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F16" w:rsidRPr="00B14DE6" w:rsidRDefault="00B05F16" w:rsidP="00B05F16">
      <w:pPr>
        <w:jc w:val="center"/>
        <w:rPr>
          <w:rFonts w:ascii="標楷體" w:eastAsia="標楷體" w:hAnsi="標楷體" w:hint="eastAsia"/>
          <w:b/>
          <w:sz w:val="52"/>
        </w:rPr>
      </w:pPr>
      <w:bookmarkStart w:id="0" w:name="_GoBack"/>
      <w:bookmarkEnd w:id="0"/>
      <w:r w:rsidRPr="00B14DE6">
        <w:rPr>
          <w:rFonts w:ascii="標楷體" w:eastAsia="標楷體" w:hAnsi="標楷體" w:hint="eastAsia"/>
          <w:b/>
          <w:sz w:val="52"/>
        </w:rPr>
        <w:t>高雄市高英高級工商職業學校</w:t>
      </w:r>
    </w:p>
    <w:p w:rsidR="00B05F16" w:rsidRPr="00B14DE6" w:rsidRDefault="00B05F16" w:rsidP="00B05F16">
      <w:pPr>
        <w:ind w:leftChars="-50" w:left="3" w:rightChars="24" w:right="58" w:hangingChars="44" w:hanging="123"/>
        <w:jc w:val="center"/>
        <w:rPr>
          <w:rFonts w:ascii="標楷體" w:eastAsia="標楷體" w:hAnsi="標楷體" w:hint="eastAsia"/>
          <w:b/>
          <w:sz w:val="28"/>
          <w:szCs w:val="28"/>
        </w:rPr>
      </w:pPr>
      <w:r w:rsidRPr="00B14DE6">
        <w:rPr>
          <w:rFonts w:ascii="標楷體" w:eastAsia="標楷體" w:hAnsi="標楷體" w:hint="eastAsia"/>
          <w:b/>
          <w:sz w:val="28"/>
          <w:szCs w:val="28"/>
        </w:rPr>
        <w:t xml:space="preserve"> Kao Ying Industrial Commercial Vocational High School</w:t>
      </w:r>
    </w:p>
    <w:p w:rsidR="00B05F16" w:rsidRPr="00B14DE6" w:rsidRDefault="00B05F16" w:rsidP="00B05F16">
      <w:pPr>
        <w:jc w:val="center"/>
        <w:rPr>
          <w:rFonts w:ascii="標楷體" w:eastAsia="標楷體" w:hAnsi="標楷體" w:hint="eastAsia"/>
          <w:b/>
          <w:sz w:val="44"/>
        </w:rPr>
      </w:pPr>
    </w:p>
    <w:p w:rsidR="00B05F16" w:rsidRPr="00B14DE6" w:rsidRDefault="00B05F16" w:rsidP="00B05F16">
      <w:pPr>
        <w:jc w:val="center"/>
        <w:rPr>
          <w:rFonts w:ascii="標楷體" w:eastAsia="標楷體" w:hAnsi="標楷體"/>
          <w:b/>
          <w:sz w:val="44"/>
        </w:rPr>
      </w:pPr>
      <w:r w:rsidRPr="00B14DE6">
        <w:rPr>
          <w:rFonts w:ascii="標楷體" w:eastAsia="標楷體" w:hAnsi="標楷體" w:hint="eastAsia"/>
          <w:b/>
          <w:sz w:val="44"/>
        </w:rPr>
        <w:t>專題製作報告</w:t>
      </w:r>
    </w:p>
    <w:p w:rsidR="00B05F16" w:rsidRPr="00B14DE6" w:rsidRDefault="00B05F16" w:rsidP="00B05F16">
      <w:pPr>
        <w:rPr>
          <w:rFonts w:ascii="標楷體" w:eastAsia="標楷體" w:hAnsi="標楷體" w:hint="eastAsia"/>
          <w:b/>
          <w:sz w:val="28"/>
        </w:rPr>
      </w:pPr>
    </w:p>
    <w:p w:rsidR="00B05F16" w:rsidRPr="00B14DE6" w:rsidRDefault="00B05F16" w:rsidP="00B14DE6">
      <w:pPr>
        <w:ind w:firstLineChars="900" w:firstLine="2522"/>
        <w:rPr>
          <w:rFonts w:ascii="標楷體" w:eastAsia="標楷體" w:hAnsi="標楷體" w:hint="eastAsia"/>
          <w:b/>
          <w:sz w:val="28"/>
        </w:rPr>
      </w:pPr>
      <w:r w:rsidRPr="00B14DE6">
        <w:rPr>
          <w:rFonts w:ascii="標楷體" w:eastAsia="標楷體" w:hAnsi="標楷體" w:hint="eastAsia"/>
          <w:b/>
          <w:sz w:val="28"/>
        </w:rPr>
        <w:t xml:space="preserve">　</w:t>
      </w:r>
      <w:r w:rsidR="00420420">
        <w:rPr>
          <w:rFonts w:ascii="標楷體" w:eastAsia="標楷體" w:hAnsi="標楷體" w:hint="eastAsia"/>
          <w:b/>
          <w:noProof/>
          <w:sz w:val="28"/>
        </w:rPr>
        <w:drawing>
          <wp:inline distT="0" distB="0" distL="0" distR="0">
            <wp:extent cx="2179320" cy="2072640"/>
            <wp:effectExtent l="0" t="0" r="0" b="3810"/>
            <wp:docPr id="2" name="圖片 2" descr="彩色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彩色校徽"/>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9320" cy="2072640"/>
                    </a:xfrm>
                    <a:prstGeom prst="rect">
                      <a:avLst/>
                    </a:prstGeom>
                    <a:noFill/>
                    <a:ln>
                      <a:noFill/>
                    </a:ln>
                  </pic:spPr>
                </pic:pic>
              </a:graphicData>
            </a:graphic>
          </wp:inline>
        </w:drawing>
      </w:r>
    </w:p>
    <w:p w:rsidR="00B05F16" w:rsidRPr="00B14DE6" w:rsidRDefault="00B05F16" w:rsidP="00B05F16">
      <w:pPr>
        <w:jc w:val="both"/>
        <w:rPr>
          <w:rFonts w:ascii="標楷體" w:eastAsia="標楷體" w:hAnsi="標楷體" w:hint="eastAsia"/>
          <w:b/>
          <w:sz w:val="28"/>
        </w:rPr>
      </w:pPr>
    </w:p>
    <w:p w:rsidR="00B05F16" w:rsidRPr="00B14DE6" w:rsidRDefault="00B05F16" w:rsidP="00B05F16">
      <w:pPr>
        <w:jc w:val="both"/>
        <w:rPr>
          <w:rFonts w:ascii="標楷體" w:eastAsia="標楷體" w:hAnsi="標楷體" w:hint="eastAsia"/>
          <w:b/>
          <w:sz w:val="28"/>
        </w:rPr>
      </w:pPr>
    </w:p>
    <w:p w:rsidR="00B05F16" w:rsidRPr="00B14DE6" w:rsidRDefault="00B05F16" w:rsidP="00B05F16">
      <w:pPr>
        <w:jc w:val="center"/>
        <w:rPr>
          <w:rFonts w:ascii="標楷體" w:eastAsia="標楷體" w:hAnsi="標楷體" w:hint="eastAsia"/>
          <w:b/>
          <w:sz w:val="36"/>
          <w:szCs w:val="36"/>
        </w:rPr>
      </w:pPr>
      <w:r w:rsidRPr="00B14DE6">
        <w:rPr>
          <w:rFonts w:ascii="標楷體" w:eastAsia="標楷體" w:hAnsi="標楷體" w:hint="eastAsia"/>
          <w:b/>
          <w:sz w:val="32"/>
          <w:szCs w:val="32"/>
        </w:rPr>
        <w:t>感應式燈鏡</w:t>
      </w:r>
    </w:p>
    <w:p w:rsidR="00B05F16" w:rsidRPr="00B14DE6" w:rsidRDefault="00B05F16" w:rsidP="00B05F16">
      <w:pPr>
        <w:rPr>
          <w:rFonts w:ascii="標楷體" w:eastAsia="標楷體" w:hAnsi="標楷體" w:hint="eastAsia"/>
          <w:b/>
        </w:rPr>
      </w:pPr>
    </w:p>
    <w:p w:rsidR="00B05F16" w:rsidRPr="00B14DE6" w:rsidRDefault="00B05F16" w:rsidP="00B14DE6">
      <w:pPr>
        <w:ind w:firstLineChars="400" w:firstLine="1441"/>
        <w:rPr>
          <w:rFonts w:ascii="標楷體" w:eastAsia="標楷體" w:hAnsi="標楷體" w:hint="eastAsia"/>
          <w:b/>
          <w:sz w:val="36"/>
        </w:rPr>
      </w:pPr>
      <w:r w:rsidRPr="00B14DE6">
        <w:rPr>
          <w:rFonts w:ascii="標楷體" w:eastAsia="標楷體" w:hAnsi="標楷體" w:hint="eastAsia"/>
          <w:b/>
          <w:sz w:val="36"/>
        </w:rPr>
        <w:t>指導老師：</w:t>
      </w:r>
      <w:r w:rsidRPr="00B14DE6">
        <w:rPr>
          <w:rFonts w:ascii="標楷體" w:eastAsia="標楷體" w:hAnsi="標楷體" w:hint="eastAsia"/>
          <w:b/>
          <w:sz w:val="36"/>
          <w:u w:val="single"/>
        </w:rPr>
        <w:t xml:space="preserve">      </w:t>
      </w:r>
      <w:r w:rsidRPr="00B14DE6">
        <w:rPr>
          <w:rFonts w:ascii="標楷體" w:eastAsia="標楷體" w:hAnsi="標楷體" w:hint="eastAsia"/>
          <w:b/>
          <w:sz w:val="36"/>
          <w:szCs w:val="36"/>
          <w:u w:val="single"/>
        </w:rPr>
        <w:t xml:space="preserve">林勇志     </w:t>
      </w:r>
      <w:r w:rsidRPr="00B14DE6">
        <w:rPr>
          <w:rFonts w:ascii="標楷體" w:eastAsia="標楷體" w:hAnsi="標楷體" w:hint="eastAsia"/>
          <w:b/>
          <w:sz w:val="36"/>
        </w:rPr>
        <w:t>老師</w:t>
      </w:r>
    </w:p>
    <w:p w:rsidR="00B05F16" w:rsidRPr="00B14DE6" w:rsidRDefault="00B05F16" w:rsidP="00B14DE6">
      <w:pPr>
        <w:spacing w:line="720" w:lineRule="exact"/>
        <w:ind w:firstLineChars="400" w:firstLine="1441"/>
        <w:rPr>
          <w:rFonts w:ascii="標楷體" w:eastAsia="標楷體" w:hAnsi="標楷體" w:hint="eastAsia"/>
          <w:b/>
          <w:u w:val="single"/>
        </w:rPr>
      </w:pPr>
      <w:r w:rsidRPr="00B14DE6">
        <w:rPr>
          <w:rFonts w:ascii="標楷體" w:eastAsia="標楷體" w:hAnsi="標楷體" w:hint="eastAsia"/>
          <w:b/>
          <w:sz w:val="36"/>
        </w:rPr>
        <w:t>科別班級：</w:t>
      </w:r>
      <w:r w:rsidRPr="00B14DE6">
        <w:rPr>
          <w:rFonts w:ascii="標楷體" w:eastAsia="標楷體" w:hAnsi="標楷體" w:hint="eastAsia"/>
          <w:b/>
          <w:u w:val="single"/>
        </w:rPr>
        <w:t xml:space="preserve">　 　</w:t>
      </w:r>
      <w:r w:rsidRPr="00B14DE6">
        <w:rPr>
          <w:rFonts w:ascii="標楷體" w:eastAsia="標楷體" w:hAnsi="標楷體" w:hint="eastAsia"/>
          <w:b/>
          <w:sz w:val="36"/>
          <w:szCs w:val="36"/>
          <w:u w:val="single"/>
        </w:rPr>
        <w:t>電機</w:t>
      </w:r>
      <w:r w:rsidRPr="00B14DE6">
        <w:rPr>
          <w:rFonts w:ascii="標楷體" w:eastAsia="標楷體" w:hAnsi="標楷體" w:hint="eastAsia"/>
          <w:b/>
          <w:u w:val="single"/>
        </w:rPr>
        <w:t xml:space="preserve">　 　</w:t>
      </w:r>
      <w:r w:rsidRPr="00B14DE6">
        <w:rPr>
          <w:rFonts w:ascii="標楷體" w:eastAsia="標楷體" w:hAnsi="標楷體" w:hint="eastAsia"/>
          <w:b/>
          <w:sz w:val="36"/>
          <w:szCs w:val="36"/>
        </w:rPr>
        <w:t>科</w:t>
      </w:r>
      <w:r w:rsidRPr="00B14DE6">
        <w:rPr>
          <w:rFonts w:ascii="標楷體" w:eastAsia="標楷體" w:hAnsi="標楷體" w:hint="eastAsia"/>
          <w:b/>
          <w:sz w:val="36"/>
          <w:szCs w:val="36"/>
          <w:u w:val="single"/>
        </w:rPr>
        <w:t>三</w:t>
      </w:r>
      <w:r w:rsidRPr="00B14DE6">
        <w:rPr>
          <w:rFonts w:ascii="標楷體" w:eastAsia="標楷體" w:hAnsi="標楷體" w:hint="eastAsia"/>
          <w:b/>
          <w:sz w:val="36"/>
          <w:szCs w:val="36"/>
        </w:rPr>
        <w:t>年</w:t>
      </w:r>
      <w:r w:rsidRPr="00B14DE6">
        <w:rPr>
          <w:rFonts w:ascii="標楷體" w:eastAsia="標楷體" w:hAnsi="標楷體" w:hint="eastAsia"/>
          <w:b/>
          <w:sz w:val="36"/>
          <w:szCs w:val="36"/>
          <w:u w:val="single"/>
        </w:rPr>
        <w:t>二</w:t>
      </w:r>
      <w:r w:rsidRPr="00B14DE6">
        <w:rPr>
          <w:rFonts w:ascii="標楷體" w:eastAsia="標楷體" w:hAnsi="標楷體" w:hint="eastAsia"/>
          <w:b/>
          <w:sz w:val="36"/>
          <w:szCs w:val="36"/>
        </w:rPr>
        <w:t>班</w:t>
      </w:r>
    </w:p>
    <w:p w:rsidR="00B05F16" w:rsidRPr="00B14DE6" w:rsidRDefault="00B05F16" w:rsidP="00B14DE6">
      <w:pPr>
        <w:spacing w:line="720" w:lineRule="exact"/>
        <w:ind w:firstLineChars="400" w:firstLine="1441"/>
        <w:rPr>
          <w:rFonts w:ascii="標楷體" w:eastAsia="標楷體" w:hAnsi="標楷體" w:hint="eastAsia"/>
          <w:b/>
          <w:sz w:val="36"/>
          <w:szCs w:val="36"/>
        </w:rPr>
      </w:pPr>
      <w:r w:rsidRPr="00B14DE6">
        <w:rPr>
          <w:rFonts w:ascii="標楷體" w:eastAsia="標楷體" w:hAnsi="標楷體" w:hint="eastAsia"/>
          <w:b/>
          <w:sz w:val="36"/>
        </w:rPr>
        <w:t>姓　　名：</w:t>
      </w:r>
      <w:r w:rsidRPr="00B14DE6">
        <w:rPr>
          <w:rFonts w:ascii="標楷體" w:eastAsia="標楷體" w:hAnsi="標楷體" w:hint="eastAsia"/>
          <w:b/>
          <w:sz w:val="36"/>
          <w:szCs w:val="36"/>
          <w:u w:val="single"/>
        </w:rPr>
        <w:t>陳建偉、張恩嘉、黃正賢</w:t>
      </w:r>
    </w:p>
    <w:p w:rsidR="00B05F16" w:rsidRPr="00B14DE6" w:rsidRDefault="00B05F16" w:rsidP="00B14DE6">
      <w:pPr>
        <w:spacing w:line="720" w:lineRule="exact"/>
        <w:ind w:firstLineChars="400" w:firstLine="1441"/>
        <w:rPr>
          <w:rFonts w:ascii="標楷體" w:eastAsia="標楷體" w:hAnsi="標楷體" w:hint="eastAsia"/>
          <w:b/>
          <w:sz w:val="36"/>
          <w:szCs w:val="36"/>
          <w:u w:val="single"/>
        </w:rPr>
      </w:pPr>
      <w:r w:rsidRPr="00B14DE6">
        <w:rPr>
          <w:rFonts w:ascii="標楷體" w:eastAsia="標楷體" w:hAnsi="標楷體" w:hint="eastAsia"/>
          <w:b/>
          <w:sz w:val="36"/>
          <w:szCs w:val="36"/>
        </w:rPr>
        <w:t xml:space="preserve">          </w:t>
      </w:r>
      <w:r w:rsidRPr="00B14DE6">
        <w:rPr>
          <w:rFonts w:ascii="標楷體" w:eastAsia="標楷體" w:hAnsi="標楷體" w:hint="eastAsia"/>
          <w:b/>
          <w:sz w:val="36"/>
          <w:szCs w:val="36"/>
          <w:u w:val="single"/>
        </w:rPr>
        <w:t>王志翔</w:t>
      </w:r>
    </w:p>
    <w:p w:rsidR="00B05F16" w:rsidRPr="00B14DE6" w:rsidRDefault="00B05F16" w:rsidP="00B14DE6">
      <w:pPr>
        <w:ind w:firstLineChars="400" w:firstLine="1441"/>
        <w:rPr>
          <w:rFonts w:ascii="標楷體" w:eastAsia="標楷體" w:hAnsi="標楷體" w:hint="eastAsia"/>
          <w:b/>
          <w:sz w:val="36"/>
        </w:rPr>
      </w:pPr>
    </w:p>
    <w:p w:rsidR="00B05F16" w:rsidRPr="00B14DE6" w:rsidRDefault="00B05F16" w:rsidP="00B14DE6">
      <w:pPr>
        <w:ind w:firstLineChars="400" w:firstLine="1441"/>
        <w:rPr>
          <w:rFonts w:ascii="標楷體" w:eastAsia="標楷體" w:hAnsi="標楷體" w:hint="eastAsia"/>
          <w:b/>
          <w:sz w:val="36"/>
        </w:rPr>
      </w:pPr>
      <w:r w:rsidRPr="00B14DE6">
        <w:rPr>
          <w:rFonts w:ascii="標楷體" w:eastAsia="標楷體" w:hAnsi="標楷體" w:hint="eastAsia"/>
          <w:b/>
          <w:sz w:val="36"/>
        </w:rPr>
        <w:t>中　華　民　國　 103 　年　  4　 月</w:t>
      </w:r>
    </w:p>
    <w:p w:rsidR="006C60B2" w:rsidRPr="00207CE1" w:rsidRDefault="006C60B2" w:rsidP="006C60B2">
      <w:pPr>
        <w:jc w:val="center"/>
        <w:rPr>
          <w:rFonts w:ascii="標楷體" w:eastAsia="標楷體" w:hAnsi="標楷體" w:hint="eastAsia"/>
          <w:b/>
          <w:sz w:val="36"/>
          <w:szCs w:val="36"/>
        </w:rPr>
      </w:pPr>
      <w:r w:rsidRPr="00207CE1">
        <w:rPr>
          <w:rFonts w:ascii="標楷體" w:eastAsia="標楷體" w:hAnsi="標楷體" w:hint="eastAsia"/>
          <w:b/>
          <w:sz w:val="36"/>
          <w:szCs w:val="36"/>
        </w:rPr>
        <w:lastRenderedPageBreak/>
        <w:t>目錄</w:t>
      </w:r>
    </w:p>
    <w:p w:rsidR="00207CE1" w:rsidRPr="00207CE1" w:rsidRDefault="00207CE1" w:rsidP="00207CE1">
      <w:pPr>
        <w:rPr>
          <w:rFonts w:ascii="標楷體" w:eastAsia="標楷體" w:hAnsi="標楷體" w:hint="eastAsia"/>
          <w:b/>
          <w:sz w:val="36"/>
          <w:szCs w:val="36"/>
        </w:rPr>
      </w:pPr>
    </w:p>
    <w:p w:rsidR="006C60B2" w:rsidRPr="00207CE1" w:rsidRDefault="006C60B2" w:rsidP="006C60B2">
      <w:pPr>
        <w:rPr>
          <w:rFonts w:ascii="標楷體" w:eastAsia="標楷體" w:hAnsi="標楷體" w:hint="eastAsia"/>
        </w:rPr>
      </w:pPr>
      <w:r w:rsidRPr="00207CE1">
        <w:rPr>
          <w:rFonts w:ascii="標楷體" w:eastAsia="標楷體" w:hAnsi="標楷體" w:hint="eastAsia"/>
        </w:rPr>
        <w:t>目錄</w:t>
      </w:r>
      <w:r w:rsidR="00B05F16" w:rsidRPr="00207CE1">
        <w:rPr>
          <w:rFonts w:ascii="標楷體" w:eastAsia="標楷體" w:hAnsi="標楷體" w:hint="eastAsia"/>
        </w:rPr>
        <w:t>. . . . . . . . . . . . . . . . . . . . . . . . . . . . . . . .</w:t>
      </w:r>
      <w:r w:rsidRPr="00207CE1">
        <w:rPr>
          <w:rFonts w:ascii="標楷體" w:eastAsia="標楷體" w:hAnsi="標楷體" w:hint="eastAsia"/>
        </w:rPr>
        <w:t>02</w:t>
      </w:r>
    </w:p>
    <w:p w:rsidR="006C60B2" w:rsidRPr="00207CE1" w:rsidRDefault="006C60B2" w:rsidP="006C60B2">
      <w:pPr>
        <w:rPr>
          <w:rFonts w:ascii="標楷體" w:eastAsia="標楷體" w:hAnsi="標楷體" w:hint="eastAsia"/>
        </w:rPr>
      </w:pPr>
      <w:r w:rsidRPr="00207CE1">
        <w:rPr>
          <w:rFonts w:ascii="標楷體" w:eastAsia="標楷體" w:hAnsi="標楷體" w:hint="eastAsia"/>
        </w:rPr>
        <w:t>表目錄</w:t>
      </w:r>
      <w:r w:rsidR="00B05F16" w:rsidRPr="00207CE1">
        <w:rPr>
          <w:rFonts w:ascii="標楷體" w:eastAsia="標楷體" w:hAnsi="標楷體" w:hint="eastAsia"/>
        </w:rPr>
        <w:t>. . . . . . . . . . . . . . . . . . . . . . . . . . . . . . .</w:t>
      </w:r>
      <w:r w:rsidRPr="00207CE1">
        <w:rPr>
          <w:rFonts w:ascii="標楷體" w:eastAsia="標楷體" w:hAnsi="標楷體" w:hint="eastAsia"/>
        </w:rPr>
        <w:t>03</w:t>
      </w:r>
    </w:p>
    <w:p w:rsidR="006C60B2" w:rsidRPr="00207CE1" w:rsidRDefault="006C60B2" w:rsidP="006C60B2">
      <w:pPr>
        <w:rPr>
          <w:rFonts w:ascii="標楷體" w:eastAsia="標楷體" w:hAnsi="標楷體" w:hint="eastAsia"/>
        </w:rPr>
      </w:pPr>
      <w:r w:rsidRPr="00207CE1">
        <w:rPr>
          <w:rFonts w:ascii="標楷體" w:eastAsia="標楷體" w:hAnsi="標楷體" w:hint="eastAsia"/>
        </w:rPr>
        <w:t>圖目錄</w:t>
      </w:r>
      <w:r w:rsidR="00B05F16" w:rsidRPr="00207CE1">
        <w:rPr>
          <w:rFonts w:ascii="標楷體" w:eastAsia="標楷體" w:hAnsi="標楷體" w:hint="eastAsia"/>
        </w:rPr>
        <w:t>. . . . . . . . . . . . . . . . . . . . . . . . . . . . . . .</w:t>
      </w:r>
      <w:r w:rsidRPr="00207CE1">
        <w:rPr>
          <w:rFonts w:ascii="標楷體" w:eastAsia="標楷體" w:hAnsi="標楷體" w:hint="eastAsia"/>
        </w:rPr>
        <w:t>04</w:t>
      </w:r>
    </w:p>
    <w:p w:rsidR="006C60B2" w:rsidRPr="00207CE1" w:rsidRDefault="006C60B2" w:rsidP="006C60B2">
      <w:pPr>
        <w:rPr>
          <w:rFonts w:ascii="標楷體" w:eastAsia="標楷體" w:hAnsi="標楷體" w:hint="eastAsia"/>
        </w:rPr>
      </w:pPr>
      <w:r w:rsidRPr="00207CE1">
        <w:rPr>
          <w:rFonts w:ascii="標楷體" w:eastAsia="標楷體" w:hAnsi="標楷體" w:hint="eastAsia"/>
        </w:rPr>
        <w:t>中文摘要</w:t>
      </w:r>
      <w:r w:rsidR="00B05F16" w:rsidRPr="00207CE1">
        <w:rPr>
          <w:rFonts w:ascii="標楷體" w:eastAsia="標楷體" w:hAnsi="標楷體" w:hint="eastAsia"/>
        </w:rPr>
        <w:t>. . . . . . . . . . . . . . . . . . . . . . . . . . . . . .</w:t>
      </w:r>
      <w:r w:rsidRPr="00207CE1">
        <w:rPr>
          <w:rFonts w:ascii="標楷體" w:eastAsia="標楷體" w:hAnsi="標楷體" w:hint="eastAsia"/>
        </w:rPr>
        <w:t>05</w:t>
      </w:r>
    </w:p>
    <w:p w:rsidR="006C60B2" w:rsidRPr="00207CE1" w:rsidRDefault="006C60B2" w:rsidP="006C60B2">
      <w:pPr>
        <w:rPr>
          <w:rFonts w:ascii="標楷體" w:eastAsia="標楷體" w:hAnsi="標楷體" w:hint="eastAsia"/>
        </w:rPr>
      </w:pPr>
      <w:r w:rsidRPr="00207CE1">
        <w:rPr>
          <w:rFonts w:ascii="標楷體" w:eastAsia="標楷體" w:hAnsi="標楷體" w:hint="eastAsia"/>
        </w:rPr>
        <w:t>組員分工職責</w:t>
      </w:r>
      <w:r w:rsidR="00B05F16" w:rsidRPr="00207CE1">
        <w:rPr>
          <w:rFonts w:ascii="標楷體" w:eastAsia="標楷體" w:hAnsi="標楷體" w:hint="eastAsia"/>
        </w:rPr>
        <w:t>. . . . . . . . . . . . . . . . . . . . . . . . . . . .</w:t>
      </w:r>
      <w:r w:rsidRPr="00207CE1">
        <w:rPr>
          <w:rFonts w:ascii="標楷體" w:eastAsia="標楷體" w:hAnsi="標楷體" w:hint="eastAsia"/>
        </w:rPr>
        <w:t>06</w:t>
      </w:r>
    </w:p>
    <w:p w:rsidR="006C60B2" w:rsidRPr="00207CE1" w:rsidRDefault="006C60B2" w:rsidP="006C60B2">
      <w:pPr>
        <w:rPr>
          <w:rFonts w:ascii="標楷體" w:eastAsia="標楷體" w:hAnsi="標楷體" w:hint="eastAsia"/>
        </w:rPr>
      </w:pPr>
      <w:r w:rsidRPr="00207CE1">
        <w:rPr>
          <w:rFonts w:ascii="標楷體" w:eastAsia="標楷體" w:hAnsi="標楷體" w:hint="eastAsia"/>
        </w:rPr>
        <w:t>團隊成員個人資料</w:t>
      </w:r>
      <w:r w:rsidR="00B05F16" w:rsidRPr="00207CE1">
        <w:rPr>
          <w:rFonts w:ascii="標楷體" w:eastAsia="標楷體" w:hAnsi="標楷體" w:hint="eastAsia"/>
        </w:rPr>
        <w:t>. . . . . . . . . . . . . . . . . . . . . . . . . .</w:t>
      </w:r>
      <w:r w:rsidRPr="00207CE1">
        <w:rPr>
          <w:rFonts w:ascii="標楷體" w:eastAsia="標楷體" w:hAnsi="標楷體" w:hint="eastAsia"/>
        </w:rPr>
        <w:t>07</w:t>
      </w:r>
    </w:p>
    <w:p w:rsidR="006C60B2" w:rsidRPr="00207CE1" w:rsidRDefault="006C60B2" w:rsidP="006C60B2">
      <w:pPr>
        <w:rPr>
          <w:rFonts w:ascii="標楷體" w:eastAsia="標楷體" w:hAnsi="標楷體" w:hint="eastAsia"/>
        </w:rPr>
      </w:pPr>
      <w:r w:rsidRPr="00207CE1">
        <w:rPr>
          <w:rFonts w:ascii="標楷體" w:eastAsia="標楷體" w:hAnsi="標楷體" w:hint="eastAsia"/>
        </w:rPr>
        <w:t>壹、前言</w:t>
      </w:r>
      <w:r w:rsidR="00B05F16" w:rsidRPr="00207CE1">
        <w:rPr>
          <w:rFonts w:ascii="標楷體" w:eastAsia="標楷體" w:hAnsi="標楷體" w:hint="eastAsia"/>
        </w:rPr>
        <w:t>. . . . . . . . . . . . . . . . . . . . . . . . . . . . . .</w:t>
      </w:r>
      <w:r w:rsidRPr="00207CE1">
        <w:rPr>
          <w:rFonts w:ascii="標楷體" w:eastAsia="標楷體" w:hAnsi="標楷體" w:hint="eastAsia"/>
        </w:rPr>
        <w:t>08</w:t>
      </w:r>
    </w:p>
    <w:p w:rsidR="006C60B2" w:rsidRPr="00207CE1" w:rsidRDefault="006C60B2" w:rsidP="006C60B2">
      <w:pPr>
        <w:rPr>
          <w:rFonts w:ascii="標楷體" w:eastAsia="標楷體" w:hAnsi="標楷體" w:hint="eastAsia"/>
        </w:rPr>
      </w:pPr>
      <w:r w:rsidRPr="00207CE1">
        <w:rPr>
          <w:rFonts w:ascii="標楷體" w:eastAsia="標楷體" w:hAnsi="標楷體" w:hint="eastAsia"/>
        </w:rPr>
        <w:t xml:space="preserve">    一、製作動機</w:t>
      </w:r>
      <w:r w:rsidR="00B05F16" w:rsidRPr="00207CE1">
        <w:rPr>
          <w:rFonts w:ascii="標楷體" w:eastAsia="標楷體" w:hAnsi="標楷體" w:hint="eastAsia"/>
        </w:rPr>
        <w:t>. . . . . . . . . . . . . . . . . . . . . . . . . .</w:t>
      </w:r>
      <w:r w:rsidRPr="00207CE1">
        <w:rPr>
          <w:rFonts w:ascii="標楷體" w:eastAsia="標楷體" w:hAnsi="標楷體" w:hint="eastAsia"/>
        </w:rPr>
        <w:t>08</w:t>
      </w:r>
    </w:p>
    <w:p w:rsidR="006C60B2" w:rsidRPr="00207CE1" w:rsidRDefault="006C60B2" w:rsidP="006C60B2">
      <w:pPr>
        <w:rPr>
          <w:rFonts w:ascii="標楷體" w:eastAsia="標楷體" w:hAnsi="標楷體" w:hint="eastAsia"/>
        </w:rPr>
      </w:pPr>
      <w:r w:rsidRPr="00207CE1">
        <w:rPr>
          <w:rFonts w:ascii="標楷體" w:eastAsia="標楷體" w:hAnsi="標楷體" w:hint="eastAsia"/>
        </w:rPr>
        <w:t xml:space="preserve">    二、製作目的</w:t>
      </w:r>
      <w:r w:rsidR="00B05F16" w:rsidRPr="00207CE1">
        <w:rPr>
          <w:rFonts w:ascii="標楷體" w:eastAsia="標楷體" w:hAnsi="標楷體" w:hint="eastAsia"/>
        </w:rPr>
        <w:t>. . . . . . . . . . . . . . . . . . . . . . . . . .</w:t>
      </w:r>
      <w:r w:rsidRPr="00207CE1">
        <w:rPr>
          <w:rFonts w:ascii="標楷體" w:eastAsia="標楷體" w:hAnsi="標楷體" w:hint="eastAsia"/>
        </w:rPr>
        <w:t>08</w:t>
      </w:r>
    </w:p>
    <w:p w:rsidR="006C60B2" w:rsidRPr="00207CE1" w:rsidRDefault="006C60B2" w:rsidP="006C60B2">
      <w:pPr>
        <w:rPr>
          <w:rFonts w:ascii="標楷體" w:eastAsia="標楷體" w:hAnsi="標楷體" w:hint="eastAsia"/>
        </w:rPr>
      </w:pPr>
      <w:r w:rsidRPr="00207CE1">
        <w:rPr>
          <w:rFonts w:ascii="標楷體" w:eastAsia="標楷體" w:hAnsi="標楷體" w:hint="eastAsia"/>
        </w:rPr>
        <w:t xml:space="preserve">    三、製作架構</w:t>
      </w:r>
      <w:r w:rsidR="00B05F16" w:rsidRPr="00207CE1">
        <w:rPr>
          <w:rFonts w:ascii="標楷體" w:eastAsia="標楷體" w:hAnsi="標楷體" w:hint="eastAsia"/>
        </w:rPr>
        <w:t>. . . . . . . . . . . . . . . . . . . . . . . . . .</w:t>
      </w:r>
      <w:r w:rsidRPr="00207CE1">
        <w:rPr>
          <w:rFonts w:ascii="標楷體" w:eastAsia="標楷體" w:hAnsi="標楷體" w:hint="eastAsia"/>
        </w:rPr>
        <w:t>09</w:t>
      </w:r>
    </w:p>
    <w:p w:rsidR="006C60B2" w:rsidRPr="00207CE1" w:rsidRDefault="006C60B2" w:rsidP="006C60B2">
      <w:pPr>
        <w:rPr>
          <w:rFonts w:ascii="標楷體" w:eastAsia="標楷體" w:hAnsi="標楷體" w:hint="eastAsia"/>
        </w:rPr>
      </w:pPr>
      <w:r w:rsidRPr="00207CE1">
        <w:rPr>
          <w:rFonts w:ascii="標楷體" w:eastAsia="標楷體" w:hAnsi="標楷體" w:hint="eastAsia"/>
        </w:rPr>
        <w:t xml:space="preserve">    四、</w:t>
      </w:r>
      <w:r w:rsidRPr="00207CE1">
        <w:rPr>
          <w:rFonts w:ascii="標楷體" w:eastAsia="標楷體" w:hAnsi="標楷體"/>
        </w:rPr>
        <w:t>製作預期成效</w:t>
      </w:r>
      <w:r w:rsidR="00B05F16" w:rsidRPr="00207CE1">
        <w:rPr>
          <w:rFonts w:ascii="標楷體" w:eastAsia="標楷體" w:hAnsi="標楷體" w:hint="eastAsia"/>
        </w:rPr>
        <w:t>. . . . . . . . . . . . . . . . . . . . . . . .</w:t>
      </w:r>
      <w:r w:rsidRPr="00207CE1">
        <w:rPr>
          <w:rFonts w:ascii="標楷體" w:eastAsia="標楷體" w:hAnsi="標楷體" w:hint="eastAsia"/>
        </w:rPr>
        <w:t>10</w:t>
      </w:r>
    </w:p>
    <w:p w:rsidR="006C60B2" w:rsidRPr="00207CE1" w:rsidRDefault="006C60B2" w:rsidP="006C60B2">
      <w:pPr>
        <w:rPr>
          <w:rFonts w:ascii="標楷體" w:eastAsia="標楷體" w:hAnsi="標楷體" w:hint="eastAsia"/>
        </w:rPr>
      </w:pPr>
      <w:r w:rsidRPr="00207CE1">
        <w:rPr>
          <w:rFonts w:ascii="標楷體" w:eastAsia="標楷體" w:hAnsi="標楷體" w:hint="eastAsia"/>
        </w:rPr>
        <w:t xml:space="preserve">    五、甘特圖</w:t>
      </w:r>
      <w:r w:rsidR="00B05F16" w:rsidRPr="00207CE1">
        <w:rPr>
          <w:rFonts w:ascii="標楷體" w:eastAsia="標楷體" w:hAnsi="標楷體" w:hint="eastAsia"/>
        </w:rPr>
        <w:t>. . . . . . . . . . . . . . . . . . . . . . . . . . .</w:t>
      </w:r>
      <w:r w:rsidRPr="00207CE1">
        <w:rPr>
          <w:rFonts w:ascii="標楷體" w:eastAsia="標楷體" w:hAnsi="標楷體" w:hint="eastAsia"/>
        </w:rPr>
        <w:t>11</w:t>
      </w:r>
    </w:p>
    <w:p w:rsidR="006C60B2" w:rsidRPr="00207CE1" w:rsidRDefault="006C60B2" w:rsidP="006C60B2">
      <w:pPr>
        <w:rPr>
          <w:rFonts w:ascii="標楷體" w:eastAsia="標楷體" w:hAnsi="標楷體" w:hint="eastAsia"/>
        </w:rPr>
      </w:pPr>
      <w:r w:rsidRPr="00207CE1">
        <w:rPr>
          <w:rFonts w:ascii="標楷體" w:eastAsia="標楷體" w:hAnsi="標楷體" w:hint="eastAsia"/>
        </w:rPr>
        <w:t>貳、理論與探討</w:t>
      </w:r>
      <w:r w:rsidR="00B05F16" w:rsidRPr="00207CE1">
        <w:rPr>
          <w:rFonts w:ascii="標楷體" w:eastAsia="標楷體" w:hAnsi="標楷體" w:hint="eastAsia"/>
        </w:rPr>
        <w:t>. . . . . . . . . . . . . . . . . . . . . . . . . . .</w:t>
      </w:r>
      <w:r w:rsidRPr="00207CE1">
        <w:rPr>
          <w:rFonts w:ascii="標楷體" w:eastAsia="標楷體" w:hAnsi="標楷體" w:hint="eastAsia"/>
        </w:rPr>
        <w:t>12</w:t>
      </w:r>
    </w:p>
    <w:p w:rsidR="006C60B2" w:rsidRPr="00207CE1" w:rsidRDefault="006C60B2" w:rsidP="006C60B2">
      <w:pPr>
        <w:rPr>
          <w:rFonts w:ascii="標楷體" w:eastAsia="標楷體" w:hAnsi="標楷體" w:hint="eastAsia"/>
        </w:rPr>
      </w:pPr>
      <w:r w:rsidRPr="00207CE1">
        <w:rPr>
          <w:rFonts w:ascii="標楷體" w:eastAsia="標楷體" w:hAnsi="標楷體" w:hint="eastAsia"/>
        </w:rPr>
        <w:t xml:space="preserve">    一、原理</w:t>
      </w:r>
      <w:r w:rsidR="00B05F16" w:rsidRPr="00207CE1">
        <w:rPr>
          <w:rFonts w:ascii="標楷體" w:eastAsia="標楷體" w:hAnsi="標楷體" w:hint="eastAsia"/>
        </w:rPr>
        <w:t>. . . . . . . . . . . . . . . . . . . . . . . . . . . .</w:t>
      </w:r>
      <w:r w:rsidRPr="00207CE1">
        <w:rPr>
          <w:rFonts w:ascii="標楷體" w:eastAsia="標楷體" w:hAnsi="標楷體" w:hint="eastAsia"/>
        </w:rPr>
        <w:t>12</w:t>
      </w:r>
    </w:p>
    <w:p w:rsidR="006C60B2" w:rsidRPr="00207CE1" w:rsidRDefault="006C60B2" w:rsidP="006C60B2">
      <w:pPr>
        <w:rPr>
          <w:rFonts w:ascii="標楷體" w:eastAsia="標楷體" w:hAnsi="標楷體" w:hint="eastAsia"/>
        </w:rPr>
      </w:pPr>
      <w:r w:rsidRPr="00207CE1">
        <w:rPr>
          <w:rFonts w:ascii="標楷體" w:eastAsia="標楷體" w:hAnsi="標楷體" w:hint="eastAsia"/>
        </w:rPr>
        <w:t xml:space="preserve">    二、種類</w:t>
      </w:r>
      <w:r w:rsidR="00B05F16" w:rsidRPr="00207CE1">
        <w:rPr>
          <w:rFonts w:ascii="標楷體" w:eastAsia="標楷體" w:hAnsi="標楷體" w:hint="eastAsia"/>
        </w:rPr>
        <w:t>. . . . . . . . . . . . . . . . . . . . . . . . . . . .</w:t>
      </w:r>
      <w:r w:rsidRPr="00207CE1">
        <w:rPr>
          <w:rFonts w:ascii="標楷體" w:eastAsia="標楷體" w:hAnsi="標楷體" w:hint="eastAsia"/>
        </w:rPr>
        <w:t>14</w:t>
      </w:r>
    </w:p>
    <w:p w:rsidR="006C60B2" w:rsidRPr="00207CE1" w:rsidRDefault="006C60B2" w:rsidP="006C60B2">
      <w:pPr>
        <w:rPr>
          <w:rFonts w:ascii="標楷體" w:eastAsia="標楷體" w:hAnsi="標楷體" w:hint="eastAsia"/>
        </w:rPr>
      </w:pPr>
      <w:r w:rsidRPr="00207CE1">
        <w:rPr>
          <w:rFonts w:ascii="標楷體" w:eastAsia="標楷體" w:hAnsi="標楷體" w:hint="eastAsia"/>
        </w:rPr>
        <w:t xml:space="preserve">    四、優缺點</w:t>
      </w:r>
      <w:r w:rsidR="00B05F16" w:rsidRPr="00207CE1">
        <w:rPr>
          <w:rFonts w:ascii="標楷體" w:eastAsia="標楷體" w:hAnsi="標楷體" w:hint="eastAsia"/>
        </w:rPr>
        <w:t>. . . . . . . . . . . . . . . . . . . . . . . . . . .</w:t>
      </w:r>
      <w:r w:rsidRPr="00207CE1">
        <w:rPr>
          <w:rFonts w:ascii="標楷體" w:eastAsia="標楷體" w:hAnsi="標楷體" w:hint="eastAsia"/>
        </w:rPr>
        <w:t>14</w:t>
      </w:r>
    </w:p>
    <w:p w:rsidR="006C60B2" w:rsidRPr="00207CE1" w:rsidRDefault="006C60B2" w:rsidP="006C60B2">
      <w:pPr>
        <w:rPr>
          <w:rFonts w:ascii="標楷體" w:eastAsia="標楷體" w:hAnsi="標楷體" w:hint="eastAsia"/>
        </w:rPr>
      </w:pPr>
      <w:r w:rsidRPr="00207CE1">
        <w:rPr>
          <w:rFonts w:ascii="標楷體" w:eastAsia="標楷體" w:hAnsi="標楷體" w:hint="eastAsia"/>
        </w:rPr>
        <w:t>参、專題製作</w:t>
      </w:r>
      <w:r w:rsidR="00B05F16" w:rsidRPr="00207CE1">
        <w:rPr>
          <w:rFonts w:ascii="標楷體" w:eastAsia="標楷體" w:hAnsi="標楷體" w:hint="eastAsia"/>
        </w:rPr>
        <w:t>. . . . . . . . . . . . . . . . . . . . . . . . . . . .</w:t>
      </w:r>
      <w:r w:rsidRPr="00207CE1">
        <w:rPr>
          <w:rFonts w:ascii="標楷體" w:eastAsia="標楷體" w:hAnsi="標楷體" w:hint="eastAsia"/>
        </w:rPr>
        <w:t>16</w:t>
      </w:r>
    </w:p>
    <w:p w:rsidR="006C60B2" w:rsidRPr="00207CE1" w:rsidRDefault="006C60B2" w:rsidP="006C60B2">
      <w:pPr>
        <w:rPr>
          <w:rFonts w:ascii="標楷體" w:eastAsia="標楷體" w:hAnsi="標楷體" w:hint="eastAsia"/>
        </w:rPr>
      </w:pPr>
      <w:r w:rsidRPr="00207CE1">
        <w:rPr>
          <w:rFonts w:ascii="標楷體" w:eastAsia="標楷體" w:hAnsi="標楷體" w:hint="eastAsia"/>
        </w:rPr>
        <w:t xml:space="preserve">    設備及器材</w:t>
      </w:r>
      <w:r w:rsidR="00B05F16" w:rsidRPr="00207CE1">
        <w:rPr>
          <w:rFonts w:ascii="標楷體" w:eastAsia="標楷體" w:hAnsi="標楷體" w:hint="eastAsia"/>
        </w:rPr>
        <w:t>. . . . . . . . . . . . . . . . . . . . . . . . . . .</w:t>
      </w:r>
      <w:r w:rsidRPr="00207CE1">
        <w:rPr>
          <w:rFonts w:ascii="標楷體" w:eastAsia="標楷體" w:hAnsi="標楷體" w:hint="eastAsia"/>
        </w:rPr>
        <w:t>16</w:t>
      </w:r>
    </w:p>
    <w:p w:rsidR="006C60B2" w:rsidRPr="00207CE1" w:rsidRDefault="006C60B2" w:rsidP="006C60B2">
      <w:pPr>
        <w:rPr>
          <w:rFonts w:ascii="標楷體" w:eastAsia="標楷體" w:hAnsi="標楷體" w:hint="eastAsia"/>
        </w:rPr>
      </w:pPr>
      <w:r w:rsidRPr="00207CE1">
        <w:rPr>
          <w:rFonts w:ascii="標楷體" w:eastAsia="標楷體" w:hAnsi="標楷體" w:hint="eastAsia"/>
        </w:rPr>
        <w:t>肆、製作成果</w:t>
      </w:r>
      <w:r w:rsidR="00B05F16" w:rsidRPr="00207CE1">
        <w:rPr>
          <w:rFonts w:ascii="標楷體" w:eastAsia="標楷體" w:hAnsi="標楷體" w:hint="eastAsia"/>
        </w:rPr>
        <w:t>. . . . . . . . . . . . . . . . . . . . . . . . . . . .</w:t>
      </w:r>
      <w:r w:rsidRPr="00207CE1">
        <w:rPr>
          <w:rFonts w:ascii="標楷體" w:eastAsia="標楷體" w:hAnsi="標楷體" w:hint="eastAsia"/>
        </w:rPr>
        <w:t>17</w:t>
      </w:r>
    </w:p>
    <w:p w:rsidR="006C60B2" w:rsidRPr="00207CE1" w:rsidRDefault="006C60B2" w:rsidP="006C60B2">
      <w:pPr>
        <w:rPr>
          <w:rFonts w:ascii="標楷體" w:eastAsia="標楷體" w:hAnsi="標楷體" w:hint="eastAsia"/>
        </w:rPr>
      </w:pPr>
      <w:r w:rsidRPr="00207CE1">
        <w:rPr>
          <w:rFonts w:ascii="標楷體" w:eastAsia="標楷體" w:hAnsi="標楷體" w:hint="eastAsia"/>
        </w:rPr>
        <w:t>伍、結論與探討</w:t>
      </w:r>
      <w:r w:rsidR="00B05F16" w:rsidRPr="00207CE1">
        <w:rPr>
          <w:rFonts w:ascii="標楷體" w:eastAsia="標楷體" w:hAnsi="標楷體" w:hint="eastAsia"/>
        </w:rPr>
        <w:t>. . . . . . . . . . . . . . . . . . . . . . . . . . .</w:t>
      </w:r>
      <w:r w:rsidR="005F4D4C">
        <w:rPr>
          <w:rFonts w:ascii="標楷體" w:eastAsia="標楷體" w:hAnsi="標楷體" w:hint="eastAsia"/>
        </w:rPr>
        <w:t>23</w:t>
      </w:r>
    </w:p>
    <w:p w:rsidR="006C60B2" w:rsidRPr="00207CE1" w:rsidRDefault="006C60B2" w:rsidP="006C60B2">
      <w:pPr>
        <w:rPr>
          <w:rFonts w:ascii="標楷體" w:eastAsia="標楷體" w:hAnsi="標楷體" w:hint="eastAsia"/>
        </w:rPr>
      </w:pPr>
      <w:r w:rsidRPr="00207CE1">
        <w:rPr>
          <w:rFonts w:ascii="標楷體" w:eastAsia="標楷體" w:hAnsi="標楷體" w:hint="eastAsia"/>
        </w:rPr>
        <w:t xml:space="preserve">    一、結論</w:t>
      </w:r>
      <w:r w:rsidR="00B05F16" w:rsidRPr="00207CE1">
        <w:rPr>
          <w:rFonts w:ascii="標楷體" w:eastAsia="標楷體" w:hAnsi="標楷體" w:hint="eastAsia"/>
        </w:rPr>
        <w:t>. . . . . . . . . . . . . . . . . . . . . . . . . . . .</w:t>
      </w:r>
      <w:r w:rsidR="005F4D4C">
        <w:rPr>
          <w:rFonts w:ascii="標楷體" w:eastAsia="標楷體" w:hAnsi="標楷體" w:hint="eastAsia"/>
        </w:rPr>
        <w:t>23</w:t>
      </w:r>
    </w:p>
    <w:p w:rsidR="006C60B2" w:rsidRPr="00207CE1" w:rsidRDefault="006C60B2" w:rsidP="006C60B2">
      <w:pPr>
        <w:rPr>
          <w:rFonts w:ascii="標楷體" w:eastAsia="標楷體" w:hAnsi="標楷體" w:hint="eastAsia"/>
        </w:rPr>
      </w:pPr>
      <w:r w:rsidRPr="00207CE1">
        <w:rPr>
          <w:rFonts w:ascii="標楷體" w:eastAsia="標楷體" w:hAnsi="標楷體" w:hint="eastAsia"/>
        </w:rPr>
        <w:t xml:space="preserve">    二、探討</w:t>
      </w:r>
      <w:r w:rsidR="00B05F16" w:rsidRPr="00207CE1">
        <w:rPr>
          <w:rFonts w:ascii="標楷體" w:eastAsia="標楷體" w:hAnsi="標楷體" w:hint="eastAsia"/>
        </w:rPr>
        <w:t>. . . . . . . . . . . . . . . . . . . . . . . . . . . .</w:t>
      </w:r>
      <w:r w:rsidR="005F4D4C">
        <w:rPr>
          <w:rFonts w:ascii="標楷體" w:eastAsia="標楷體" w:hAnsi="標楷體" w:hint="eastAsia"/>
        </w:rPr>
        <w:t>23</w:t>
      </w:r>
    </w:p>
    <w:p w:rsidR="006C60B2" w:rsidRPr="00207CE1" w:rsidRDefault="006C60B2" w:rsidP="006C60B2">
      <w:pPr>
        <w:rPr>
          <w:rFonts w:ascii="標楷體" w:eastAsia="標楷體" w:hAnsi="標楷體"/>
        </w:rPr>
      </w:pPr>
      <w:r w:rsidRPr="00207CE1">
        <w:rPr>
          <w:rFonts w:ascii="標楷體" w:eastAsia="標楷體" w:hAnsi="標楷體" w:hint="eastAsia"/>
        </w:rPr>
        <w:t>陸、參考文獻</w:t>
      </w:r>
      <w:r w:rsidR="00B05F16" w:rsidRPr="00207CE1">
        <w:rPr>
          <w:rFonts w:ascii="標楷體" w:eastAsia="標楷體" w:hAnsi="標楷體" w:hint="eastAsia"/>
        </w:rPr>
        <w:t>. . . . . . . . . . . . . . . . . . . . . . . . . . . .</w:t>
      </w:r>
      <w:r w:rsidR="005F4D4C">
        <w:rPr>
          <w:rFonts w:ascii="標楷體" w:eastAsia="標楷體" w:hAnsi="標楷體" w:hint="eastAsia"/>
        </w:rPr>
        <w:t>24</w:t>
      </w:r>
    </w:p>
    <w:p w:rsidR="003E1F18" w:rsidRPr="00207CE1" w:rsidRDefault="003E1F18" w:rsidP="003E1F18">
      <w:pPr>
        <w:rPr>
          <w:rFonts w:ascii="標楷體" w:eastAsia="標楷體" w:hAnsi="標楷體" w:hint="eastAsia"/>
          <w:b/>
        </w:rPr>
      </w:pPr>
    </w:p>
    <w:p w:rsidR="006C60B2" w:rsidRPr="00207CE1" w:rsidRDefault="006C60B2" w:rsidP="003E1F18">
      <w:pPr>
        <w:rPr>
          <w:rFonts w:ascii="標楷體" w:eastAsia="標楷體" w:hAnsi="標楷體" w:hint="eastAsia"/>
          <w:b/>
        </w:rPr>
      </w:pPr>
    </w:p>
    <w:p w:rsidR="006C60B2" w:rsidRPr="00207CE1" w:rsidRDefault="006C60B2" w:rsidP="003E1F18">
      <w:pPr>
        <w:rPr>
          <w:rFonts w:ascii="標楷體" w:eastAsia="標楷體" w:hAnsi="標楷體" w:hint="eastAsia"/>
          <w:b/>
        </w:rPr>
      </w:pPr>
    </w:p>
    <w:p w:rsidR="006C60B2" w:rsidRPr="00207CE1" w:rsidRDefault="006C60B2" w:rsidP="003E1F18">
      <w:pPr>
        <w:rPr>
          <w:rFonts w:ascii="標楷體" w:eastAsia="標楷體" w:hAnsi="標楷體" w:hint="eastAsia"/>
          <w:b/>
        </w:rPr>
      </w:pPr>
    </w:p>
    <w:p w:rsidR="006C60B2" w:rsidRPr="00207CE1" w:rsidRDefault="006C60B2" w:rsidP="003E1F18">
      <w:pPr>
        <w:rPr>
          <w:rFonts w:ascii="標楷體" w:eastAsia="標楷體" w:hAnsi="標楷體" w:hint="eastAsia"/>
          <w:b/>
        </w:rPr>
      </w:pPr>
    </w:p>
    <w:p w:rsidR="006C60B2" w:rsidRPr="00207CE1" w:rsidRDefault="006C60B2" w:rsidP="003E1F18">
      <w:pPr>
        <w:rPr>
          <w:rFonts w:ascii="標楷體" w:eastAsia="標楷體" w:hAnsi="標楷體" w:hint="eastAsia"/>
          <w:b/>
        </w:rPr>
      </w:pPr>
    </w:p>
    <w:p w:rsidR="006C60B2" w:rsidRPr="00207CE1" w:rsidRDefault="006C60B2" w:rsidP="003E1F18">
      <w:pPr>
        <w:rPr>
          <w:rFonts w:ascii="標楷體" w:eastAsia="標楷體" w:hAnsi="標楷體" w:hint="eastAsia"/>
          <w:b/>
        </w:rPr>
      </w:pPr>
    </w:p>
    <w:p w:rsidR="006C60B2" w:rsidRPr="00207CE1" w:rsidRDefault="006C60B2" w:rsidP="003E1F18">
      <w:pPr>
        <w:rPr>
          <w:rFonts w:ascii="標楷體" w:eastAsia="標楷體" w:hAnsi="標楷體" w:hint="eastAsia"/>
          <w:b/>
        </w:rPr>
      </w:pPr>
    </w:p>
    <w:p w:rsidR="006C60B2" w:rsidRPr="00207CE1" w:rsidRDefault="006C60B2" w:rsidP="003E1F18">
      <w:pPr>
        <w:rPr>
          <w:rFonts w:ascii="標楷體" w:eastAsia="標楷體" w:hAnsi="標楷體" w:hint="eastAsia"/>
          <w:b/>
        </w:rPr>
      </w:pPr>
    </w:p>
    <w:p w:rsidR="006C60B2" w:rsidRPr="00207CE1" w:rsidRDefault="006C60B2" w:rsidP="003E1F18">
      <w:pPr>
        <w:rPr>
          <w:rFonts w:ascii="標楷體" w:eastAsia="標楷體" w:hAnsi="標楷體" w:hint="eastAsia"/>
          <w:b/>
        </w:rPr>
      </w:pPr>
    </w:p>
    <w:p w:rsidR="006C60B2" w:rsidRPr="00207CE1" w:rsidRDefault="006C60B2" w:rsidP="003E1F18">
      <w:pPr>
        <w:rPr>
          <w:rFonts w:ascii="標楷體" w:eastAsia="標楷體" w:hAnsi="標楷體" w:hint="eastAsia"/>
          <w:b/>
        </w:rPr>
      </w:pPr>
    </w:p>
    <w:p w:rsidR="006C60B2" w:rsidRPr="00207CE1" w:rsidRDefault="006C60B2" w:rsidP="006C60B2">
      <w:pPr>
        <w:jc w:val="center"/>
        <w:rPr>
          <w:rFonts w:ascii="標楷體" w:eastAsia="標楷體" w:hAnsi="標楷體" w:hint="eastAsia"/>
          <w:b/>
          <w:sz w:val="36"/>
          <w:szCs w:val="36"/>
        </w:rPr>
      </w:pPr>
      <w:r w:rsidRPr="00207CE1">
        <w:rPr>
          <w:rFonts w:ascii="標楷體" w:eastAsia="標楷體" w:hAnsi="標楷體" w:hint="eastAsia"/>
          <w:b/>
          <w:sz w:val="36"/>
          <w:szCs w:val="36"/>
        </w:rPr>
        <w:lastRenderedPageBreak/>
        <w:t>表目錄</w:t>
      </w:r>
    </w:p>
    <w:p w:rsidR="00207CE1" w:rsidRPr="00207CE1" w:rsidRDefault="00207CE1" w:rsidP="00207CE1">
      <w:pPr>
        <w:rPr>
          <w:rFonts w:ascii="標楷體" w:eastAsia="標楷體" w:hAnsi="標楷體" w:hint="eastAsia"/>
          <w:b/>
          <w:sz w:val="36"/>
          <w:szCs w:val="36"/>
        </w:rPr>
      </w:pPr>
    </w:p>
    <w:p w:rsidR="006C60B2" w:rsidRPr="00207CE1" w:rsidRDefault="006C60B2" w:rsidP="006C60B2">
      <w:pPr>
        <w:rPr>
          <w:rFonts w:ascii="標楷體" w:eastAsia="標楷體" w:hAnsi="標楷體" w:hint="eastAsia"/>
        </w:rPr>
      </w:pPr>
      <w:r w:rsidRPr="00207CE1">
        <w:rPr>
          <w:rFonts w:ascii="標楷體" w:eastAsia="標楷體" w:hAnsi="標楷體" w:hint="eastAsia"/>
        </w:rPr>
        <w:t>表1  結構圖</w:t>
      </w:r>
      <w:r w:rsidR="00B05F16" w:rsidRPr="00207CE1">
        <w:rPr>
          <w:rFonts w:ascii="標楷體" w:eastAsia="標楷體" w:hAnsi="標楷體" w:hint="eastAsia"/>
        </w:rPr>
        <w:t>. . . . . . . . . . . . . . . . . . . . . . . . . . . .0</w:t>
      </w:r>
      <w:r w:rsidRPr="00207CE1">
        <w:rPr>
          <w:rFonts w:ascii="標楷體" w:eastAsia="標楷體" w:hAnsi="標楷體" w:hint="eastAsia"/>
        </w:rPr>
        <w:t>7</w:t>
      </w:r>
    </w:p>
    <w:p w:rsidR="006C60B2" w:rsidRPr="00207CE1" w:rsidRDefault="006C60B2" w:rsidP="006C60B2">
      <w:pPr>
        <w:rPr>
          <w:rFonts w:ascii="標楷體" w:eastAsia="標楷體" w:hAnsi="標楷體" w:hint="eastAsia"/>
        </w:rPr>
      </w:pPr>
      <w:r w:rsidRPr="00207CE1">
        <w:rPr>
          <w:rFonts w:ascii="標楷體" w:eastAsia="標楷體" w:hAnsi="標楷體" w:hint="eastAsia"/>
        </w:rPr>
        <w:t>表2  甘特圖. . . . . . . . . . . . . . . . . . . . . . . . . . . .</w:t>
      </w:r>
      <w:r w:rsidR="005F4D4C">
        <w:rPr>
          <w:rFonts w:ascii="標楷體" w:eastAsia="標楷體" w:hAnsi="標楷體" w:hint="eastAsia"/>
        </w:rPr>
        <w:t>11</w:t>
      </w:r>
    </w:p>
    <w:p w:rsidR="006C60B2" w:rsidRPr="00207CE1" w:rsidRDefault="006C60B2" w:rsidP="003E1F18">
      <w:pPr>
        <w:rPr>
          <w:rFonts w:ascii="標楷體" w:eastAsia="標楷體" w:hAnsi="標楷體" w:hint="eastAsia"/>
          <w:b/>
        </w:rPr>
      </w:pPr>
    </w:p>
    <w:p w:rsidR="006C60B2" w:rsidRPr="00207CE1" w:rsidRDefault="006C60B2" w:rsidP="003E1F18">
      <w:pPr>
        <w:rPr>
          <w:rFonts w:ascii="標楷體" w:eastAsia="標楷體" w:hAnsi="標楷體" w:hint="eastAsia"/>
          <w:b/>
        </w:rPr>
      </w:pPr>
    </w:p>
    <w:p w:rsidR="006C60B2" w:rsidRPr="00207CE1" w:rsidRDefault="006C60B2" w:rsidP="003E1F18">
      <w:pPr>
        <w:rPr>
          <w:rFonts w:ascii="標楷體" w:eastAsia="標楷體" w:hAnsi="標楷體" w:hint="eastAsia"/>
          <w:b/>
        </w:rPr>
      </w:pPr>
    </w:p>
    <w:p w:rsidR="006C60B2" w:rsidRPr="00207CE1" w:rsidRDefault="006C60B2" w:rsidP="003E1F18">
      <w:pPr>
        <w:rPr>
          <w:rFonts w:ascii="標楷體" w:eastAsia="標楷體" w:hAnsi="標楷體" w:hint="eastAsia"/>
          <w:b/>
        </w:rPr>
      </w:pPr>
    </w:p>
    <w:p w:rsidR="006C60B2" w:rsidRPr="00207CE1" w:rsidRDefault="006C60B2" w:rsidP="003E1F18">
      <w:pPr>
        <w:rPr>
          <w:rFonts w:ascii="標楷體" w:eastAsia="標楷體" w:hAnsi="標楷體" w:hint="eastAsia"/>
          <w:b/>
        </w:rPr>
      </w:pPr>
    </w:p>
    <w:p w:rsidR="006C60B2" w:rsidRPr="00207CE1" w:rsidRDefault="006C60B2" w:rsidP="003E1F18">
      <w:pPr>
        <w:rPr>
          <w:rFonts w:ascii="標楷體" w:eastAsia="標楷體" w:hAnsi="標楷體" w:hint="eastAsia"/>
          <w:b/>
        </w:rPr>
      </w:pPr>
    </w:p>
    <w:p w:rsidR="006C60B2" w:rsidRPr="00207CE1" w:rsidRDefault="006C60B2" w:rsidP="003E1F18">
      <w:pPr>
        <w:rPr>
          <w:rFonts w:ascii="標楷體" w:eastAsia="標楷體" w:hAnsi="標楷體" w:hint="eastAsia"/>
          <w:b/>
        </w:rPr>
      </w:pPr>
    </w:p>
    <w:p w:rsidR="006C60B2" w:rsidRPr="00207CE1" w:rsidRDefault="006C60B2" w:rsidP="003E1F18">
      <w:pPr>
        <w:rPr>
          <w:rFonts w:ascii="標楷體" w:eastAsia="標楷體" w:hAnsi="標楷體" w:hint="eastAsia"/>
          <w:b/>
        </w:rPr>
      </w:pPr>
    </w:p>
    <w:p w:rsidR="006C60B2" w:rsidRPr="00207CE1" w:rsidRDefault="006C60B2" w:rsidP="003E1F18">
      <w:pPr>
        <w:rPr>
          <w:rFonts w:ascii="標楷體" w:eastAsia="標楷體" w:hAnsi="標楷體" w:hint="eastAsia"/>
          <w:b/>
        </w:rPr>
      </w:pPr>
    </w:p>
    <w:p w:rsidR="006C60B2" w:rsidRPr="00207CE1" w:rsidRDefault="006C60B2" w:rsidP="003E1F18">
      <w:pPr>
        <w:rPr>
          <w:rFonts w:ascii="標楷體" w:eastAsia="標楷體" w:hAnsi="標楷體" w:hint="eastAsia"/>
          <w:b/>
        </w:rPr>
      </w:pPr>
    </w:p>
    <w:p w:rsidR="006C60B2" w:rsidRPr="00207CE1" w:rsidRDefault="006C60B2" w:rsidP="003E1F18">
      <w:pPr>
        <w:rPr>
          <w:rFonts w:ascii="標楷體" w:eastAsia="標楷體" w:hAnsi="標楷體" w:hint="eastAsia"/>
          <w:b/>
        </w:rPr>
      </w:pPr>
    </w:p>
    <w:p w:rsidR="006C60B2" w:rsidRPr="00207CE1" w:rsidRDefault="006C60B2" w:rsidP="003E1F18">
      <w:pPr>
        <w:rPr>
          <w:rFonts w:ascii="標楷體" w:eastAsia="標楷體" w:hAnsi="標楷體" w:hint="eastAsia"/>
          <w:b/>
        </w:rPr>
      </w:pPr>
    </w:p>
    <w:p w:rsidR="006C60B2" w:rsidRPr="00207CE1" w:rsidRDefault="006C60B2" w:rsidP="003E1F18">
      <w:pPr>
        <w:rPr>
          <w:rFonts w:ascii="標楷體" w:eastAsia="標楷體" w:hAnsi="標楷體" w:hint="eastAsia"/>
          <w:b/>
        </w:rPr>
      </w:pPr>
    </w:p>
    <w:p w:rsidR="006C60B2" w:rsidRPr="00207CE1" w:rsidRDefault="006C60B2" w:rsidP="003E1F18">
      <w:pPr>
        <w:rPr>
          <w:rFonts w:ascii="標楷體" w:eastAsia="標楷體" w:hAnsi="標楷體" w:hint="eastAsia"/>
          <w:b/>
        </w:rPr>
      </w:pPr>
    </w:p>
    <w:p w:rsidR="006C60B2" w:rsidRPr="00207CE1" w:rsidRDefault="006C60B2" w:rsidP="003E1F18">
      <w:pPr>
        <w:rPr>
          <w:rFonts w:ascii="標楷體" w:eastAsia="標楷體" w:hAnsi="標楷體" w:hint="eastAsia"/>
          <w:b/>
        </w:rPr>
      </w:pPr>
    </w:p>
    <w:p w:rsidR="006C60B2" w:rsidRPr="00207CE1" w:rsidRDefault="006C60B2" w:rsidP="003E1F18">
      <w:pPr>
        <w:rPr>
          <w:rFonts w:ascii="標楷體" w:eastAsia="標楷體" w:hAnsi="標楷體" w:hint="eastAsia"/>
          <w:b/>
        </w:rPr>
      </w:pPr>
    </w:p>
    <w:p w:rsidR="006C60B2" w:rsidRPr="00207CE1" w:rsidRDefault="006C60B2" w:rsidP="003E1F18">
      <w:pPr>
        <w:rPr>
          <w:rFonts w:ascii="標楷體" w:eastAsia="標楷體" w:hAnsi="標楷體" w:hint="eastAsia"/>
          <w:b/>
        </w:rPr>
      </w:pPr>
    </w:p>
    <w:p w:rsidR="006C60B2" w:rsidRPr="00207CE1" w:rsidRDefault="006C60B2" w:rsidP="003E1F18">
      <w:pPr>
        <w:rPr>
          <w:rFonts w:ascii="標楷體" w:eastAsia="標楷體" w:hAnsi="標楷體" w:hint="eastAsia"/>
          <w:b/>
        </w:rPr>
      </w:pPr>
    </w:p>
    <w:p w:rsidR="006C60B2" w:rsidRPr="00207CE1" w:rsidRDefault="006C60B2" w:rsidP="003E1F18">
      <w:pPr>
        <w:rPr>
          <w:rFonts w:ascii="標楷體" w:eastAsia="標楷體" w:hAnsi="標楷體" w:hint="eastAsia"/>
          <w:b/>
        </w:rPr>
      </w:pPr>
    </w:p>
    <w:p w:rsidR="006C60B2" w:rsidRPr="00207CE1" w:rsidRDefault="006C60B2" w:rsidP="003E1F18">
      <w:pPr>
        <w:rPr>
          <w:rFonts w:ascii="標楷體" w:eastAsia="標楷體" w:hAnsi="標楷體" w:hint="eastAsia"/>
          <w:b/>
        </w:rPr>
      </w:pPr>
    </w:p>
    <w:p w:rsidR="006C60B2" w:rsidRPr="00207CE1" w:rsidRDefault="006C60B2" w:rsidP="003E1F18">
      <w:pPr>
        <w:rPr>
          <w:rFonts w:ascii="標楷體" w:eastAsia="標楷體" w:hAnsi="標楷體" w:hint="eastAsia"/>
          <w:b/>
        </w:rPr>
      </w:pPr>
    </w:p>
    <w:p w:rsidR="006C60B2" w:rsidRPr="00207CE1" w:rsidRDefault="006C60B2" w:rsidP="003E1F18">
      <w:pPr>
        <w:rPr>
          <w:rFonts w:ascii="標楷體" w:eastAsia="標楷體" w:hAnsi="標楷體" w:hint="eastAsia"/>
          <w:b/>
        </w:rPr>
      </w:pPr>
    </w:p>
    <w:p w:rsidR="006C60B2" w:rsidRPr="00207CE1" w:rsidRDefault="006C60B2" w:rsidP="003E1F18">
      <w:pPr>
        <w:rPr>
          <w:rFonts w:ascii="標楷體" w:eastAsia="標楷體" w:hAnsi="標楷體" w:hint="eastAsia"/>
          <w:b/>
        </w:rPr>
      </w:pPr>
    </w:p>
    <w:p w:rsidR="006C60B2" w:rsidRPr="00207CE1" w:rsidRDefault="006C60B2" w:rsidP="003E1F18">
      <w:pPr>
        <w:rPr>
          <w:rFonts w:ascii="標楷體" w:eastAsia="標楷體" w:hAnsi="標楷體" w:hint="eastAsia"/>
          <w:b/>
        </w:rPr>
      </w:pPr>
    </w:p>
    <w:p w:rsidR="006C60B2" w:rsidRPr="00207CE1" w:rsidRDefault="006C60B2" w:rsidP="003E1F18">
      <w:pPr>
        <w:rPr>
          <w:rFonts w:ascii="標楷體" w:eastAsia="標楷體" w:hAnsi="標楷體" w:hint="eastAsia"/>
          <w:b/>
        </w:rPr>
      </w:pPr>
    </w:p>
    <w:p w:rsidR="006C60B2" w:rsidRPr="00207CE1" w:rsidRDefault="006C60B2" w:rsidP="003E1F18">
      <w:pPr>
        <w:rPr>
          <w:rFonts w:ascii="標楷體" w:eastAsia="標楷體" w:hAnsi="標楷體" w:hint="eastAsia"/>
          <w:b/>
        </w:rPr>
      </w:pPr>
    </w:p>
    <w:p w:rsidR="006C60B2" w:rsidRPr="00207CE1" w:rsidRDefault="006C60B2" w:rsidP="003E1F18">
      <w:pPr>
        <w:rPr>
          <w:rFonts w:ascii="標楷體" w:eastAsia="標楷體" w:hAnsi="標楷體" w:hint="eastAsia"/>
          <w:b/>
        </w:rPr>
      </w:pPr>
    </w:p>
    <w:p w:rsidR="006C60B2" w:rsidRPr="00207CE1" w:rsidRDefault="006C60B2" w:rsidP="003E1F18">
      <w:pPr>
        <w:rPr>
          <w:rFonts w:ascii="標楷體" w:eastAsia="標楷體" w:hAnsi="標楷體" w:hint="eastAsia"/>
          <w:b/>
        </w:rPr>
      </w:pPr>
    </w:p>
    <w:p w:rsidR="006C60B2" w:rsidRPr="00207CE1" w:rsidRDefault="006C60B2" w:rsidP="003E1F18">
      <w:pPr>
        <w:rPr>
          <w:rFonts w:ascii="標楷體" w:eastAsia="標楷體" w:hAnsi="標楷體" w:hint="eastAsia"/>
          <w:b/>
        </w:rPr>
      </w:pPr>
    </w:p>
    <w:p w:rsidR="006C60B2" w:rsidRPr="00207CE1" w:rsidRDefault="006C60B2" w:rsidP="003E1F18">
      <w:pPr>
        <w:rPr>
          <w:rFonts w:ascii="標楷體" w:eastAsia="標楷體" w:hAnsi="標楷體" w:hint="eastAsia"/>
          <w:b/>
        </w:rPr>
      </w:pPr>
    </w:p>
    <w:p w:rsidR="006C60B2" w:rsidRPr="00207CE1" w:rsidRDefault="006C60B2" w:rsidP="003E1F18">
      <w:pPr>
        <w:rPr>
          <w:rFonts w:ascii="標楷體" w:eastAsia="標楷體" w:hAnsi="標楷體" w:hint="eastAsia"/>
          <w:b/>
        </w:rPr>
      </w:pPr>
    </w:p>
    <w:p w:rsidR="006C60B2" w:rsidRPr="00207CE1" w:rsidRDefault="006C60B2" w:rsidP="003E1F18">
      <w:pPr>
        <w:rPr>
          <w:rFonts w:ascii="標楷體" w:eastAsia="標楷體" w:hAnsi="標楷體" w:hint="eastAsia"/>
          <w:b/>
        </w:rPr>
      </w:pPr>
    </w:p>
    <w:p w:rsidR="006C60B2" w:rsidRPr="00207CE1" w:rsidRDefault="006C60B2" w:rsidP="006C60B2">
      <w:pPr>
        <w:jc w:val="center"/>
        <w:rPr>
          <w:rFonts w:ascii="標楷體" w:eastAsia="標楷體" w:hAnsi="標楷體" w:hint="eastAsia"/>
          <w:b/>
          <w:sz w:val="36"/>
          <w:szCs w:val="36"/>
        </w:rPr>
      </w:pPr>
      <w:r w:rsidRPr="00207CE1">
        <w:rPr>
          <w:rFonts w:ascii="標楷體" w:eastAsia="標楷體" w:hAnsi="標楷體" w:hint="eastAsia"/>
          <w:b/>
          <w:sz w:val="36"/>
          <w:szCs w:val="36"/>
        </w:rPr>
        <w:lastRenderedPageBreak/>
        <w:t>圖目錄</w:t>
      </w:r>
    </w:p>
    <w:p w:rsidR="00207CE1" w:rsidRPr="00207CE1" w:rsidRDefault="00207CE1" w:rsidP="00207CE1">
      <w:pPr>
        <w:rPr>
          <w:rFonts w:ascii="標楷體" w:eastAsia="標楷體" w:hAnsi="標楷體" w:hint="eastAsia"/>
          <w:b/>
          <w:sz w:val="36"/>
          <w:szCs w:val="36"/>
        </w:rPr>
      </w:pPr>
    </w:p>
    <w:p w:rsidR="006C60B2" w:rsidRPr="00207CE1" w:rsidRDefault="006C60B2" w:rsidP="006C60B2">
      <w:pPr>
        <w:rPr>
          <w:rFonts w:ascii="標楷體" w:eastAsia="標楷體" w:hAnsi="標楷體" w:hint="eastAsia"/>
        </w:rPr>
      </w:pPr>
      <w:r w:rsidRPr="00207CE1">
        <w:rPr>
          <w:rFonts w:ascii="標楷體" w:eastAsia="標楷體" w:hAnsi="標楷體" w:hint="eastAsia"/>
        </w:rPr>
        <w:t>圖1 原理圖. . . . . . . . . . . . .</w:t>
      </w:r>
      <w:r w:rsidR="005F4D4C">
        <w:rPr>
          <w:rFonts w:ascii="標楷體" w:eastAsia="標楷體" w:hAnsi="標楷體" w:hint="eastAsia"/>
        </w:rPr>
        <w:t xml:space="preserve"> . . . . . . . . . . . . . . .12</w:t>
      </w:r>
    </w:p>
    <w:p w:rsidR="006C60B2" w:rsidRPr="00207CE1" w:rsidRDefault="006C60B2" w:rsidP="006C60B2">
      <w:pPr>
        <w:rPr>
          <w:rFonts w:ascii="標楷體" w:eastAsia="標楷體" w:hAnsi="標楷體" w:hint="eastAsia"/>
        </w:rPr>
      </w:pPr>
      <w:r w:rsidRPr="00207CE1">
        <w:rPr>
          <w:rFonts w:ascii="標楷體" w:eastAsia="標楷體" w:hAnsi="標楷體" w:hint="eastAsia"/>
        </w:rPr>
        <w:t>圖2 原理圖. . . . . . . . . . . . .</w:t>
      </w:r>
      <w:r w:rsidR="005F4D4C">
        <w:rPr>
          <w:rFonts w:ascii="標楷體" w:eastAsia="標楷體" w:hAnsi="標楷體" w:hint="eastAsia"/>
        </w:rPr>
        <w:t xml:space="preserve"> . . . . . . . . . . . . . . .12</w:t>
      </w:r>
    </w:p>
    <w:p w:rsidR="006C60B2" w:rsidRPr="00207CE1" w:rsidRDefault="006C60B2" w:rsidP="006C60B2">
      <w:pPr>
        <w:autoSpaceDE w:val="0"/>
        <w:autoSpaceDN w:val="0"/>
        <w:adjustRightInd w:val="0"/>
        <w:ind w:left="607" w:hangingChars="253" w:hanging="607"/>
        <w:rPr>
          <w:rFonts w:ascii="標楷體" w:eastAsia="標楷體" w:hAnsi="標楷體" w:hint="eastAsia"/>
        </w:rPr>
      </w:pPr>
      <w:r w:rsidRPr="00207CE1">
        <w:rPr>
          <w:rFonts w:ascii="標楷體" w:eastAsia="標楷體" w:hAnsi="標楷體" w:hint="eastAsia"/>
        </w:rPr>
        <w:t xml:space="preserve">圖3 原理圖. . . . . . . . . . . . . . . . . . . . . . . .. </w:t>
      </w:r>
      <w:r w:rsidR="005F4D4C">
        <w:rPr>
          <w:rFonts w:ascii="標楷體" w:eastAsia="標楷體" w:hAnsi="標楷體" w:hint="eastAsia"/>
        </w:rPr>
        <w:t>. . . .13</w:t>
      </w:r>
    </w:p>
    <w:p w:rsidR="006C60B2" w:rsidRPr="00207CE1" w:rsidRDefault="006C60B2" w:rsidP="006C60B2">
      <w:pPr>
        <w:rPr>
          <w:rFonts w:ascii="標楷體" w:eastAsia="標楷體" w:hAnsi="標楷體" w:hint="eastAsia"/>
        </w:rPr>
      </w:pPr>
      <w:r w:rsidRPr="00207CE1">
        <w:rPr>
          <w:rFonts w:ascii="標楷體" w:eastAsia="標楷體" w:hAnsi="標楷體" w:hint="eastAsia"/>
        </w:rPr>
        <w:t>圖4 按鈕開關. . . . . . . . . . . .</w:t>
      </w:r>
      <w:r w:rsidR="005F4D4C">
        <w:rPr>
          <w:rFonts w:ascii="標楷體" w:eastAsia="標楷體" w:hAnsi="標楷體" w:hint="eastAsia"/>
        </w:rPr>
        <w:t xml:space="preserve"> . . . . . . . . . . . . . . .17</w:t>
      </w:r>
    </w:p>
    <w:p w:rsidR="006C60B2" w:rsidRPr="00207CE1" w:rsidRDefault="006C60B2" w:rsidP="006C60B2">
      <w:pPr>
        <w:rPr>
          <w:rFonts w:ascii="標楷體" w:eastAsia="標楷體" w:hAnsi="標楷體" w:hint="eastAsia"/>
        </w:rPr>
      </w:pPr>
      <w:r w:rsidRPr="00207CE1">
        <w:rPr>
          <w:rFonts w:ascii="標楷體" w:eastAsia="標楷體" w:hAnsi="標楷體" w:hint="eastAsia"/>
        </w:rPr>
        <w:t>圖5 電阻調整鈕. . . . . . . . . . .</w:t>
      </w:r>
      <w:r w:rsidR="005F4D4C">
        <w:rPr>
          <w:rFonts w:ascii="標楷體" w:eastAsia="標楷體" w:hAnsi="標楷體" w:hint="eastAsia"/>
        </w:rPr>
        <w:t xml:space="preserve"> . . . . . . . . . . . . . . .17</w:t>
      </w:r>
    </w:p>
    <w:p w:rsidR="006C60B2" w:rsidRPr="00207CE1" w:rsidRDefault="006C60B2" w:rsidP="006C60B2">
      <w:pPr>
        <w:rPr>
          <w:rFonts w:ascii="標楷體" w:eastAsia="標楷體" w:hAnsi="標楷體" w:hint="eastAsia"/>
        </w:rPr>
      </w:pPr>
      <w:r w:rsidRPr="00207CE1">
        <w:rPr>
          <w:rFonts w:ascii="標楷體" w:eastAsia="標楷體" w:hAnsi="標楷體" w:hint="eastAsia"/>
        </w:rPr>
        <w:t xml:space="preserve">圖6 感應器(光電開關) . . . . . . . </w:t>
      </w:r>
      <w:r w:rsidR="005F4D4C">
        <w:rPr>
          <w:rFonts w:ascii="標楷體" w:eastAsia="標楷體" w:hAnsi="標楷體" w:hint="eastAsia"/>
        </w:rPr>
        <w:t>. . . . . . . . . . . . . . . 18</w:t>
      </w:r>
    </w:p>
    <w:p w:rsidR="006C60B2" w:rsidRPr="00207CE1" w:rsidRDefault="006C60B2" w:rsidP="006C60B2">
      <w:pPr>
        <w:rPr>
          <w:rFonts w:ascii="標楷體" w:eastAsia="標楷體" w:hAnsi="標楷體" w:hint="eastAsia"/>
        </w:rPr>
      </w:pPr>
      <w:r w:rsidRPr="00207CE1">
        <w:rPr>
          <w:rFonts w:ascii="標楷體" w:eastAsia="標楷體" w:hAnsi="標楷體" w:hint="eastAsia"/>
        </w:rPr>
        <w:t xml:space="preserve">圖7 LED、色馬電阻. . . . . . . . . </w:t>
      </w:r>
      <w:r w:rsidR="005F4D4C">
        <w:rPr>
          <w:rFonts w:ascii="標楷體" w:eastAsia="標楷體" w:hAnsi="標楷體" w:hint="eastAsia"/>
        </w:rPr>
        <w:t>. . . . . . . . . . . . . . . 18</w:t>
      </w:r>
    </w:p>
    <w:p w:rsidR="006C60B2" w:rsidRPr="00207CE1" w:rsidRDefault="006C60B2" w:rsidP="003E1F18">
      <w:pPr>
        <w:rPr>
          <w:rFonts w:ascii="標楷體" w:eastAsia="標楷體" w:hAnsi="標楷體" w:hint="eastAsia"/>
        </w:rPr>
      </w:pPr>
      <w:r w:rsidRPr="00207CE1">
        <w:rPr>
          <w:rFonts w:ascii="標楷體" w:eastAsia="標楷體" w:hAnsi="標楷體" w:hint="eastAsia"/>
        </w:rPr>
        <w:t>圖8 繼電器. . . . . . . . . . . . .</w:t>
      </w:r>
      <w:r w:rsidR="005F4D4C">
        <w:rPr>
          <w:rFonts w:ascii="標楷體" w:eastAsia="標楷體" w:hAnsi="標楷體" w:hint="eastAsia"/>
        </w:rPr>
        <w:t xml:space="preserve"> . . . . . . . . . . . . . . .18</w:t>
      </w:r>
    </w:p>
    <w:p w:rsidR="005F4D4C" w:rsidRDefault="005F4D4C" w:rsidP="005F4D4C">
      <w:pPr>
        <w:rPr>
          <w:rFonts w:ascii="標楷體" w:eastAsia="標楷體" w:hAnsi="標楷體" w:hint="eastAsia"/>
        </w:rPr>
      </w:pPr>
      <w:r w:rsidRPr="00721182">
        <w:rPr>
          <w:rFonts w:ascii="標楷體" w:eastAsia="標楷體" w:hAnsi="標楷體" w:hint="eastAsia"/>
        </w:rPr>
        <w:t>圖9 完成圖</w:t>
      </w:r>
      <w:r w:rsidRPr="00B05F16">
        <w:rPr>
          <w:rFonts w:ascii="標楷體" w:eastAsia="標楷體" w:hAnsi="標楷體" w:hint="eastAsia"/>
        </w:rPr>
        <w:t>. . . . . . . . . . . . .</w:t>
      </w:r>
      <w:r>
        <w:rPr>
          <w:rFonts w:ascii="標楷體" w:eastAsia="標楷體" w:hAnsi="標楷體" w:hint="eastAsia"/>
        </w:rPr>
        <w:t xml:space="preserve"> . . . . . . . . . . . . . . .19</w:t>
      </w:r>
    </w:p>
    <w:p w:rsidR="005F4D4C" w:rsidRDefault="005F4D4C" w:rsidP="005F4D4C">
      <w:pPr>
        <w:rPr>
          <w:rFonts w:ascii="標楷體" w:eastAsia="標楷體" w:hAnsi="標楷體" w:hint="eastAsia"/>
        </w:rPr>
      </w:pPr>
      <w:r>
        <w:rPr>
          <w:rFonts w:ascii="標楷體" w:eastAsia="標楷體" w:hAnsi="標楷體" w:hint="eastAsia"/>
        </w:rPr>
        <w:t>圖10 陳建偉</w:t>
      </w:r>
      <w:r w:rsidRPr="00B05F16">
        <w:rPr>
          <w:rFonts w:ascii="標楷體" w:eastAsia="標楷體" w:hAnsi="標楷體" w:hint="eastAsia"/>
        </w:rPr>
        <w:t>. . . . . . . . . . . .</w:t>
      </w:r>
      <w:r>
        <w:rPr>
          <w:rFonts w:ascii="標楷體" w:eastAsia="標楷體" w:hAnsi="標楷體" w:hint="eastAsia"/>
        </w:rPr>
        <w:t xml:space="preserve"> . . . . . . . . . . . . . . .</w:t>
      </w:r>
      <w:r w:rsidRPr="00A166EB">
        <w:rPr>
          <w:rFonts w:ascii="標楷體" w:eastAsia="標楷體" w:hAnsi="標楷體" w:hint="eastAsia"/>
        </w:rPr>
        <w:t xml:space="preserve"> </w:t>
      </w:r>
      <w:r>
        <w:rPr>
          <w:rFonts w:ascii="標楷體" w:eastAsia="標楷體" w:hAnsi="標楷體" w:hint="eastAsia"/>
        </w:rPr>
        <w:t>19</w:t>
      </w:r>
    </w:p>
    <w:p w:rsidR="005F4D4C" w:rsidRDefault="005F4D4C" w:rsidP="005F4D4C">
      <w:pPr>
        <w:rPr>
          <w:rFonts w:ascii="標楷體" w:eastAsia="標楷體" w:hAnsi="標楷體" w:hint="eastAsia"/>
        </w:rPr>
      </w:pPr>
      <w:r>
        <w:rPr>
          <w:rFonts w:ascii="標楷體" w:eastAsia="標楷體" w:hAnsi="標楷體" w:hint="eastAsia"/>
        </w:rPr>
        <w:t>圖11 陳建偉</w:t>
      </w:r>
      <w:r w:rsidRPr="00B05F16">
        <w:rPr>
          <w:rFonts w:ascii="標楷體" w:eastAsia="標楷體" w:hAnsi="標楷體" w:hint="eastAsia"/>
        </w:rPr>
        <w:t>. . . . . . . . . . . .</w:t>
      </w:r>
      <w:r>
        <w:rPr>
          <w:rFonts w:ascii="標楷體" w:eastAsia="標楷體" w:hAnsi="標楷體" w:hint="eastAsia"/>
        </w:rPr>
        <w:t xml:space="preserve"> . . . . . . . . . . . . . . . 20</w:t>
      </w:r>
    </w:p>
    <w:p w:rsidR="005F4D4C" w:rsidRDefault="005F4D4C" w:rsidP="005F4D4C">
      <w:pPr>
        <w:rPr>
          <w:rFonts w:ascii="標楷體" w:eastAsia="標楷體" w:hAnsi="標楷體" w:hint="eastAsia"/>
        </w:rPr>
      </w:pPr>
      <w:r>
        <w:rPr>
          <w:rFonts w:ascii="標楷體" w:eastAsia="標楷體" w:hAnsi="標楷體" w:hint="eastAsia"/>
        </w:rPr>
        <w:t>圖12 陳建偉</w:t>
      </w:r>
      <w:r w:rsidRPr="00B05F16">
        <w:rPr>
          <w:rFonts w:ascii="標楷體" w:eastAsia="標楷體" w:hAnsi="標楷體" w:hint="eastAsia"/>
        </w:rPr>
        <w:t>. . . . . . . . . . . .</w:t>
      </w:r>
      <w:r>
        <w:rPr>
          <w:rFonts w:ascii="標楷體" w:eastAsia="標楷體" w:hAnsi="標楷體" w:hint="eastAsia"/>
        </w:rPr>
        <w:t xml:space="preserve"> . . . . . . . . . . . . . . . 20</w:t>
      </w:r>
    </w:p>
    <w:p w:rsidR="005F4D4C" w:rsidRDefault="005F4D4C" w:rsidP="005F4D4C">
      <w:pPr>
        <w:rPr>
          <w:rFonts w:ascii="標楷體" w:eastAsia="標楷體" w:hAnsi="標楷體" w:hint="eastAsia"/>
        </w:rPr>
      </w:pPr>
      <w:r>
        <w:rPr>
          <w:rFonts w:ascii="標楷體" w:eastAsia="標楷體" w:hAnsi="標楷體" w:hint="eastAsia"/>
        </w:rPr>
        <w:t>圖13 陳建偉</w:t>
      </w:r>
      <w:r w:rsidRPr="00B05F16">
        <w:rPr>
          <w:rFonts w:ascii="標楷體" w:eastAsia="標楷體" w:hAnsi="標楷體" w:hint="eastAsia"/>
        </w:rPr>
        <w:t>. . . . . . . . . . . .</w:t>
      </w:r>
      <w:r>
        <w:rPr>
          <w:rFonts w:ascii="標楷體" w:eastAsia="標楷體" w:hAnsi="標楷體" w:hint="eastAsia"/>
        </w:rPr>
        <w:t xml:space="preserve"> . . . . . . . . . . . . . . . 21</w:t>
      </w:r>
    </w:p>
    <w:p w:rsidR="005F4D4C" w:rsidRDefault="005F4D4C" w:rsidP="005F4D4C">
      <w:pPr>
        <w:rPr>
          <w:rFonts w:ascii="標楷體" w:eastAsia="標楷體" w:hAnsi="標楷體" w:hint="eastAsia"/>
        </w:rPr>
      </w:pPr>
      <w:r>
        <w:rPr>
          <w:rFonts w:ascii="標楷體" w:eastAsia="標楷體" w:hAnsi="標楷體" w:hint="eastAsia"/>
        </w:rPr>
        <w:t>圖14 張恩嘉</w:t>
      </w:r>
      <w:r w:rsidRPr="00B05F16">
        <w:rPr>
          <w:rFonts w:ascii="標楷體" w:eastAsia="標楷體" w:hAnsi="標楷體" w:hint="eastAsia"/>
        </w:rPr>
        <w:t>. . . . . . . . . . . .</w:t>
      </w:r>
      <w:r>
        <w:rPr>
          <w:rFonts w:ascii="標楷體" w:eastAsia="標楷體" w:hAnsi="標楷體" w:hint="eastAsia"/>
        </w:rPr>
        <w:t xml:space="preserve"> . . . . . . . . . . . . . . . 21</w:t>
      </w:r>
    </w:p>
    <w:p w:rsidR="005F4D4C" w:rsidRDefault="005F4D4C" w:rsidP="005F4D4C">
      <w:pPr>
        <w:rPr>
          <w:rFonts w:ascii="標楷體" w:eastAsia="標楷體" w:hAnsi="標楷體" w:hint="eastAsia"/>
        </w:rPr>
      </w:pPr>
      <w:r>
        <w:rPr>
          <w:rFonts w:ascii="標楷體" w:eastAsia="標楷體" w:hAnsi="標楷體" w:hint="eastAsia"/>
        </w:rPr>
        <w:t>圖15 黃正賢</w:t>
      </w:r>
      <w:r w:rsidRPr="00B05F16">
        <w:rPr>
          <w:rFonts w:ascii="標楷體" w:eastAsia="標楷體" w:hAnsi="標楷體" w:hint="eastAsia"/>
        </w:rPr>
        <w:t>. . . . . . . . . . . .</w:t>
      </w:r>
      <w:r>
        <w:rPr>
          <w:rFonts w:ascii="標楷體" w:eastAsia="標楷體" w:hAnsi="標楷體" w:hint="eastAsia"/>
        </w:rPr>
        <w:t xml:space="preserve"> . . . . . . . . . . . . . . . 22</w:t>
      </w:r>
    </w:p>
    <w:p w:rsidR="003E1F18" w:rsidRPr="00207CE1" w:rsidRDefault="00A23C97" w:rsidP="005F4D4C">
      <w:pPr>
        <w:rPr>
          <w:rFonts w:ascii="標楷體" w:eastAsia="標楷體" w:hAnsi="標楷體" w:hint="eastAsia"/>
          <w:sz w:val="36"/>
          <w:szCs w:val="36"/>
        </w:rPr>
      </w:pPr>
      <w:r w:rsidRPr="00207CE1">
        <w:rPr>
          <w:rFonts w:ascii="標楷體" w:eastAsia="標楷體" w:hAnsi="標楷體"/>
          <w:b/>
        </w:rPr>
        <w:br w:type="page"/>
      </w:r>
      <w:r w:rsidR="00602283" w:rsidRPr="00207CE1">
        <w:rPr>
          <w:rFonts w:ascii="標楷體" w:eastAsia="標楷體" w:hAnsi="標楷體" w:hint="eastAsia"/>
          <w:b/>
          <w:sz w:val="36"/>
          <w:szCs w:val="36"/>
        </w:rPr>
        <w:lastRenderedPageBreak/>
        <w:t>中文摘要</w:t>
      </w:r>
    </w:p>
    <w:p w:rsidR="00602283" w:rsidRPr="00207CE1" w:rsidRDefault="00602283" w:rsidP="00B05F16">
      <w:pPr>
        <w:ind w:firstLineChars="200" w:firstLine="480"/>
        <w:jc w:val="both"/>
        <w:rPr>
          <w:rFonts w:ascii="標楷體" w:eastAsia="標楷體" w:hAnsi="標楷體"/>
          <w:color w:val="000000"/>
          <w:shd w:val="clear" w:color="auto" w:fill="FFFFFF"/>
        </w:rPr>
      </w:pPr>
      <w:r w:rsidRPr="00207CE1">
        <w:rPr>
          <w:rFonts w:ascii="標楷體" w:eastAsia="標楷體" w:hAnsi="標楷體" w:cs="新細明體"/>
          <w:kern w:val="0"/>
        </w:rPr>
        <w:t>為了讓人類大眾方便，所以</w:t>
      </w:r>
      <w:r w:rsidRPr="00207CE1">
        <w:rPr>
          <w:rFonts w:ascii="標楷體" w:eastAsia="標楷體" w:hAnsi="標楷體" w:cs="新細明體" w:hint="eastAsia"/>
          <w:kern w:val="0"/>
        </w:rPr>
        <w:t>我們</w:t>
      </w:r>
      <w:r w:rsidRPr="00207CE1">
        <w:rPr>
          <w:rFonts w:ascii="標楷體" w:eastAsia="標楷體" w:hAnsi="標楷體" w:cs="新細明體"/>
          <w:kern w:val="0"/>
        </w:rPr>
        <w:t>做出感應式燈</w:t>
      </w:r>
      <w:r w:rsidRPr="00207CE1">
        <w:rPr>
          <w:rFonts w:ascii="標楷體" w:eastAsia="標楷體" w:hAnsi="標楷體" w:cs="新細明體" w:hint="eastAsia"/>
          <w:kern w:val="0"/>
        </w:rPr>
        <w:t>鏡，</w:t>
      </w:r>
      <w:r w:rsidRPr="00207CE1">
        <w:rPr>
          <w:rFonts w:ascii="標楷體" w:eastAsia="標楷體" w:hAnsi="標楷體" w:cs="新細明體"/>
          <w:kern w:val="0"/>
        </w:rPr>
        <w:t>不需用手去觸碰按鈕開關</w:t>
      </w:r>
      <w:r w:rsidR="00CD2DC7" w:rsidRPr="00207CE1">
        <w:rPr>
          <w:rFonts w:ascii="標楷體" w:eastAsia="標楷體" w:hAnsi="標楷體" w:cs="新細明體" w:hint="eastAsia"/>
          <w:kern w:val="0"/>
        </w:rPr>
        <w:t>，只需要感應到人體每個部位感應器就會自己啟動</w:t>
      </w:r>
      <w:r w:rsidRPr="00207CE1">
        <w:rPr>
          <w:rFonts w:ascii="標楷體" w:eastAsia="標楷體" w:hAnsi="標楷體" w:cs="新細明體" w:hint="eastAsia"/>
          <w:kern w:val="0"/>
        </w:rPr>
        <w:t>，</w:t>
      </w:r>
      <w:r w:rsidRPr="00207CE1">
        <w:rPr>
          <w:rFonts w:ascii="標楷體" w:eastAsia="標楷體" w:hAnsi="標楷體" w:cs="新細明體"/>
          <w:kern w:val="0"/>
        </w:rPr>
        <w:t>可以讓人們省力許多</w:t>
      </w:r>
      <w:r w:rsidRPr="00207CE1">
        <w:rPr>
          <w:rFonts w:ascii="標楷體" w:eastAsia="標楷體" w:hAnsi="標楷體" w:cs="新細明體" w:hint="eastAsia"/>
          <w:kern w:val="0"/>
        </w:rPr>
        <w:t>，不</w:t>
      </w:r>
      <w:r w:rsidR="00CD2DC7" w:rsidRPr="00207CE1">
        <w:rPr>
          <w:rFonts w:ascii="標楷體" w:eastAsia="標楷體" w:hAnsi="標楷體" w:cs="新細明體" w:hint="eastAsia"/>
          <w:kern w:val="0"/>
        </w:rPr>
        <w:t>用在像傳統的鏡子一樣要</w:t>
      </w:r>
      <w:r w:rsidRPr="00207CE1">
        <w:rPr>
          <w:rFonts w:ascii="標楷體" w:eastAsia="標楷體" w:hAnsi="標楷體"/>
          <w:color w:val="000000"/>
          <w:shd w:val="clear" w:color="auto" w:fill="FFFFFF"/>
        </w:rPr>
        <w:t>摸黑尋找</w:t>
      </w:r>
      <w:r w:rsidRPr="00207CE1">
        <w:rPr>
          <w:rFonts w:ascii="標楷體" w:eastAsia="標楷體" w:hAnsi="標楷體" w:hint="eastAsia"/>
          <w:color w:val="000000"/>
          <w:shd w:val="clear" w:color="auto" w:fill="FFFFFF"/>
        </w:rPr>
        <w:t>鏡子</w:t>
      </w:r>
      <w:r w:rsidR="00CD2DC7" w:rsidRPr="00207CE1">
        <w:rPr>
          <w:rFonts w:ascii="標楷體" w:eastAsia="標楷體" w:hAnsi="標楷體" w:hint="eastAsia"/>
          <w:color w:val="000000"/>
          <w:shd w:val="clear" w:color="auto" w:fill="FFFFFF"/>
        </w:rPr>
        <w:t>這樣是</w:t>
      </w:r>
      <w:r w:rsidRPr="00207CE1">
        <w:rPr>
          <w:rFonts w:ascii="標楷體" w:eastAsia="標楷體" w:hAnsi="標楷體"/>
          <w:color w:val="000000"/>
          <w:shd w:val="clear" w:color="auto" w:fill="FFFFFF"/>
        </w:rPr>
        <w:t>十分危險</w:t>
      </w:r>
      <w:r w:rsidRPr="00207CE1">
        <w:rPr>
          <w:rFonts w:ascii="標楷體" w:eastAsia="標楷體" w:hAnsi="標楷體" w:hint="eastAsia"/>
          <w:color w:val="000000"/>
          <w:shd w:val="clear" w:color="auto" w:fill="FFFFFF"/>
        </w:rPr>
        <w:t>，</w:t>
      </w:r>
      <w:r w:rsidR="00CD2DC7" w:rsidRPr="00207CE1">
        <w:rPr>
          <w:rFonts w:ascii="標楷體" w:eastAsia="標楷體" w:hAnsi="標楷體" w:hint="eastAsia"/>
          <w:color w:val="000000"/>
          <w:shd w:val="clear" w:color="auto" w:fill="FFFFFF"/>
        </w:rPr>
        <w:t>現在</w:t>
      </w:r>
      <w:r w:rsidR="00CD2DC7" w:rsidRPr="00207CE1">
        <w:rPr>
          <w:rFonts w:ascii="標楷體" w:eastAsia="標楷體" w:hAnsi="標楷體" w:cs="新細明體" w:hint="eastAsia"/>
          <w:kern w:val="0"/>
        </w:rPr>
        <w:t>我們所做的</w:t>
      </w:r>
      <w:r w:rsidR="00CD2DC7" w:rsidRPr="00207CE1">
        <w:rPr>
          <w:rFonts w:ascii="標楷體" w:eastAsia="標楷體" w:hAnsi="標楷體" w:cs="新細明體"/>
          <w:kern w:val="0"/>
        </w:rPr>
        <w:t>感應</w:t>
      </w:r>
      <w:r w:rsidR="00CD2DC7" w:rsidRPr="00207CE1">
        <w:rPr>
          <w:rFonts w:ascii="標楷體" w:eastAsia="標楷體" w:hAnsi="標楷體" w:cs="新細明體" w:hint="eastAsia"/>
          <w:kern w:val="0"/>
        </w:rPr>
        <w:t>燈鏡</w:t>
      </w:r>
      <w:r w:rsidR="004021A8" w:rsidRPr="00207CE1">
        <w:rPr>
          <w:rFonts w:ascii="標楷體" w:eastAsia="標楷體" w:hAnsi="標楷體" w:cs="新細明體" w:hint="eastAsia"/>
          <w:kern w:val="0"/>
        </w:rPr>
        <w:t>能代替按鈕來讓燈鏡</w:t>
      </w:r>
      <w:r w:rsidR="00CD2DC7" w:rsidRPr="00207CE1">
        <w:rPr>
          <w:rFonts w:ascii="標楷體" w:eastAsia="標楷體" w:hAnsi="標楷體" w:cs="新細明體" w:hint="eastAsia"/>
          <w:kern w:val="0"/>
        </w:rPr>
        <w:t>發亮</w:t>
      </w:r>
      <w:r w:rsidRPr="00207CE1">
        <w:rPr>
          <w:rFonts w:ascii="標楷體" w:eastAsia="標楷體" w:hAnsi="標楷體" w:cs="新細明體" w:hint="eastAsia"/>
          <w:kern w:val="0"/>
        </w:rPr>
        <w:t>，</w:t>
      </w:r>
      <w:r w:rsidR="00CD2DC7" w:rsidRPr="00207CE1">
        <w:rPr>
          <w:rFonts w:ascii="標楷體" w:eastAsia="標楷體" w:hAnsi="標楷體" w:hint="eastAsia"/>
        </w:rPr>
        <w:t>當身體離開感應器的感應距離之外燈鏡就自然的關閉</w:t>
      </w:r>
      <w:r w:rsidRPr="00207CE1">
        <w:rPr>
          <w:rFonts w:ascii="標楷體" w:eastAsia="標楷體" w:hAnsi="標楷體" w:hint="eastAsia"/>
        </w:rPr>
        <w:t>，</w:t>
      </w:r>
      <w:r w:rsidR="00CD2DC7" w:rsidRPr="00207CE1">
        <w:rPr>
          <w:rFonts w:ascii="標楷體" w:eastAsia="標楷體" w:hAnsi="標楷體" w:hint="eastAsia"/>
          <w:shd w:val="clear" w:color="auto" w:fill="FFFFFF"/>
        </w:rPr>
        <w:t>避免觸電發生危險，</w:t>
      </w:r>
      <w:r w:rsidR="004021A8" w:rsidRPr="00207CE1">
        <w:rPr>
          <w:rFonts w:ascii="標楷體" w:eastAsia="標楷體" w:hAnsi="標楷體" w:hint="eastAsia"/>
          <w:shd w:val="clear" w:color="auto" w:fill="FFFFFF"/>
        </w:rPr>
        <w:t>安全</w:t>
      </w:r>
      <w:r w:rsidRPr="00207CE1">
        <w:rPr>
          <w:rFonts w:ascii="標楷體" w:eastAsia="標楷體" w:hAnsi="標楷體" w:hint="eastAsia"/>
          <w:shd w:val="clear" w:color="auto" w:fill="FFFFFF"/>
        </w:rPr>
        <w:t>又方便。</w:t>
      </w:r>
    </w:p>
    <w:p w:rsidR="003E1F18" w:rsidRPr="00207CE1" w:rsidRDefault="003E1F18" w:rsidP="003E1F18">
      <w:pPr>
        <w:rPr>
          <w:rFonts w:ascii="標楷體" w:eastAsia="標楷體" w:hAnsi="標楷體" w:hint="eastAsia"/>
          <w:sz w:val="28"/>
          <w:szCs w:val="28"/>
        </w:rPr>
      </w:pPr>
    </w:p>
    <w:p w:rsidR="003E1F18" w:rsidRPr="00207CE1" w:rsidRDefault="00A23C97" w:rsidP="00536038">
      <w:pPr>
        <w:rPr>
          <w:rFonts w:ascii="標楷體" w:eastAsia="標楷體" w:hAnsi="標楷體" w:hint="eastAsia"/>
          <w:sz w:val="28"/>
          <w:szCs w:val="28"/>
        </w:rPr>
      </w:pPr>
      <w:r w:rsidRPr="00207CE1">
        <w:rPr>
          <w:rFonts w:ascii="標楷體" w:eastAsia="標楷體" w:hAnsi="標楷體"/>
        </w:rPr>
        <w:br w:type="page"/>
      </w:r>
      <w:r w:rsidR="003E1F18" w:rsidRPr="00207CE1">
        <w:rPr>
          <w:rFonts w:ascii="標楷體" w:eastAsia="標楷體" w:hAnsi="標楷體" w:hint="eastAsia"/>
          <w:sz w:val="28"/>
          <w:szCs w:val="28"/>
        </w:rPr>
        <w:lastRenderedPageBreak/>
        <w:t>組員分工職責</w:t>
      </w:r>
      <w:r w:rsidR="00536038" w:rsidRPr="00207CE1">
        <w:rPr>
          <w:rFonts w:ascii="標楷體" w:eastAsia="標楷體" w:hAnsi="標楷體" w:hint="eastAsia"/>
          <w:sz w:val="28"/>
          <w:szCs w:val="28"/>
        </w:rPr>
        <w:t xml:space="preserve"> :</w:t>
      </w:r>
    </w:p>
    <w:p w:rsidR="003E1F18" w:rsidRPr="00207CE1" w:rsidRDefault="003E1F18">
      <w:pPr>
        <w:rPr>
          <w:rFonts w:ascii="標楷體" w:eastAsia="標楷體" w:hAnsi="標楷體" w:hint="eastAsia"/>
          <w:b/>
          <w:sz w:val="28"/>
          <w:szCs w:val="28"/>
        </w:rPr>
      </w:pPr>
    </w:p>
    <w:tbl>
      <w:tblPr>
        <w:tblW w:w="8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2396"/>
        <w:gridCol w:w="1204"/>
        <w:gridCol w:w="1560"/>
        <w:gridCol w:w="2400"/>
      </w:tblGrid>
      <w:tr w:rsidR="00CF44E8" w:rsidRPr="00207CE1" w:rsidTr="00B05F16">
        <w:trPr>
          <w:trHeight w:val="1066"/>
          <w:jc w:val="center"/>
        </w:trPr>
        <w:tc>
          <w:tcPr>
            <w:tcW w:w="840" w:type="dxa"/>
            <w:shd w:val="clear" w:color="auto" w:fill="auto"/>
            <w:vAlign w:val="center"/>
          </w:tcPr>
          <w:p w:rsidR="003E1F18" w:rsidRPr="00207CE1" w:rsidRDefault="003E1F18" w:rsidP="00CF44E8">
            <w:pPr>
              <w:spacing w:line="960" w:lineRule="auto"/>
              <w:jc w:val="center"/>
              <w:rPr>
                <w:rFonts w:ascii="標楷體" w:eastAsia="標楷體" w:hAnsi="標楷體" w:hint="eastAsia"/>
              </w:rPr>
            </w:pPr>
            <w:r w:rsidRPr="00207CE1">
              <w:rPr>
                <w:rFonts w:ascii="標楷體" w:eastAsia="標楷體" w:hAnsi="標楷體" w:hint="eastAsia"/>
              </w:rPr>
              <w:t>組</w:t>
            </w:r>
            <w:r w:rsidR="00377455" w:rsidRPr="00207CE1">
              <w:rPr>
                <w:rFonts w:ascii="標楷體" w:eastAsia="標楷體" w:hAnsi="標楷體" w:hint="eastAsia"/>
              </w:rPr>
              <w:t xml:space="preserve"> </w:t>
            </w:r>
            <w:r w:rsidRPr="00207CE1">
              <w:rPr>
                <w:rFonts w:ascii="標楷體" w:eastAsia="標楷體" w:hAnsi="標楷體" w:hint="eastAsia"/>
              </w:rPr>
              <w:t>別</w:t>
            </w:r>
          </w:p>
        </w:tc>
        <w:tc>
          <w:tcPr>
            <w:tcW w:w="2396" w:type="dxa"/>
            <w:shd w:val="clear" w:color="auto" w:fill="auto"/>
            <w:vAlign w:val="center"/>
          </w:tcPr>
          <w:p w:rsidR="004021A8" w:rsidRPr="00207CE1" w:rsidRDefault="003E1F18" w:rsidP="00B05F16">
            <w:pPr>
              <w:spacing w:line="960" w:lineRule="auto"/>
              <w:jc w:val="center"/>
              <w:rPr>
                <w:rFonts w:ascii="標楷體" w:eastAsia="標楷體" w:hAnsi="標楷體" w:hint="eastAsia"/>
              </w:rPr>
            </w:pPr>
            <w:r w:rsidRPr="00207CE1">
              <w:rPr>
                <w:rFonts w:ascii="標楷體" w:eastAsia="標楷體" w:hAnsi="標楷體" w:hint="eastAsia"/>
              </w:rPr>
              <w:t>專</w:t>
            </w:r>
            <w:r w:rsidR="00377455" w:rsidRPr="00207CE1">
              <w:rPr>
                <w:rFonts w:ascii="標楷體" w:eastAsia="標楷體" w:hAnsi="標楷體" w:hint="eastAsia"/>
              </w:rPr>
              <w:t xml:space="preserve"> </w:t>
            </w:r>
            <w:r w:rsidRPr="00207CE1">
              <w:rPr>
                <w:rFonts w:ascii="標楷體" w:eastAsia="標楷體" w:hAnsi="標楷體" w:hint="eastAsia"/>
              </w:rPr>
              <w:t>題</w:t>
            </w:r>
            <w:r w:rsidR="00377455" w:rsidRPr="00207CE1">
              <w:rPr>
                <w:rFonts w:ascii="標楷體" w:eastAsia="標楷體" w:hAnsi="標楷體" w:hint="eastAsia"/>
              </w:rPr>
              <w:t xml:space="preserve"> </w:t>
            </w:r>
            <w:r w:rsidR="004021A8" w:rsidRPr="00207CE1">
              <w:rPr>
                <w:rFonts w:ascii="標楷體" w:eastAsia="標楷體" w:hAnsi="標楷體" w:hint="eastAsia"/>
              </w:rPr>
              <w:t>主 題</w:t>
            </w:r>
          </w:p>
        </w:tc>
        <w:tc>
          <w:tcPr>
            <w:tcW w:w="1204" w:type="dxa"/>
            <w:shd w:val="clear" w:color="auto" w:fill="auto"/>
            <w:vAlign w:val="center"/>
          </w:tcPr>
          <w:p w:rsidR="003E1F18" w:rsidRPr="00207CE1" w:rsidRDefault="004021A8" w:rsidP="00B05F16">
            <w:pPr>
              <w:spacing w:line="960" w:lineRule="auto"/>
              <w:rPr>
                <w:rFonts w:ascii="標楷體" w:eastAsia="標楷體" w:hAnsi="標楷體" w:hint="eastAsia"/>
              </w:rPr>
            </w:pPr>
            <w:r w:rsidRPr="00207CE1">
              <w:rPr>
                <w:rFonts w:ascii="標楷體" w:eastAsia="標楷體" w:hAnsi="標楷體" w:hint="eastAsia"/>
              </w:rPr>
              <w:t>指導老</w:t>
            </w:r>
            <w:r w:rsidR="003E1F18" w:rsidRPr="00207CE1">
              <w:rPr>
                <w:rFonts w:ascii="標楷體" w:eastAsia="標楷體" w:hAnsi="標楷體" w:hint="eastAsia"/>
              </w:rPr>
              <w:t>師</w:t>
            </w:r>
            <w:r w:rsidR="00377455" w:rsidRPr="00207CE1">
              <w:rPr>
                <w:rFonts w:ascii="標楷體" w:eastAsia="標楷體" w:hAnsi="標楷體" w:hint="eastAsia"/>
              </w:rPr>
              <w:t xml:space="preserve"> </w:t>
            </w:r>
          </w:p>
        </w:tc>
        <w:tc>
          <w:tcPr>
            <w:tcW w:w="1560" w:type="dxa"/>
            <w:shd w:val="clear" w:color="auto" w:fill="auto"/>
            <w:vAlign w:val="center"/>
          </w:tcPr>
          <w:p w:rsidR="003E1F18" w:rsidRPr="00207CE1" w:rsidRDefault="003E1F18" w:rsidP="004021A8">
            <w:pPr>
              <w:spacing w:line="960" w:lineRule="auto"/>
              <w:jc w:val="center"/>
              <w:rPr>
                <w:rFonts w:ascii="標楷體" w:eastAsia="標楷體" w:hAnsi="標楷體" w:hint="eastAsia"/>
              </w:rPr>
            </w:pPr>
            <w:r w:rsidRPr="00207CE1">
              <w:rPr>
                <w:rFonts w:ascii="標楷體" w:eastAsia="標楷體" w:hAnsi="標楷體" w:hint="eastAsia"/>
              </w:rPr>
              <w:t>成</w:t>
            </w:r>
            <w:r w:rsidR="00377455" w:rsidRPr="00207CE1">
              <w:rPr>
                <w:rFonts w:ascii="標楷體" w:eastAsia="標楷體" w:hAnsi="標楷體" w:hint="eastAsia"/>
              </w:rPr>
              <w:t xml:space="preserve">  </w:t>
            </w:r>
            <w:r w:rsidRPr="00207CE1">
              <w:rPr>
                <w:rFonts w:ascii="標楷體" w:eastAsia="標楷體" w:hAnsi="標楷體" w:hint="eastAsia"/>
              </w:rPr>
              <w:t>員</w:t>
            </w:r>
          </w:p>
        </w:tc>
        <w:tc>
          <w:tcPr>
            <w:tcW w:w="2400" w:type="dxa"/>
            <w:shd w:val="clear" w:color="auto" w:fill="auto"/>
            <w:vAlign w:val="center"/>
          </w:tcPr>
          <w:p w:rsidR="003E1F18" w:rsidRPr="00207CE1" w:rsidRDefault="003E1F18" w:rsidP="00CF44E8">
            <w:pPr>
              <w:spacing w:line="960" w:lineRule="auto"/>
              <w:jc w:val="center"/>
              <w:rPr>
                <w:rFonts w:ascii="標楷體" w:eastAsia="標楷體" w:hAnsi="標楷體" w:hint="eastAsia"/>
              </w:rPr>
            </w:pPr>
            <w:r w:rsidRPr="00207CE1">
              <w:rPr>
                <w:rFonts w:ascii="標楷體" w:eastAsia="標楷體" w:hAnsi="標楷體" w:hint="eastAsia"/>
              </w:rPr>
              <w:t>職</w:t>
            </w:r>
            <w:r w:rsidR="00377455" w:rsidRPr="00207CE1">
              <w:rPr>
                <w:rFonts w:ascii="標楷體" w:eastAsia="標楷體" w:hAnsi="標楷體" w:hint="eastAsia"/>
              </w:rPr>
              <w:t xml:space="preserve"> </w:t>
            </w:r>
            <w:r w:rsidRPr="00207CE1">
              <w:rPr>
                <w:rFonts w:ascii="標楷體" w:eastAsia="標楷體" w:hAnsi="標楷體" w:hint="eastAsia"/>
              </w:rPr>
              <w:t>責</w:t>
            </w:r>
            <w:r w:rsidR="00377455" w:rsidRPr="00207CE1">
              <w:rPr>
                <w:rFonts w:ascii="標楷體" w:eastAsia="標楷體" w:hAnsi="標楷體" w:hint="eastAsia"/>
              </w:rPr>
              <w:t xml:space="preserve"> </w:t>
            </w:r>
            <w:r w:rsidRPr="00207CE1">
              <w:rPr>
                <w:rFonts w:ascii="標楷體" w:eastAsia="標楷體" w:hAnsi="標楷體" w:hint="eastAsia"/>
              </w:rPr>
              <w:t>內</w:t>
            </w:r>
            <w:r w:rsidR="00377455" w:rsidRPr="00207CE1">
              <w:rPr>
                <w:rFonts w:ascii="標楷體" w:eastAsia="標楷體" w:hAnsi="標楷體" w:hint="eastAsia"/>
              </w:rPr>
              <w:t xml:space="preserve"> </w:t>
            </w:r>
            <w:r w:rsidRPr="00207CE1">
              <w:rPr>
                <w:rFonts w:ascii="標楷體" w:eastAsia="標楷體" w:hAnsi="標楷體" w:hint="eastAsia"/>
              </w:rPr>
              <w:t>容</w:t>
            </w:r>
          </w:p>
        </w:tc>
      </w:tr>
      <w:tr w:rsidR="00CF44E8" w:rsidRPr="00207CE1" w:rsidTr="004021A8">
        <w:trPr>
          <w:trHeight w:val="1701"/>
          <w:jc w:val="center"/>
        </w:trPr>
        <w:tc>
          <w:tcPr>
            <w:tcW w:w="840" w:type="dxa"/>
            <w:vMerge w:val="restart"/>
            <w:shd w:val="clear" w:color="auto" w:fill="auto"/>
            <w:vAlign w:val="center"/>
          </w:tcPr>
          <w:p w:rsidR="003E1F18" w:rsidRPr="00207CE1" w:rsidRDefault="00B05F16" w:rsidP="00CA5857">
            <w:pPr>
              <w:jc w:val="center"/>
              <w:rPr>
                <w:rFonts w:ascii="標楷體" w:eastAsia="標楷體" w:hAnsi="標楷體" w:hint="eastAsia"/>
              </w:rPr>
            </w:pPr>
            <w:r w:rsidRPr="00207CE1">
              <w:rPr>
                <w:rFonts w:ascii="標楷體" w:eastAsia="標楷體" w:hAnsi="標楷體" w:hint="eastAsia"/>
              </w:rPr>
              <w:t>8</w:t>
            </w:r>
          </w:p>
        </w:tc>
        <w:tc>
          <w:tcPr>
            <w:tcW w:w="2396" w:type="dxa"/>
            <w:shd w:val="clear" w:color="auto" w:fill="auto"/>
            <w:vAlign w:val="center"/>
          </w:tcPr>
          <w:p w:rsidR="003E1F18" w:rsidRPr="00207CE1" w:rsidRDefault="00E66EDC" w:rsidP="00CF44E8">
            <w:pPr>
              <w:spacing w:line="720" w:lineRule="auto"/>
              <w:jc w:val="distribute"/>
              <w:rPr>
                <w:rFonts w:ascii="標楷體" w:eastAsia="標楷體" w:hAnsi="標楷體" w:hint="eastAsia"/>
              </w:rPr>
            </w:pPr>
            <w:r w:rsidRPr="00207CE1">
              <w:rPr>
                <w:rFonts w:ascii="標楷體" w:eastAsia="標楷體" w:hAnsi="標楷體" w:hint="eastAsia"/>
              </w:rPr>
              <w:t>感應式燈鏡</w:t>
            </w:r>
          </w:p>
        </w:tc>
        <w:tc>
          <w:tcPr>
            <w:tcW w:w="1204" w:type="dxa"/>
            <w:shd w:val="clear" w:color="auto" w:fill="auto"/>
            <w:vAlign w:val="center"/>
          </w:tcPr>
          <w:p w:rsidR="003E1F18" w:rsidRPr="00207CE1" w:rsidRDefault="00377455" w:rsidP="00CF44E8">
            <w:pPr>
              <w:spacing w:line="720" w:lineRule="auto"/>
              <w:jc w:val="distribute"/>
              <w:rPr>
                <w:rFonts w:ascii="標楷體" w:eastAsia="標楷體" w:hAnsi="標楷體" w:hint="eastAsia"/>
              </w:rPr>
            </w:pPr>
            <w:r w:rsidRPr="00207CE1">
              <w:rPr>
                <w:rFonts w:ascii="標楷體" w:eastAsia="標楷體" w:hAnsi="標楷體" w:hint="eastAsia"/>
              </w:rPr>
              <w:t>林勇志</w:t>
            </w:r>
          </w:p>
        </w:tc>
        <w:tc>
          <w:tcPr>
            <w:tcW w:w="1560" w:type="dxa"/>
            <w:shd w:val="clear" w:color="auto" w:fill="auto"/>
            <w:vAlign w:val="center"/>
          </w:tcPr>
          <w:p w:rsidR="003E1F18" w:rsidRPr="00207CE1" w:rsidRDefault="00705209" w:rsidP="00CF44E8">
            <w:pPr>
              <w:spacing w:line="720" w:lineRule="auto"/>
              <w:jc w:val="distribute"/>
              <w:rPr>
                <w:rFonts w:ascii="標楷體" w:eastAsia="標楷體" w:hAnsi="標楷體" w:hint="eastAsia"/>
              </w:rPr>
            </w:pPr>
            <w:r w:rsidRPr="00207CE1">
              <w:rPr>
                <w:rFonts w:ascii="標楷體" w:eastAsia="標楷體" w:hAnsi="標楷體" w:hint="eastAsia"/>
              </w:rPr>
              <w:t>陳建偉</w:t>
            </w:r>
          </w:p>
        </w:tc>
        <w:tc>
          <w:tcPr>
            <w:tcW w:w="2400" w:type="dxa"/>
            <w:shd w:val="clear" w:color="auto" w:fill="auto"/>
            <w:vAlign w:val="center"/>
          </w:tcPr>
          <w:p w:rsidR="003E1F18" w:rsidRPr="00207CE1" w:rsidRDefault="00CF44E8" w:rsidP="00CF44E8">
            <w:pPr>
              <w:spacing w:line="720" w:lineRule="auto"/>
              <w:jc w:val="distribute"/>
              <w:rPr>
                <w:rFonts w:ascii="標楷體" w:eastAsia="標楷體" w:hAnsi="標楷體" w:hint="eastAsia"/>
              </w:rPr>
            </w:pPr>
            <w:r w:rsidRPr="00207CE1">
              <w:rPr>
                <w:rFonts w:ascii="標楷體" w:eastAsia="標楷體" w:hAnsi="標楷體" w:hint="eastAsia"/>
              </w:rPr>
              <w:t>專題實做</w:t>
            </w:r>
          </w:p>
          <w:p w:rsidR="00705209" w:rsidRPr="00207CE1" w:rsidRDefault="00705209" w:rsidP="00CF44E8">
            <w:pPr>
              <w:spacing w:line="720" w:lineRule="auto"/>
              <w:jc w:val="distribute"/>
              <w:rPr>
                <w:rFonts w:ascii="標楷體" w:eastAsia="標楷體" w:hAnsi="標楷體" w:hint="eastAsia"/>
              </w:rPr>
            </w:pPr>
            <w:r w:rsidRPr="00207CE1">
              <w:rPr>
                <w:rFonts w:ascii="標楷體" w:eastAsia="標楷體" w:hAnsi="標楷體" w:hint="eastAsia"/>
              </w:rPr>
              <w:t>製作文件檔案</w:t>
            </w:r>
          </w:p>
        </w:tc>
      </w:tr>
      <w:tr w:rsidR="00CF44E8" w:rsidRPr="00207CE1" w:rsidTr="004021A8">
        <w:trPr>
          <w:trHeight w:val="2295"/>
          <w:jc w:val="center"/>
        </w:trPr>
        <w:tc>
          <w:tcPr>
            <w:tcW w:w="840" w:type="dxa"/>
            <w:vMerge/>
            <w:shd w:val="clear" w:color="auto" w:fill="auto"/>
            <w:vAlign w:val="center"/>
          </w:tcPr>
          <w:p w:rsidR="003E1F18" w:rsidRPr="00207CE1" w:rsidRDefault="003E1F18" w:rsidP="00CA5857">
            <w:pPr>
              <w:jc w:val="center"/>
              <w:rPr>
                <w:rFonts w:ascii="標楷體" w:eastAsia="標楷體" w:hAnsi="標楷體" w:hint="eastAsia"/>
              </w:rPr>
            </w:pPr>
          </w:p>
        </w:tc>
        <w:tc>
          <w:tcPr>
            <w:tcW w:w="2396" w:type="dxa"/>
            <w:shd w:val="clear" w:color="auto" w:fill="auto"/>
            <w:vAlign w:val="center"/>
          </w:tcPr>
          <w:p w:rsidR="003E1F18" w:rsidRPr="00207CE1" w:rsidRDefault="00E66EDC" w:rsidP="00CF44E8">
            <w:pPr>
              <w:spacing w:line="720" w:lineRule="auto"/>
              <w:jc w:val="distribute"/>
              <w:rPr>
                <w:rFonts w:ascii="標楷體" w:eastAsia="標楷體" w:hAnsi="標楷體" w:hint="eastAsia"/>
              </w:rPr>
            </w:pPr>
            <w:r w:rsidRPr="00207CE1">
              <w:rPr>
                <w:rFonts w:ascii="標楷體" w:eastAsia="標楷體" w:hAnsi="標楷體" w:hint="eastAsia"/>
              </w:rPr>
              <w:t>感應式燈鏡</w:t>
            </w:r>
          </w:p>
        </w:tc>
        <w:tc>
          <w:tcPr>
            <w:tcW w:w="1204" w:type="dxa"/>
            <w:shd w:val="clear" w:color="auto" w:fill="auto"/>
            <w:vAlign w:val="center"/>
          </w:tcPr>
          <w:p w:rsidR="003E1F18" w:rsidRPr="00207CE1" w:rsidRDefault="00377455" w:rsidP="00CF44E8">
            <w:pPr>
              <w:spacing w:line="720" w:lineRule="auto"/>
              <w:jc w:val="distribute"/>
              <w:rPr>
                <w:rFonts w:ascii="標楷體" w:eastAsia="標楷體" w:hAnsi="標楷體" w:hint="eastAsia"/>
              </w:rPr>
            </w:pPr>
            <w:r w:rsidRPr="00207CE1">
              <w:rPr>
                <w:rFonts w:ascii="標楷體" w:eastAsia="標楷體" w:hAnsi="標楷體" w:hint="eastAsia"/>
              </w:rPr>
              <w:t>林勇志</w:t>
            </w:r>
          </w:p>
        </w:tc>
        <w:tc>
          <w:tcPr>
            <w:tcW w:w="1560" w:type="dxa"/>
            <w:shd w:val="clear" w:color="auto" w:fill="auto"/>
            <w:vAlign w:val="center"/>
          </w:tcPr>
          <w:p w:rsidR="003E1F18" w:rsidRPr="00207CE1" w:rsidRDefault="00705209" w:rsidP="00CF44E8">
            <w:pPr>
              <w:spacing w:line="720" w:lineRule="auto"/>
              <w:jc w:val="distribute"/>
              <w:rPr>
                <w:rFonts w:ascii="標楷體" w:eastAsia="標楷體" w:hAnsi="標楷體" w:hint="eastAsia"/>
              </w:rPr>
            </w:pPr>
            <w:r w:rsidRPr="00207CE1">
              <w:rPr>
                <w:rFonts w:ascii="標楷體" w:eastAsia="標楷體" w:hAnsi="標楷體" w:hint="eastAsia"/>
              </w:rPr>
              <w:t>張恩嘉</w:t>
            </w:r>
          </w:p>
        </w:tc>
        <w:tc>
          <w:tcPr>
            <w:tcW w:w="2400" w:type="dxa"/>
            <w:shd w:val="clear" w:color="auto" w:fill="auto"/>
            <w:vAlign w:val="center"/>
          </w:tcPr>
          <w:p w:rsidR="003E1F18" w:rsidRPr="00207CE1" w:rsidRDefault="00CF44E8" w:rsidP="00CF44E8">
            <w:pPr>
              <w:spacing w:line="720" w:lineRule="auto"/>
              <w:jc w:val="distribute"/>
              <w:rPr>
                <w:rFonts w:ascii="標楷體" w:eastAsia="標楷體" w:hAnsi="標楷體" w:hint="eastAsia"/>
              </w:rPr>
            </w:pPr>
            <w:r w:rsidRPr="00207CE1">
              <w:rPr>
                <w:rFonts w:ascii="標楷體" w:eastAsia="標楷體" w:hAnsi="標楷體" w:hint="eastAsia"/>
              </w:rPr>
              <w:t>專題實做</w:t>
            </w:r>
          </w:p>
          <w:p w:rsidR="00705209" w:rsidRPr="00207CE1" w:rsidRDefault="00705209" w:rsidP="00CF44E8">
            <w:pPr>
              <w:spacing w:line="720" w:lineRule="auto"/>
              <w:jc w:val="distribute"/>
              <w:rPr>
                <w:rFonts w:ascii="標楷體" w:eastAsia="標楷體" w:hAnsi="標楷體" w:hint="eastAsia"/>
              </w:rPr>
            </w:pPr>
            <w:r w:rsidRPr="00207CE1">
              <w:rPr>
                <w:rFonts w:ascii="標楷體" w:eastAsia="標楷體" w:hAnsi="標楷體" w:hint="eastAsia"/>
              </w:rPr>
              <w:t>製作文件檔案</w:t>
            </w:r>
          </w:p>
        </w:tc>
      </w:tr>
      <w:tr w:rsidR="00CF44E8" w:rsidRPr="00207CE1" w:rsidTr="004021A8">
        <w:trPr>
          <w:trHeight w:val="2341"/>
          <w:jc w:val="center"/>
        </w:trPr>
        <w:tc>
          <w:tcPr>
            <w:tcW w:w="840" w:type="dxa"/>
            <w:vMerge/>
            <w:shd w:val="clear" w:color="auto" w:fill="auto"/>
            <w:vAlign w:val="center"/>
          </w:tcPr>
          <w:p w:rsidR="003E1F18" w:rsidRPr="00207CE1" w:rsidRDefault="003E1F18" w:rsidP="00CA5857">
            <w:pPr>
              <w:jc w:val="center"/>
              <w:rPr>
                <w:rFonts w:ascii="標楷體" w:eastAsia="標楷體" w:hAnsi="標楷體" w:hint="eastAsia"/>
              </w:rPr>
            </w:pPr>
          </w:p>
        </w:tc>
        <w:tc>
          <w:tcPr>
            <w:tcW w:w="2396" w:type="dxa"/>
            <w:shd w:val="clear" w:color="auto" w:fill="auto"/>
            <w:vAlign w:val="center"/>
          </w:tcPr>
          <w:p w:rsidR="003E1F18" w:rsidRPr="00207CE1" w:rsidRDefault="00E66EDC" w:rsidP="00CF44E8">
            <w:pPr>
              <w:spacing w:line="720" w:lineRule="auto"/>
              <w:jc w:val="distribute"/>
              <w:rPr>
                <w:rFonts w:ascii="標楷體" w:eastAsia="標楷體" w:hAnsi="標楷體" w:hint="eastAsia"/>
              </w:rPr>
            </w:pPr>
            <w:r w:rsidRPr="00207CE1">
              <w:rPr>
                <w:rFonts w:ascii="標楷體" w:eastAsia="標楷體" w:hAnsi="標楷體" w:hint="eastAsia"/>
              </w:rPr>
              <w:t>感應式燈鏡</w:t>
            </w:r>
          </w:p>
        </w:tc>
        <w:tc>
          <w:tcPr>
            <w:tcW w:w="1204" w:type="dxa"/>
            <w:shd w:val="clear" w:color="auto" w:fill="auto"/>
            <w:vAlign w:val="center"/>
          </w:tcPr>
          <w:p w:rsidR="003E1F18" w:rsidRPr="00207CE1" w:rsidRDefault="00377455" w:rsidP="00CF44E8">
            <w:pPr>
              <w:spacing w:line="720" w:lineRule="auto"/>
              <w:jc w:val="distribute"/>
              <w:rPr>
                <w:rFonts w:ascii="標楷體" w:eastAsia="標楷體" w:hAnsi="標楷體" w:hint="eastAsia"/>
              </w:rPr>
            </w:pPr>
            <w:r w:rsidRPr="00207CE1">
              <w:rPr>
                <w:rFonts w:ascii="標楷體" w:eastAsia="標楷體" w:hAnsi="標楷體" w:hint="eastAsia"/>
              </w:rPr>
              <w:t>林勇志</w:t>
            </w:r>
          </w:p>
        </w:tc>
        <w:tc>
          <w:tcPr>
            <w:tcW w:w="1560" w:type="dxa"/>
            <w:shd w:val="clear" w:color="auto" w:fill="auto"/>
            <w:vAlign w:val="center"/>
          </w:tcPr>
          <w:p w:rsidR="003E1F18" w:rsidRPr="00207CE1" w:rsidRDefault="00705209" w:rsidP="00CF44E8">
            <w:pPr>
              <w:spacing w:line="720" w:lineRule="auto"/>
              <w:jc w:val="distribute"/>
              <w:rPr>
                <w:rFonts w:ascii="標楷體" w:eastAsia="標楷體" w:hAnsi="標楷體" w:hint="eastAsia"/>
              </w:rPr>
            </w:pPr>
            <w:r w:rsidRPr="00207CE1">
              <w:rPr>
                <w:rFonts w:ascii="標楷體" w:eastAsia="標楷體" w:hAnsi="標楷體" w:hint="eastAsia"/>
              </w:rPr>
              <w:t>王志翔</w:t>
            </w:r>
          </w:p>
        </w:tc>
        <w:tc>
          <w:tcPr>
            <w:tcW w:w="2400" w:type="dxa"/>
            <w:shd w:val="clear" w:color="auto" w:fill="auto"/>
            <w:vAlign w:val="center"/>
          </w:tcPr>
          <w:p w:rsidR="00705209" w:rsidRPr="00207CE1" w:rsidRDefault="00705209" w:rsidP="00705209">
            <w:pPr>
              <w:spacing w:line="720" w:lineRule="auto"/>
              <w:jc w:val="distribute"/>
              <w:rPr>
                <w:rFonts w:ascii="標楷體" w:eastAsia="標楷體" w:hAnsi="標楷體" w:hint="eastAsia"/>
              </w:rPr>
            </w:pPr>
            <w:r w:rsidRPr="00207CE1">
              <w:rPr>
                <w:rFonts w:ascii="標楷體" w:eastAsia="標楷體" w:hAnsi="標楷體" w:hint="eastAsia"/>
              </w:rPr>
              <w:t>專題實作</w:t>
            </w:r>
          </w:p>
          <w:p w:rsidR="00705209" w:rsidRPr="00207CE1" w:rsidRDefault="00705209" w:rsidP="00705209">
            <w:pPr>
              <w:spacing w:line="720" w:lineRule="auto"/>
              <w:jc w:val="distribute"/>
              <w:rPr>
                <w:rFonts w:ascii="標楷體" w:eastAsia="標楷體" w:hAnsi="標楷體" w:hint="eastAsia"/>
              </w:rPr>
            </w:pPr>
            <w:r w:rsidRPr="00207CE1">
              <w:rPr>
                <w:rFonts w:ascii="標楷體" w:eastAsia="標楷體" w:hAnsi="標楷體" w:hint="eastAsia"/>
              </w:rPr>
              <w:t>製作文件檔案</w:t>
            </w:r>
          </w:p>
        </w:tc>
      </w:tr>
      <w:tr w:rsidR="00CF44E8" w:rsidRPr="00207CE1" w:rsidTr="004021A8">
        <w:trPr>
          <w:trHeight w:val="2748"/>
          <w:jc w:val="center"/>
        </w:trPr>
        <w:tc>
          <w:tcPr>
            <w:tcW w:w="840" w:type="dxa"/>
            <w:vMerge/>
            <w:shd w:val="clear" w:color="auto" w:fill="auto"/>
            <w:vAlign w:val="center"/>
          </w:tcPr>
          <w:p w:rsidR="003E1F18" w:rsidRPr="00207CE1" w:rsidRDefault="003E1F18" w:rsidP="00CA5857">
            <w:pPr>
              <w:jc w:val="center"/>
              <w:rPr>
                <w:rFonts w:ascii="標楷體" w:eastAsia="標楷體" w:hAnsi="標楷體" w:hint="eastAsia"/>
              </w:rPr>
            </w:pPr>
          </w:p>
        </w:tc>
        <w:tc>
          <w:tcPr>
            <w:tcW w:w="2396" w:type="dxa"/>
            <w:shd w:val="clear" w:color="auto" w:fill="auto"/>
            <w:vAlign w:val="center"/>
          </w:tcPr>
          <w:p w:rsidR="003E1F18" w:rsidRPr="00207CE1" w:rsidRDefault="00E66EDC" w:rsidP="00CF44E8">
            <w:pPr>
              <w:spacing w:line="720" w:lineRule="auto"/>
              <w:jc w:val="distribute"/>
              <w:rPr>
                <w:rFonts w:ascii="標楷體" w:eastAsia="標楷體" w:hAnsi="標楷體" w:hint="eastAsia"/>
              </w:rPr>
            </w:pPr>
            <w:r w:rsidRPr="00207CE1">
              <w:rPr>
                <w:rFonts w:ascii="標楷體" w:eastAsia="標楷體" w:hAnsi="標楷體" w:hint="eastAsia"/>
              </w:rPr>
              <w:t>感應式燈鏡</w:t>
            </w:r>
          </w:p>
        </w:tc>
        <w:tc>
          <w:tcPr>
            <w:tcW w:w="1204" w:type="dxa"/>
            <w:shd w:val="clear" w:color="auto" w:fill="auto"/>
            <w:vAlign w:val="center"/>
          </w:tcPr>
          <w:p w:rsidR="003E1F18" w:rsidRPr="00207CE1" w:rsidRDefault="00377455" w:rsidP="00CF44E8">
            <w:pPr>
              <w:spacing w:line="720" w:lineRule="auto"/>
              <w:jc w:val="distribute"/>
              <w:rPr>
                <w:rFonts w:ascii="標楷體" w:eastAsia="標楷體" w:hAnsi="標楷體" w:hint="eastAsia"/>
              </w:rPr>
            </w:pPr>
            <w:r w:rsidRPr="00207CE1">
              <w:rPr>
                <w:rFonts w:ascii="標楷體" w:eastAsia="標楷體" w:hAnsi="標楷體" w:hint="eastAsia"/>
              </w:rPr>
              <w:t>林勇志</w:t>
            </w:r>
          </w:p>
        </w:tc>
        <w:tc>
          <w:tcPr>
            <w:tcW w:w="1560" w:type="dxa"/>
            <w:shd w:val="clear" w:color="auto" w:fill="auto"/>
            <w:vAlign w:val="center"/>
          </w:tcPr>
          <w:p w:rsidR="003E1F18" w:rsidRPr="00207CE1" w:rsidRDefault="00705209" w:rsidP="00CF44E8">
            <w:pPr>
              <w:spacing w:line="720" w:lineRule="auto"/>
              <w:jc w:val="distribute"/>
              <w:rPr>
                <w:rFonts w:ascii="標楷體" w:eastAsia="標楷體" w:hAnsi="標楷體" w:hint="eastAsia"/>
              </w:rPr>
            </w:pPr>
            <w:r w:rsidRPr="00207CE1">
              <w:rPr>
                <w:rFonts w:ascii="標楷體" w:eastAsia="標楷體" w:hAnsi="標楷體" w:hint="eastAsia"/>
              </w:rPr>
              <w:t>黃正賢</w:t>
            </w:r>
          </w:p>
        </w:tc>
        <w:tc>
          <w:tcPr>
            <w:tcW w:w="2400" w:type="dxa"/>
            <w:shd w:val="clear" w:color="auto" w:fill="auto"/>
            <w:vAlign w:val="center"/>
          </w:tcPr>
          <w:p w:rsidR="003E1F18" w:rsidRPr="00207CE1" w:rsidRDefault="00CF44E8" w:rsidP="00CF44E8">
            <w:pPr>
              <w:spacing w:line="480" w:lineRule="auto"/>
              <w:rPr>
                <w:rFonts w:ascii="標楷體" w:eastAsia="標楷體" w:hAnsi="標楷體" w:hint="eastAsia"/>
              </w:rPr>
            </w:pPr>
            <w:r w:rsidRPr="00207CE1">
              <w:rPr>
                <w:rFonts w:ascii="標楷體" w:eastAsia="標楷體" w:hAnsi="標楷體" w:hint="eastAsia"/>
              </w:rPr>
              <w:t xml:space="preserve"> 購 買 材 料</w:t>
            </w:r>
          </w:p>
        </w:tc>
      </w:tr>
    </w:tbl>
    <w:p w:rsidR="00B05F16" w:rsidRPr="00207CE1" w:rsidRDefault="00B05F16" w:rsidP="00536038">
      <w:pPr>
        <w:rPr>
          <w:rFonts w:ascii="標楷體" w:eastAsia="標楷體" w:hAnsi="標楷體" w:hint="eastAsia"/>
          <w:b/>
          <w:sz w:val="28"/>
          <w:szCs w:val="28"/>
        </w:rPr>
      </w:pPr>
    </w:p>
    <w:p w:rsidR="00B05F16" w:rsidRPr="00207CE1" w:rsidRDefault="00B05F16" w:rsidP="00536038">
      <w:pPr>
        <w:rPr>
          <w:rFonts w:ascii="標楷體" w:eastAsia="標楷體" w:hAnsi="標楷體" w:hint="eastAsia"/>
          <w:b/>
          <w:sz w:val="28"/>
          <w:szCs w:val="28"/>
        </w:rPr>
      </w:pPr>
    </w:p>
    <w:p w:rsidR="00536038" w:rsidRPr="00207CE1" w:rsidRDefault="00536038" w:rsidP="00536038">
      <w:pPr>
        <w:rPr>
          <w:rFonts w:ascii="標楷體" w:eastAsia="標楷體" w:hAnsi="標楷體" w:hint="eastAsia"/>
          <w:sz w:val="28"/>
          <w:szCs w:val="28"/>
        </w:rPr>
      </w:pPr>
      <w:r w:rsidRPr="00207CE1">
        <w:rPr>
          <w:rFonts w:ascii="標楷體" w:eastAsia="標楷體" w:hAnsi="標楷體" w:hint="eastAsia"/>
          <w:sz w:val="28"/>
          <w:szCs w:val="28"/>
        </w:rPr>
        <w:lastRenderedPageBreak/>
        <w:t>團隊成員個人資料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1410"/>
        <w:gridCol w:w="3123"/>
        <w:gridCol w:w="3123"/>
      </w:tblGrid>
      <w:tr w:rsidR="00536038" w:rsidRPr="00207CE1">
        <w:trPr>
          <w:trHeight w:hRule="exact" w:val="506"/>
          <w:jc w:val="center"/>
        </w:trPr>
        <w:tc>
          <w:tcPr>
            <w:tcW w:w="2072" w:type="dxa"/>
            <w:gridSpan w:val="2"/>
          </w:tcPr>
          <w:p w:rsidR="00536038" w:rsidRPr="00207CE1" w:rsidRDefault="00536038" w:rsidP="00CA5857">
            <w:pPr>
              <w:jc w:val="center"/>
              <w:rPr>
                <w:rFonts w:ascii="標楷體" w:eastAsia="標楷體" w:hAnsi="標楷體"/>
              </w:rPr>
            </w:pPr>
            <w:r w:rsidRPr="00207CE1">
              <w:rPr>
                <w:rFonts w:ascii="標楷體" w:eastAsia="標楷體" w:hAnsi="標楷體"/>
              </w:rPr>
              <w:t>專題型別</w:t>
            </w:r>
          </w:p>
        </w:tc>
        <w:tc>
          <w:tcPr>
            <w:tcW w:w="6246" w:type="dxa"/>
            <w:gridSpan w:val="2"/>
            <w:vAlign w:val="center"/>
          </w:tcPr>
          <w:p w:rsidR="00536038" w:rsidRPr="00207CE1" w:rsidRDefault="00536038" w:rsidP="00CA5857">
            <w:pPr>
              <w:jc w:val="center"/>
              <w:rPr>
                <w:rFonts w:ascii="標楷體" w:eastAsia="標楷體" w:hAnsi="標楷體"/>
              </w:rPr>
            </w:pPr>
            <w:r w:rsidRPr="00207CE1">
              <w:rPr>
                <w:rFonts w:ascii="標楷體" w:eastAsia="標楷體" w:hAnsi="標楷體"/>
              </w:rPr>
              <w:sym w:font="Wingdings" w:char="F070"/>
            </w:r>
            <w:r w:rsidRPr="00207CE1">
              <w:rPr>
                <w:rFonts w:ascii="標楷體" w:eastAsia="標楷體" w:hAnsi="標楷體"/>
              </w:rPr>
              <w:t xml:space="preserve"> 個人型專題　　　　　　</w:t>
            </w:r>
            <w:r w:rsidRPr="00207CE1">
              <w:rPr>
                <w:rFonts w:ascii="標楷體" w:eastAsia="標楷體" w:hAnsi="標楷體"/>
              </w:rPr>
              <w:sym w:font="Wingdings" w:char="F0FE"/>
            </w:r>
            <w:r w:rsidRPr="00207CE1">
              <w:rPr>
                <w:rFonts w:ascii="標楷體" w:eastAsia="標楷體" w:hAnsi="標楷體"/>
              </w:rPr>
              <w:t xml:space="preserve"> 團隊型專題</w:t>
            </w:r>
          </w:p>
        </w:tc>
      </w:tr>
      <w:tr w:rsidR="00031827" w:rsidRPr="00207CE1">
        <w:trPr>
          <w:trHeight w:hRule="exact" w:val="505"/>
          <w:jc w:val="center"/>
        </w:trPr>
        <w:tc>
          <w:tcPr>
            <w:tcW w:w="2072" w:type="dxa"/>
            <w:gridSpan w:val="2"/>
          </w:tcPr>
          <w:p w:rsidR="00031827" w:rsidRPr="00207CE1" w:rsidRDefault="00031827" w:rsidP="00CA5857">
            <w:pPr>
              <w:jc w:val="center"/>
              <w:rPr>
                <w:rFonts w:ascii="標楷體" w:eastAsia="標楷體" w:hAnsi="標楷體"/>
              </w:rPr>
            </w:pPr>
            <w:r w:rsidRPr="00207CE1">
              <w:rPr>
                <w:rFonts w:ascii="標楷體" w:eastAsia="標楷體" w:hAnsi="標楷體"/>
              </w:rPr>
              <w:t>專題性質</w:t>
            </w:r>
          </w:p>
        </w:tc>
        <w:tc>
          <w:tcPr>
            <w:tcW w:w="6246" w:type="dxa"/>
            <w:gridSpan w:val="2"/>
            <w:vAlign w:val="center"/>
          </w:tcPr>
          <w:p w:rsidR="00031827" w:rsidRPr="00207CE1" w:rsidRDefault="00031827" w:rsidP="00207CE1">
            <w:pPr>
              <w:jc w:val="center"/>
              <w:rPr>
                <w:rFonts w:ascii="標楷體" w:eastAsia="標楷體" w:hAnsi="標楷體"/>
              </w:rPr>
            </w:pPr>
            <w:r w:rsidRPr="00207CE1">
              <w:rPr>
                <w:rFonts w:ascii="標楷體" w:eastAsia="標楷體" w:hAnsi="標楷體" w:hint="eastAsia"/>
              </w:rPr>
              <w:t>利用感應</w:t>
            </w:r>
            <w:r w:rsidR="005E424D" w:rsidRPr="00207CE1">
              <w:rPr>
                <w:rFonts w:ascii="標楷體" w:eastAsia="標楷體" w:hAnsi="標楷體" w:hint="eastAsia"/>
              </w:rPr>
              <w:t>器</w:t>
            </w:r>
            <w:r w:rsidRPr="00207CE1">
              <w:rPr>
                <w:rFonts w:ascii="標楷體" w:eastAsia="標楷體" w:hAnsi="標楷體" w:hint="eastAsia"/>
              </w:rPr>
              <w:t>光敏原件製作</w:t>
            </w:r>
          </w:p>
        </w:tc>
      </w:tr>
      <w:tr w:rsidR="00031827" w:rsidRPr="00207CE1" w:rsidTr="00D544E7">
        <w:trPr>
          <w:trHeight w:hRule="exact" w:val="612"/>
          <w:jc w:val="center"/>
        </w:trPr>
        <w:tc>
          <w:tcPr>
            <w:tcW w:w="2072" w:type="dxa"/>
            <w:gridSpan w:val="2"/>
          </w:tcPr>
          <w:p w:rsidR="00031827" w:rsidRPr="00207CE1" w:rsidRDefault="00031827" w:rsidP="00CA5857">
            <w:pPr>
              <w:jc w:val="center"/>
              <w:rPr>
                <w:rFonts w:ascii="標楷體" w:eastAsia="標楷體" w:hAnsi="標楷體"/>
              </w:rPr>
            </w:pPr>
            <w:r w:rsidRPr="00207CE1">
              <w:rPr>
                <w:rFonts w:ascii="標楷體" w:eastAsia="標楷體" w:hAnsi="標楷體"/>
              </w:rPr>
              <w:t>科別／年級</w:t>
            </w:r>
          </w:p>
        </w:tc>
        <w:tc>
          <w:tcPr>
            <w:tcW w:w="6246" w:type="dxa"/>
            <w:gridSpan w:val="2"/>
            <w:vAlign w:val="center"/>
          </w:tcPr>
          <w:p w:rsidR="00031827" w:rsidRPr="00207CE1" w:rsidRDefault="00031827" w:rsidP="00207CE1">
            <w:pPr>
              <w:jc w:val="center"/>
              <w:rPr>
                <w:rFonts w:ascii="標楷體" w:eastAsia="標楷體" w:hAnsi="標楷體"/>
              </w:rPr>
            </w:pPr>
            <w:r w:rsidRPr="00207CE1">
              <w:rPr>
                <w:rFonts w:ascii="標楷體" w:eastAsia="標楷體" w:hAnsi="標楷體" w:hint="eastAsia"/>
              </w:rPr>
              <w:t>電機</w:t>
            </w:r>
            <w:r w:rsidRPr="00207CE1">
              <w:rPr>
                <w:rFonts w:ascii="標楷體" w:eastAsia="標楷體" w:hAnsi="標楷體"/>
              </w:rPr>
              <w:t xml:space="preserve"> 科 三 年級</w:t>
            </w:r>
          </w:p>
        </w:tc>
      </w:tr>
      <w:tr w:rsidR="00031827" w:rsidRPr="00207CE1">
        <w:trPr>
          <w:trHeight w:val="727"/>
          <w:jc w:val="center"/>
        </w:trPr>
        <w:tc>
          <w:tcPr>
            <w:tcW w:w="662" w:type="dxa"/>
            <w:vMerge w:val="restart"/>
            <w:textDirection w:val="tbRlV"/>
          </w:tcPr>
          <w:p w:rsidR="00031827" w:rsidRPr="00207CE1" w:rsidRDefault="00031827" w:rsidP="00CA5857">
            <w:pPr>
              <w:spacing w:line="400" w:lineRule="exact"/>
              <w:ind w:left="113" w:right="113"/>
              <w:jc w:val="center"/>
              <w:rPr>
                <w:rFonts w:ascii="標楷體" w:eastAsia="標楷體" w:hAnsi="標楷體"/>
              </w:rPr>
            </w:pPr>
            <w:r w:rsidRPr="00207CE1">
              <w:rPr>
                <w:rFonts w:ascii="標楷體" w:eastAsia="標楷體" w:hAnsi="標楷體"/>
              </w:rPr>
              <w:t>專題名稱</w:t>
            </w:r>
          </w:p>
        </w:tc>
        <w:tc>
          <w:tcPr>
            <w:tcW w:w="1410" w:type="dxa"/>
            <w:vAlign w:val="center"/>
          </w:tcPr>
          <w:p w:rsidR="00031827" w:rsidRPr="00207CE1" w:rsidRDefault="00031827" w:rsidP="00CA5857">
            <w:pPr>
              <w:rPr>
                <w:rFonts w:ascii="標楷體" w:eastAsia="標楷體" w:hAnsi="標楷體"/>
              </w:rPr>
            </w:pPr>
            <w:r w:rsidRPr="00207CE1">
              <w:rPr>
                <w:rFonts w:ascii="標楷體" w:eastAsia="標楷體" w:hAnsi="標楷體"/>
              </w:rPr>
              <w:t>中文名稱</w:t>
            </w:r>
          </w:p>
        </w:tc>
        <w:tc>
          <w:tcPr>
            <w:tcW w:w="6246" w:type="dxa"/>
            <w:gridSpan w:val="2"/>
            <w:vAlign w:val="center"/>
          </w:tcPr>
          <w:p w:rsidR="00031827" w:rsidRPr="00207CE1" w:rsidRDefault="00031827" w:rsidP="00207CE1">
            <w:pPr>
              <w:jc w:val="center"/>
              <w:rPr>
                <w:rFonts w:ascii="標楷體" w:eastAsia="標楷體" w:hAnsi="標楷體" w:hint="eastAsia"/>
              </w:rPr>
            </w:pPr>
            <w:r w:rsidRPr="00207CE1">
              <w:rPr>
                <w:rFonts w:ascii="標楷體" w:eastAsia="標楷體" w:hAnsi="標楷體" w:hint="eastAsia"/>
              </w:rPr>
              <w:t>感應式燈鏡</w:t>
            </w:r>
          </w:p>
        </w:tc>
      </w:tr>
      <w:tr w:rsidR="00031827" w:rsidRPr="00207CE1">
        <w:trPr>
          <w:trHeight w:val="745"/>
          <w:jc w:val="center"/>
        </w:trPr>
        <w:tc>
          <w:tcPr>
            <w:tcW w:w="662" w:type="dxa"/>
            <w:vMerge/>
          </w:tcPr>
          <w:p w:rsidR="00031827" w:rsidRPr="00207CE1" w:rsidRDefault="00031827" w:rsidP="00CA5857">
            <w:pPr>
              <w:rPr>
                <w:rFonts w:ascii="標楷體" w:eastAsia="標楷體" w:hAnsi="標楷體"/>
              </w:rPr>
            </w:pPr>
          </w:p>
        </w:tc>
        <w:tc>
          <w:tcPr>
            <w:tcW w:w="1410" w:type="dxa"/>
            <w:vAlign w:val="center"/>
          </w:tcPr>
          <w:p w:rsidR="00031827" w:rsidRPr="00207CE1" w:rsidRDefault="00031827" w:rsidP="00CA5857">
            <w:pPr>
              <w:rPr>
                <w:rFonts w:ascii="標楷體" w:eastAsia="標楷體" w:hAnsi="標楷體"/>
              </w:rPr>
            </w:pPr>
            <w:r w:rsidRPr="00207CE1">
              <w:rPr>
                <w:rFonts w:ascii="標楷體" w:eastAsia="標楷體" w:hAnsi="標楷體"/>
              </w:rPr>
              <w:t>英文名稱</w:t>
            </w:r>
          </w:p>
        </w:tc>
        <w:tc>
          <w:tcPr>
            <w:tcW w:w="6246" w:type="dxa"/>
            <w:gridSpan w:val="2"/>
            <w:vAlign w:val="center"/>
          </w:tcPr>
          <w:p w:rsidR="00031827" w:rsidRPr="00207CE1" w:rsidRDefault="00207CE1" w:rsidP="00207CE1">
            <w:pPr>
              <w:jc w:val="center"/>
              <w:rPr>
                <w:rFonts w:ascii="標楷體" w:eastAsia="標楷體" w:hAnsi="標楷體" w:hint="eastAsia"/>
              </w:rPr>
            </w:pPr>
            <w:r w:rsidRPr="00207CE1">
              <w:rPr>
                <w:rFonts w:ascii="標楷體" w:eastAsia="標楷體" w:hAnsi="標楷體"/>
              </w:rPr>
              <w:t>Induction lamp mirror</w:t>
            </w:r>
          </w:p>
        </w:tc>
      </w:tr>
      <w:tr w:rsidR="00B05F16" w:rsidRPr="00207CE1" w:rsidTr="00B05F16">
        <w:trPr>
          <w:trHeight w:val="5540"/>
          <w:jc w:val="center"/>
        </w:trPr>
        <w:tc>
          <w:tcPr>
            <w:tcW w:w="2072" w:type="dxa"/>
            <w:gridSpan w:val="2"/>
            <w:vAlign w:val="center"/>
          </w:tcPr>
          <w:p w:rsidR="00B05F16" w:rsidRPr="00207CE1" w:rsidRDefault="00B05F16" w:rsidP="00CA5857">
            <w:pPr>
              <w:rPr>
                <w:rFonts w:ascii="標楷體" w:eastAsia="標楷體" w:hAnsi="標楷體"/>
              </w:rPr>
            </w:pPr>
            <w:r w:rsidRPr="00207CE1">
              <w:rPr>
                <w:rFonts w:ascii="標楷體" w:eastAsia="標楷體" w:hAnsi="標楷體"/>
              </w:rPr>
              <w:t>專題內容簡述</w:t>
            </w:r>
          </w:p>
        </w:tc>
        <w:tc>
          <w:tcPr>
            <w:tcW w:w="6246" w:type="dxa"/>
            <w:gridSpan w:val="2"/>
          </w:tcPr>
          <w:p w:rsidR="00B05F16" w:rsidRPr="00207CE1" w:rsidRDefault="00B05F16" w:rsidP="00B05F16">
            <w:pPr>
              <w:jc w:val="both"/>
              <w:rPr>
                <w:rFonts w:ascii="標楷體" w:eastAsia="標楷體" w:hAnsi="標楷體" w:cs="新細明體" w:hint="eastAsia"/>
                <w:kern w:val="0"/>
              </w:rPr>
            </w:pPr>
            <w:r w:rsidRPr="00207CE1">
              <w:rPr>
                <w:rFonts w:ascii="標楷體" w:eastAsia="標楷體" w:hAnsi="標楷體" w:cs="新細明體" w:hint="eastAsia"/>
                <w:kern w:val="0"/>
              </w:rPr>
              <w:t>我們現在所做的感應式燈鏡，我們只要讓身體上某個部位在感應器的感應距離之內就可以讓燈鏡開啟,不需要在用手去觸碰按鈕開關,這樣可以避</w:t>
            </w:r>
            <w:r w:rsidRPr="00207CE1">
              <w:rPr>
                <w:rFonts w:ascii="標楷體" w:eastAsia="標楷體" w:hAnsi="標楷體" w:hint="eastAsia"/>
              </w:rPr>
              <w:t>免許多的危險以及不方便,也可以讓小朋友們用的</w:t>
            </w:r>
            <w:r w:rsidRPr="00207CE1">
              <w:rPr>
                <w:rFonts w:ascii="標楷體" w:eastAsia="標楷體" w:hAnsi="標楷體" w:cs="新細明體" w:hint="eastAsia"/>
                <w:kern w:val="0"/>
              </w:rPr>
              <w:t>安全,大人們也可以安心,以上是我們專題的報告</w:t>
            </w:r>
            <w:r w:rsidRPr="00207CE1">
              <w:rPr>
                <w:rFonts w:ascii="標楷體" w:eastAsia="標楷體" w:hAnsi="標楷體" w:hint="eastAsia"/>
              </w:rPr>
              <w:t>主旨</w:t>
            </w:r>
            <w:r w:rsidRPr="00207CE1">
              <w:rPr>
                <w:rFonts w:ascii="標楷體" w:eastAsia="標楷體" w:hAnsi="標楷體" w:cs="新細明體" w:hint="eastAsia"/>
                <w:kern w:val="0"/>
              </w:rPr>
              <w:t>。</w:t>
            </w:r>
          </w:p>
        </w:tc>
      </w:tr>
      <w:tr w:rsidR="00AE0F67" w:rsidRPr="00207CE1">
        <w:trPr>
          <w:trHeight w:hRule="exact" w:val="919"/>
          <w:jc w:val="center"/>
        </w:trPr>
        <w:tc>
          <w:tcPr>
            <w:tcW w:w="2072" w:type="dxa"/>
            <w:gridSpan w:val="2"/>
            <w:vAlign w:val="center"/>
          </w:tcPr>
          <w:p w:rsidR="00AE0F67" w:rsidRPr="00207CE1" w:rsidRDefault="00AE0F67" w:rsidP="00CA5857">
            <w:pPr>
              <w:jc w:val="both"/>
              <w:rPr>
                <w:rFonts w:ascii="標楷體" w:eastAsia="標楷體" w:hAnsi="標楷體"/>
              </w:rPr>
            </w:pPr>
            <w:r w:rsidRPr="00207CE1">
              <w:rPr>
                <w:rFonts w:ascii="標楷體" w:eastAsia="標楷體" w:hAnsi="標楷體"/>
              </w:rPr>
              <w:t>指導老師姓名</w:t>
            </w:r>
          </w:p>
        </w:tc>
        <w:tc>
          <w:tcPr>
            <w:tcW w:w="6246" w:type="dxa"/>
            <w:gridSpan w:val="2"/>
            <w:vAlign w:val="center"/>
          </w:tcPr>
          <w:p w:rsidR="00AE0F67" w:rsidRPr="00207CE1" w:rsidRDefault="00AE0F67" w:rsidP="00B05F16">
            <w:pPr>
              <w:jc w:val="center"/>
              <w:rPr>
                <w:rFonts w:ascii="標楷體" w:eastAsia="標楷體" w:hAnsi="標楷體"/>
              </w:rPr>
            </w:pPr>
            <w:smartTag w:uri="urn:schemas-microsoft-com:office:smarttags" w:element="PersonName">
              <w:smartTagPr>
                <w:attr w:name="ProductID" w:val="林勇志"/>
              </w:smartTagPr>
              <w:r w:rsidRPr="00207CE1">
                <w:rPr>
                  <w:rFonts w:ascii="標楷體" w:eastAsia="標楷體" w:hAnsi="標楷體" w:hint="eastAsia"/>
                </w:rPr>
                <w:t>林勇志</w:t>
              </w:r>
            </w:smartTag>
            <w:r w:rsidRPr="00207CE1">
              <w:rPr>
                <w:rFonts w:ascii="標楷體" w:eastAsia="標楷體" w:hAnsi="標楷體"/>
              </w:rPr>
              <w:t>老師</w:t>
            </w:r>
          </w:p>
        </w:tc>
      </w:tr>
      <w:tr w:rsidR="00AE0F67" w:rsidRPr="00207CE1">
        <w:trPr>
          <w:trHeight w:hRule="exact" w:val="919"/>
          <w:jc w:val="center"/>
        </w:trPr>
        <w:tc>
          <w:tcPr>
            <w:tcW w:w="2072" w:type="dxa"/>
            <w:gridSpan w:val="2"/>
            <w:vMerge w:val="restart"/>
            <w:vAlign w:val="center"/>
          </w:tcPr>
          <w:p w:rsidR="00AE0F67" w:rsidRPr="00207CE1" w:rsidRDefault="00AE0F67" w:rsidP="00CA5857">
            <w:pPr>
              <w:jc w:val="both"/>
              <w:rPr>
                <w:rFonts w:ascii="標楷體" w:eastAsia="標楷體" w:hAnsi="標楷體"/>
              </w:rPr>
            </w:pPr>
            <w:r w:rsidRPr="00207CE1">
              <w:rPr>
                <w:rFonts w:ascii="標楷體" w:eastAsia="標楷體" w:hAnsi="標楷體"/>
              </w:rPr>
              <w:t>參與同學姓名</w:t>
            </w:r>
          </w:p>
        </w:tc>
        <w:tc>
          <w:tcPr>
            <w:tcW w:w="3123" w:type="dxa"/>
            <w:vAlign w:val="center"/>
          </w:tcPr>
          <w:p w:rsidR="00AE0F67" w:rsidRPr="00207CE1" w:rsidRDefault="00AE0F67" w:rsidP="00CA5857">
            <w:pPr>
              <w:jc w:val="center"/>
              <w:rPr>
                <w:rFonts w:ascii="標楷體" w:eastAsia="標楷體" w:hAnsi="標楷體"/>
              </w:rPr>
            </w:pPr>
            <w:r w:rsidRPr="00207CE1">
              <w:rPr>
                <w:rFonts w:ascii="標楷體" w:eastAsia="標楷體" w:hAnsi="標楷體" w:hint="eastAsia"/>
              </w:rPr>
              <w:t>陳建偉</w:t>
            </w:r>
          </w:p>
        </w:tc>
        <w:tc>
          <w:tcPr>
            <w:tcW w:w="3123" w:type="dxa"/>
            <w:vAlign w:val="center"/>
          </w:tcPr>
          <w:p w:rsidR="00AE0F67" w:rsidRPr="00207CE1" w:rsidRDefault="00AE0F67" w:rsidP="00CA5857">
            <w:pPr>
              <w:jc w:val="center"/>
              <w:rPr>
                <w:rFonts w:ascii="標楷體" w:eastAsia="標楷體" w:hAnsi="標楷體"/>
              </w:rPr>
            </w:pPr>
            <w:r w:rsidRPr="00207CE1">
              <w:rPr>
                <w:rFonts w:ascii="標楷體" w:eastAsia="標楷體" w:hAnsi="標楷體" w:hint="eastAsia"/>
              </w:rPr>
              <w:t>黃正賢</w:t>
            </w:r>
          </w:p>
        </w:tc>
      </w:tr>
      <w:tr w:rsidR="00AE0F67" w:rsidRPr="00207CE1">
        <w:trPr>
          <w:trHeight w:hRule="exact" w:val="919"/>
          <w:jc w:val="center"/>
        </w:trPr>
        <w:tc>
          <w:tcPr>
            <w:tcW w:w="2072" w:type="dxa"/>
            <w:gridSpan w:val="2"/>
            <w:vMerge/>
            <w:vAlign w:val="center"/>
          </w:tcPr>
          <w:p w:rsidR="00AE0F67" w:rsidRPr="00207CE1" w:rsidRDefault="00AE0F67" w:rsidP="00CA5857">
            <w:pPr>
              <w:jc w:val="both"/>
              <w:rPr>
                <w:rFonts w:ascii="標楷體" w:eastAsia="標楷體" w:hAnsi="標楷體"/>
              </w:rPr>
            </w:pPr>
          </w:p>
        </w:tc>
        <w:tc>
          <w:tcPr>
            <w:tcW w:w="3123" w:type="dxa"/>
            <w:vAlign w:val="center"/>
          </w:tcPr>
          <w:p w:rsidR="00AE0F67" w:rsidRPr="00207CE1" w:rsidRDefault="00AE0F67" w:rsidP="00CA5857">
            <w:pPr>
              <w:jc w:val="center"/>
              <w:rPr>
                <w:rFonts w:ascii="標楷體" w:eastAsia="標楷體" w:hAnsi="標楷體"/>
              </w:rPr>
            </w:pPr>
            <w:r w:rsidRPr="00207CE1">
              <w:rPr>
                <w:rFonts w:ascii="標楷體" w:eastAsia="標楷體" w:hAnsi="標楷體" w:hint="eastAsia"/>
              </w:rPr>
              <w:t>張恩嘉</w:t>
            </w:r>
          </w:p>
        </w:tc>
        <w:tc>
          <w:tcPr>
            <w:tcW w:w="3123" w:type="dxa"/>
            <w:vAlign w:val="center"/>
          </w:tcPr>
          <w:p w:rsidR="00AE0F67" w:rsidRPr="00207CE1" w:rsidRDefault="00AE0F67" w:rsidP="00CA5857">
            <w:pPr>
              <w:jc w:val="center"/>
              <w:rPr>
                <w:rFonts w:ascii="標楷體" w:eastAsia="標楷體" w:hAnsi="標楷體"/>
              </w:rPr>
            </w:pPr>
            <w:r w:rsidRPr="00207CE1">
              <w:rPr>
                <w:rFonts w:ascii="標楷體" w:eastAsia="標楷體" w:hAnsi="標楷體" w:hint="eastAsia"/>
              </w:rPr>
              <w:t>王志翔</w:t>
            </w:r>
          </w:p>
        </w:tc>
      </w:tr>
      <w:tr w:rsidR="00AE0F67" w:rsidRPr="00207CE1">
        <w:trPr>
          <w:trHeight w:hRule="exact" w:val="919"/>
          <w:jc w:val="center"/>
        </w:trPr>
        <w:tc>
          <w:tcPr>
            <w:tcW w:w="2072" w:type="dxa"/>
            <w:gridSpan w:val="2"/>
            <w:vAlign w:val="center"/>
          </w:tcPr>
          <w:p w:rsidR="00AE0F67" w:rsidRPr="00207CE1" w:rsidRDefault="00AE0F67" w:rsidP="00CA5857">
            <w:pPr>
              <w:jc w:val="both"/>
              <w:rPr>
                <w:rFonts w:ascii="標楷體" w:eastAsia="標楷體" w:hAnsi="標楷體"/>
              </w:rPr>
            </w:pPr>
            <w:r w:rsidRPr="00207CE1">
              <w:rPr>
                <w:rFonts w:ascii="標楷體" w:eastAsia="標楷體" w:hAnsi="標楷體"/>
              </w:rPr>
              <w:t>專題執行日期</w:t>
            </w:r>
          </w:p>
        </w:tc>
        <w:tc>
          <w:tcPr>
            <w:tcW w:w="6246" w:type="dxa"/>
            <w:gridSpan w:val="2"/>
            <w:vAlign w:val="center"/>
          </w:tcPr>
          <w:p w:rsidR="00AE0F67" w:rsidRPr="00207CE1" w:rsidRDefault="00210698" w:rsidP="00CA5857">
            <w:pPr>
              <w:jc w:val="center"/>
              <w:rPr>
                <w:rFonts w:ascii="標楷體" w:eastAsia="標楷體" w:hAnsi="標楷體"/>
              </w:rPr>
            </w:pPr>
            <w:r w:rsidRPr="00207CE1">
              <w:rPr>
                <w:rFonts w:ascii="標楷體" w:eastAsia="標楷體" w:hAnsi="標楷體" w:hint="eastAsia"/>
              </w:rPr>
              <w:t>10</w:t>
            </w:r>
            <w:r w:rsidR="00D544E7" w:rsidRPr="00207CE1">
              <w:rPr>
                <w:rFonts w:ascii="標楷體" w:eastAsia="標楷體" w:hAnsi="標楷體" w:hint="eastAsia"/>
              </w:rPr>
              <w:t>2</w:t>
            </w:r>
            <w:r w:rsidR="00AE0F67" w:rsidRPr="00207CE1">
              <w:rPr>
                <w:rFonts w:ascii="標楷體" w:eastAsia="標楷體" w:hAnsi="標楷體"/>
              </w:rPr>
              <w:t xml:space="preserve">年 </w:t>
            </w:r>
            <w:r w:rsidR="00AE0F67" w:rsidRPr="00207CE1">
              <w:rPr>
                <w:rFonts w:ascii="標楷體" w:eastAsia="標楷體" w:hAnsi="標楷體" w:hint="eastAsia"/>
              </w:rPr>
              <w:t>11</w:t>
            </w:r>
            <w:r w:rsidR="00AE0F67" w:rsidRPr="00207CE1">
              <w:rPr>
                <w:rFonts w:ascii="標楷體" w:eastAsia="標楷體" w:hAnsi="標楷體"/>
              </w:rPr>
              <w:t xml:space="preserve"> 月 </w:t>
            </w:r>
            <w:r w:rsidR="00AE0F67" w:rsidRPr="00207CE1">
              <w:rPr>
                <w:rFonts w:ascii="標楷體" w:eastAsia="標楷體" w:hAnsi="標楷體" w:hint="eastAsia"/>
              </w:rPr>
              <w:t>25</w:t>
            </w:r>
            <w:r w:rsidR="00AE0F67" w:rsidRPr="00207CE1">
              <w:rPr>
                <w:rFonts w:ascii="標楷體" w:eastAsia="標楷體" w:hAnsi="標楷體"/>
              </w:rPr>
              <w:t xml:space="preserve"> 日至 </w:t>
            </w:r>
            <w:r w:rsidR="00AE0F67" w:rsidRPr="00207CE1">
              <w:rPr>
                <w:rFonts w:ascii="標楷體" w:eastAsia="標楷體" w:hAnsi="標楷體" w:hint="eastAsia"/>
              </w:rPr>
              <w:t>103</w:t>
            </w:r>
            <w:r w:rsidR="00AE0F67" w:rsidRPr="00207CE1">
              <w:rPr>
                <w:rFonts w:ascii="標楷體" w:eastAsia="標楷體" w:hAnsi="標楷體"/>
              </w:rPr>
              <w:t xml:space="preserve"> 年 </w:t>
            </w:r>
            <w:r w:rsidR="00AE0F67" w:rsidRPr="00207CE1">
              <w:rPr>
                <w:rFonts w:ascii="標楷體" w:eastAsia="標楷體" w:hAnsi="標楷體" w:hint="eastAsia"/>
              </w:rPr>
              <w:t>3</w:t>
            </w:r>
            <w:r w:rsidR="00AE0F67" w:rsidRPr="00207CE1">
              <w:rPr>
                <w:rFonts w:ascii="標楷體" w:eastAsia="標楷體" w:hAnsi="標楷體"/>
              </w:rPr>
              <w:t>月</w:t>
            </w:r>
            <w:r w:rsidR="00AE0F67" w:rsidRPr="00207CE1">
              <w:rPr>
                <w:rFonts w:ascii="標楷體" w:eastAsia="標楷體" w:hAnsi="標楷體" w:hint="eastAsia"/>
              </w:rPr>
              <w:t>12</w:t>
            </w:r>
            <w:r w:rsidR="00AE0F67" w:rsidRPr="00207CE1">
              <w:rPr>
                <w:rFonts w:ascii="標楷體" w:eastAsia="標楷體" w:hAnsi="標楷體"/>
              </w:rPr>
              <w:t xml:space="preserve">  日</w:t>
            </w:r>
          </w:p>
        </w:tc>
      </w:tr>
    </w:tbl>
    <w:p w:rsidR="00536038" w:rsidRPr="00207CE1" w:rsidRDefault="00536038" w:rsidP="006E6C54">
      <w:pPr>
        <w:rPr>
          <w:rFonts w:ascii="標楷體" w:eastAsia="標楷體" w:hAnsi="標楷體" w:hint="eastAsia"/>
          <w:b/>
          <w:sz w:val="28"/>
          <w:szCs w:val="28"/>
        </w:rPr>
      </w:pPr>
    </w:p>
    <w:p w:rsidR="00536038" w:rsidRPr="00207CE1" w:rsidRDefault="00536038" w:rsidP="00A23C97">
      <w:pPr>
        <w:rPr>
          <w:rFonts w:ascii="標楷體" w:eastAsia="標楷體" w:hAnsi="標楷體" w:hint="eastAsia"/>
          <w:b/>
          <w:sz w:val="36"/>
          <w:szCs w:val="36"/>
        </w:rPr>
      </w:pPr>
      <w:r w:rsidRPr="00207CE1">
        <w:rPr>
          <w:rFonts w:ascii="標楷體" w:eastAsia="標楷體" w:hAnsi="標楷體" w:hint="eastAsia"/>
          <w:b/>
          <w:sz w:val="36"/>
          <w:szCs w:val="36"/>
        </w:rPr>
        <w:lastRenderedPageBreak/>
        <w:t>壹、前言</w:t>
      </w:r>
    </w:p>
    <w:p w:rsidR="00B05F16" w:rsidRPr="00207CE1" w:rsidRDefault="00B05F16" w:rsidP="00210698">
      <w:pPr>
        <w:ind w:firstLineChars="200" w:firstLine="480"/>
        <w:jc w:val="both"/>
        <w:rPr>
          <w:rFonts w:ascii="標楷體" w:eastAsia="標楷體" w:hAnsi="標楷體" w:hint="eastAsia"/>
        </w:rPr>
      </w:pPr>
      <w:r w:rsidRPr="00207CE1">
        <w:rPr>
          <w:rFonts w:ascii="標楷體" w:eastAsia="標楷體" w:hAnsi="標楷體" w:hint="eastAsia"/>
        </w:rPr>
        <w:t xml:space="preserve">  </w:t>
      </w:r>
      <w:r w:rsidR="00051D50" w:rsidRPr="00207CE1">
        <w:rPr>
          <w:rFonts w:ascii="標楷體" w:eastAsia="標楷體" w:hAnsi="標楷體"/>
        </w:rPr>
        <w:t>新世代E世代的來臨，我們也更加的進步，人類先後用電也更加的進步，</w:t>
      </w:r>
    </w:p>
    <w:p w:rsidR="00B05F16" w:rsidRPr="00207CE1" w:rsidRDefault="00B05F16" w:rsidP="00210698">
      <w:pPr>
        <w:ind w:firstLineChars="200" w:firstLine="480"/>
        <w:jc w:val="both"/>
        <w:rPr>
          <w:rFonts w:ascii="標楷體" w:eastAsia="標楷體" w:hAnsi="標楷體" w:hint="eastAsia"/>
        </w:rPr>
      </w:pPr>
      <w:r w:rsidRPr="00207CE1">
        <w:rPr>
          <w:rFonts w:ascii="標楷體" w:eastAsia="標楷體" w:hAnsi="標楷體" w:hint="eastAsia"/>
        </w:rPr>
        <w:t xml:space="preserve">  </w:t>
      </w:r>
      <w:r w:rsidR="00051D50" w:rsidRPr="00207CE1">
        <w:rPr>
          <w:rFonts w:ascii="標楷體" w:eastAsia="標楷體" w:hAnsi="標楷體"/>
        </w:rPr>
        <w:t>發明了許多用電產品，而許多電器類卻無法自動斷電</w:t>
      </w:r>
      <w:r w:rsidR="00051D50" w:rsidRPr="00207CE1">
        <w:rPr>
          <w:rFonts w:ascii="標楷體" w:eastAsia="標楷體" w:hAnsi="標楷體" w:hint="eastAsia"/>
        </w:rPr>
        <w:t>沒用也是開著</w:t>
      </w:r>
      <w:r w:rsidR="00051D50" w:rsidRPr="00207CE1">
        <w:rPr>
          <w:rFonts w:ascii="標楷體" w:eastAsia="標楷體" w:hAnsi="標楷體"/>
        </w:rPr>
        <w:t>，於是</w:t>
      </w:r>
    </w:p>
    <w:p w:rsidR="00051D50" w:rsidRPr="00207CE1" w:rsidRDefault="00B05F16" w:rsidP="00210698">
      <w:pPr>
        <w:ind w:firstLineChars="200" w:firstLine="480"/>
        <w:jc w:val="both"/>
        <w:rPr>
          <w:rFonts w:ascii="標楷體" w:eastAsia="標楷體" w:hAnsi="標楷體" w:hint="eastAsia"/>
        </w:rPr>
      </w:pPr>
      <w:r w:rsidRPr="00207CE1">
        <w:rPr>
          <w:rFonts w:ascii="標楷體" w:eastAsia="標楷體" w:hAnsi="標楷體" w:hint="eastAsia"/>
        </w:rPr>
        <w:t xml:space="preserve">  </w:t>
      </w:r>
      <w:r w:rsidR="00051D50" w:rsidRPr="00207CE1">
        <w:rPr>
          <w:rFonts w:ascii="標楷體" w:eastAsia="標楷體" w:hAnsi="標楷體"/>
        </w:rPr>
        <w:t>我們</w:t>
      </w:r>
      <w:r w:rsidR="00051D50" w:rsidRPr="00207CE1">
        <w:rPr>
          <w:rFonts w:ascii="標楷體" w:eastAsia="標楷體" w:hAnsi="標楷體" w:hint="eastAsia"/>
        </w:rPr>
        <w:t>把感應器加裝到我們改良的感應式燈鏡。</w:t>
      </w:r>
    </w:p>
    <w:p w:rsidR="00051D50" w:rsidRPr="00207CE1" w:rsidRDefault="00051D50" w:rsidP="00051D50">
      <w:pPr>
        <w:rPr>
          <w:rFonts w:ascii="標楷體" w:eastAsia="標楷體" w:hAnsi="標楷體" w:hint="eastAsia"/>
        </w:rPr>
      </w:pPr>
    </w:p>
    <w:p w:rsidR="00051D50" w:rsidRPr="00207CE1" w:rsidRDefault="003A1DF0" w:rsidP="00413CEB">
      <w:pPr>
        <w:jc w:val="both"/>
        <w:rPr>
          <w:rFonts w:ascii="標楷體" w:eastAsia="標楷體" w:hAnsi="標楷體"/>
          <w:sz w:val="28"/>
          <w:szCs w:val="28"/>
        </w:rPr>
      </w:pPr>
      <w:r w:rsidRPr="00207CE1">
        <w:rPr>
          <w:rFonts w:ascii="標楷體" w:eastAsia="標楷體" w:hAnsi="標楷體" w:hint="eastAsia"/>
          <w:sz w:val="28"/>
          <w:szCs w:val="28"/>
        </w:rPr>
        <w:t xml:space="preserve">      </w:t>
      </w:r>
      <w:r w:rsidR="00A23C97" w:rsidRPr="00207CE1">
        <w:rPr>
          <w:rFonts w:ascii="標楷體" w:eastAsia="標楷體" w:hAnsi="標楷體" w:hint="eastAsia"/>
          <w:sz w:val="28"/>
          <w:szCs w:val="28"/>
        </w:rPr>
        <w:t>一、</w:t>
      </w:r>
      <w:r w:rsidR="00051D50" w:rsidRPr="00207CE1">
        <w:rPr>
          <w:rFonts w:ascii="標楷體" w:eastAsia="標楷體" w:hAnsi="標楷體"/>
          <w:sz w:val="28"/>
          <w:szCs w:val="28"/>
        </w:rPr>
        <w:t>製作動機</w:t>
      </w:r>
    </w:p>
    <w:p w:rsidR="003A1DF0" w:rsidRPr="00207CE1" w:rsidRDefault="00051D50" w:rsidP="00051D50">
      <w:pPr>
        <w:jc w:val="both"/>
        <w:rPr>
          <w:rFonts w:ascii="標楷體" w:eastAsia="標楷體" w:hAnsi="標楷體" w:hint="eastAsia"/>
        </w:rPr>
      </w:pPr>
      <w:r w:rsidRPr="00207CE1">
        <w:rPr>
          <w:rFonts w:ascii="標楷體" w:eastAsia="標楷體" w:hAnsi="標楷體" w:hint="eastAsia"/>
        </w:rPr>
        <w:t xml:space="preserve">    </w:t>
      </w:r>
      <w:r w:rsidR="003A1DF0" w:rsidRPr="00207CE1">
        <w:rPr>
          <w:rFonts w:ascii="標楷體" w:eastAsia="標楷體" w:hAnsi="標楷體" w:hint="eastAsia"/>
        </w:rPr>
        <w:t xml:space="preserve">      </w:t>
      </w:r>
      <w:r w:rsidRPr="00207CE1">
        <w:rPr>
          <w:rFonts w:ascii="標楷體" w:eastAsia="標楷體" w:hAnsi="標楷體"/>
        </w:rPr>
        <w:t>因為人們開發了許多電器產品，然而這些電氣</w:t>
      </w:r>
      <w:r w:rsidR="00413CEB" w:rsidRPr="00207CE1">
        <w:rPr>
          <w:rFonts w:ascii="標楷體" w:eastAsia="標楷體" w:hAnsi="標楷體" w:hint="eastAsia"/>
        </w:rPr>
        <w:t>小</w:t>
      </w:r>
      <w:r w:rsidRPr="00207CE1">
        <w:rPr>
          <w:rFonts w:ascii="標楷體" w:eastAsia="標楷體" w:hAnsi="標楷體"/>
        </w:rPr>
        <w:t>產品確實好用且也漸</w:t>
      </w:r>
    </w:p>
    <w:p w:rsidR="003A1DF0" w:rsidRPr="00207CE1" w:rsidRDefault="003A1DF0" w:rsidP="00051D50">
      <w:pPr>
        <w:jc w:val="both"/>
        <w:rPr>
          <w:rFonts w:ascii="標楷體" w:eastAsia="標楷體" w:hAnsi="標楷體" w:hint="eastAsia"/>
        </w:rPr>
      </w:pPr>
      <w:r w:rsidRPr="00207CE1">
        <w:rPr>
          <w:rFonts w:ascii="標楷體" w:eastAsia="標楷體" w:hAnsi="標楷體" w:hint="eastAsia"/>
        </w:rPr>
        <w:t xml:space="preserve">          </w:t>
      </w:r>
      <w:r w:rsidR="00051D50" w:rsidRPr="00207CE1">
        <w:rPr>
          <w:rFonts w:ascii="標楷體" w:eastAsia="標楷體" w:hAnsi="標楷體"/>
        </w:rPr>
        <w:t>漸融入我們的日常生活，甚至到了不能沒用這些電氣設備，然而有些</w:t>
      </w:r>
    </w:p>
    <w:p w:rsidR="003A1DF0" w:rsidRPr="00207CE1" w:rsidRDefault="003A1DF0" w:rsidP="00051D50">
      <w:pPr>
        <w:jc w:val="both"/>
        <w:rPr>
          <w:rFonts w:ascii="標楷體" w:eastAsia="標楷體" w:hAnsi="標楷體" w:hint="eastAsia"/>
        </w:rPr>
      </w:pPr>
      <w:r w:rsidRPr="00207CE1">
        <w:rPr>
          <w:rFonts w:ascii="標楷體" w:eastAsia="標楷體" w:hAnsi="標楷體" w:hint="eastAsia"/>
        </w:rPr>
        <w:t xml:space="preserve">          </w:t>
      </w:r>
      <w:r w:rsidR="00051D50" w:rsidRPr="00207CE1">
        <w:rPr>
          <w:rFonts w:ascii="標楷體" w:eastAsia="標楷體" w:hAnsi="標楷體"/>
        </w:rPr>
        <w:t>美中不足的地方就是他們都不能自動斷電，所以我們決定開發</w:t>
      </w:r>
      <w:r w:rsidR="00051D50" w:rsidRPr="00207CE1">
        <w:rPr>
          <w:rFonts w:ascii="標楷體" w:eastAsia="標楷體" w:hAnsi="標楷體" w:hint="eastAsia"/>
        </w:rPr>
        <w:t>加上感</w:t>
      </w:r>
    </w:p>
    <w:p w:rsidR="00051D50" w:rsidRPr="00207CE1" w:rsidRDefault="003A1DF0" w:rsidP="00051D50">
      <w:pPr>
        <w:jc w:val="both"/>
        <w:rPr>
          <w:rFonts w:ascii="標楷體" w:eastAsia="標楷體" w:hAnsi="標楷體"/>
        </w:rPr>
      </w:pPr>
      <w:r w:rsidRPr="00207CE1">
        <w:rPr>
          <w:rFonts w:ascii="標楷體" w:eastAsia="標楷體" w:hAnsi="標楷體" w:hint="eastAsia"/>
        </w:rPr>
        <w:t xml:space="preserve">          </w:t>
      </w:r>
      <w:r w:rsidR="00051D50" w:rsidRPr="00207CE1">
        <w:rPr>
          <w:rFonts w:ascii="標楷體" w:eastAsia="標楷體" w:hAnsi="標楷體" w:hint="eastAsia"/>
        </w:rPr>
        <w:t>應器來加以省電、便利</w:t>
      </w:r>
      <w:r w:rsidR="00051D50" w:rsidRPr="00207CE1">
        <w:rPr>
          <w:rFonts w:ascii="標楷體" w:eastAsia="標楷體" w:hAnsi="標楷體"/>
        </w:rPr>
        <w:t>。</w:t>
      </w:r>
    </w:p>
    <w:p w:rsidR="00413CEB" w:rsidRPr="00207CE1" w:rsidRDefault="00413CEB" w:rsidP="00051D50">
      <w:pPr>
        <w:rPr>
          <w:rFonts w:ascii="標楷體" w:eastAsia="標楷體" w:hAnsi="標楷體" w:hint="eastAsia"/>
        </w:rPr>
      </w:pPr>
    </w:p>
    <w:p w:rsidR="00413CEB" w:rsidRPr="00207CE1" w:rsidRDefault="00413CEB" w:rsidP="00051D50">
      <w:pPr>
        <w:rPr>
          <w:rFonts w:ascii="標楷體" w:eastAsia="標楷體" w:hAnsi="標楷體" w:hint="eastAsia"/>
        </w:rPr>
      </w:pPr>
    </w:p>
    <w:p w:rsidR="00413CEB" w:rsidRPr="00207CE1" w:rsidRDefault="00413CEB" w:rsidP="00051D50">
      <w:pPr>
        <w:rPr>
          <w:rFonts w:ascii="標楷體" w:eastAsia="標楷體" w:hAnsi="標楷體" w:hint="eastAsia"/>
        </w:rPr>
      </w:pPr>
    </w:p>
    <w:p w:rsidR="00413CEB" w:rsidRPr="00207CE1" w:rsidRDefault="00413CEB" w:rsidP="00051D50">
      <w:pPr>
        <w:rPr>
          <w:rFonts w:ascii="標楷體" w:eastAsia="標楷體" w:hAnsi="標楷體" w:hint="eastAsia"/>
        </w:rPr>
      </w:pPr>
    </w:p>
    <w:p w:rsidR="00051D50" w:rsidRPr="00207CE1" w:rsidRDefault="003A1DF0" w:rsidP="00051D50">
      <w:pPr>
        <w:rPr>
          <w:rFonts w:ascii="標楷體" w:eastAsia="標楷體" w:hAnsi="標楷體"/>
          <w:sz w:val="28"/>
          <w:szCs w:val="28"/>
        </w:rPr>
      </w:pPr>
      <w:r w:rsidRPr="00207CE1">
        <w:rPr>
          <w:rFonts w:ascii="標楷體" w:eastAsia="標楷體" w:hAnsi="標楷體" w:hint="eastAsia"/>
          <w:sz w:val="28"/>
          <w:szCs w:val="28"/>
        </w:rPr>
        <w:t xml:space="preserve">      </w:t>
      </w:r>
      <w:r w:rsidR="00051D50" w:rsidRPr="00207CE1">
        <w:rPr>
          <w:rFonts w:ascii="標楷體" w:eastAsia="標楷體" w:hAnsi="標楷體" w:hint="eastAsia"/>
          <w:sz w:val="28"/>
          <w:szCs w:val="28"/>
        </w:rPr>
        <w:t>二</w:t>
      </w:r>
      <w:r w:rsidRPr="00207CE1">
        <w:rPr>
          <w:rFonts w:ascii="標楷體" w:eastAsia="標楷體" w:hAnsi="標楷體" w:hint="eastAsia"/>
          <w:sz w:val="28"/>
          <w:szCs w:val="28"/>
        </w:rPr>
        <w:t>、</w:t>
      </w:r>
      <w:r w:rsidR="00051D50" w:rsidRPr="00207CE1">
        <w:rPr>
          <w:rFonts w:ascii="標楷體" w:eastAsia="標楷體" w:hAnsi="標楷體"/>
          <w:sz w:val="28"/>
          <w:szCs w:val="28"/>
        </w:rPr>
        <w:t>製作目的</w:t>
      </w:r>
    </w:p>
    <w:p w:rsidR="003A1DF0" w:rsidRPr="00207CE1" w:rsidRDefault="00051D50" w:rsidP="00051D50">
      <w:pPr>
        <w:jc w:val="both"/>
        <w:rPr>
          <w:rFonts w:ascii="標楷體" w:eastAsia="標楷體" w:hAnsi="標楷體" w:hint="eastAsia"/>
        </w:rPr>
      </w:pPr>
      <w:r w:rsidRPr="00207CE1">
        <w:rPr>
          <w:rFonts w:ascii="標楷體" w:eastAsia="標楷體" w:hAnsi="標楷體"/>
        </w:rPr>
        <w:t xml:space="preserve">　　</w:t>
      </w:r>
      <w:r w:rsidR="003A1DF0" w:rsidRPr="00207CE1">
        <w:rPr>
          <w:rFonts w:ascii="標楷體" w:eastAsia="標楷體" w:hAnsi="標楷體" w:hint="eastAsia"/>
        </w:rPr>
        <w:t xml:space="preserve">      </w:t>
      </w:r>
      <w:r w:rsidRPr="00207CE1">
        <w:rPr>
          <w:rFonts w:ascii="標楷體" w:eastAsia="標楷體" w:hAnsi="標楷體"/>
        </w:rPr>
        <w:t>人們都一直使用著地球的資源，但許多的人類都忘了節約，地球雖然</w:t>
      </w:r>
    </w:p>
    <w:p w:rsidR="003A1DF0" w:rsidRPr="00207CE1" w:rsidRDefault="003A1DF0" w:rsidP="00051D50">
      <w:pPr>
        <w:jc w:val="both"/>
        <w:rPr>
          <w:rFonts w:ascii="標楷體" w:eastAsia="標楷體" w:hAnsi="標楷體" w:hint="eastAsia"/>
        </w:rPr>
      </w:pPr>
      <w:r w:rsidRPr="00207CE1">
        <w:rPr>
          <w:rFonts w:ascii="標楷體" w:eastAsia="標楷體" w:hAnsi="標楷體" w:hint="eastAsia"/>
        </w:rPr>
        <w:t xml:space="preserve">          </w:t>
      </w:r>
      <w:r w:rsidR="00051D50" w:rsidRPr="00207CE1">
        <w:rPr>
          <w:rFonts w:ascii="標楷體" w:eastAsia="標楷體" w:hAnsi="標楷體"/>
        </w:rPr>
        <w:t>有非常多的資源，但是這些資源想要回復是需要非常多的時間，有些</w:t>
      </w:r>
    </w:p>
    <w:p w:rsidR="003A1DF0" w:rsidRPr="00207CE1" w:rsidRDefault="003A1DF0" w:rsidP="00051D50">
      <w:pPr>
        <w:jc w:val="both"/>
        <w:rPr>
          <w:rFonts w:ascii="標楷體" w:eastAsia="標楷體" w:hAnsi="標楷體" w:hint="eastAsia"/>
        </w:rPr>
      </w:pPr>
      <w:r w:rsidRPr="00207CE1">
        <w:rPr>
          <w:rFonts w:ascii="標楷體" w:eastAsia="標楷體" w:hAnsi="標楷體" w:hint="eastAsia"/>
        </w:rPr>
        <w:t xml:space="preserve">          </w:t>
      </w:r>
      <w:r w:rsidR="00051D50" w:rsidRPr="00207CE1">
        <w:rPr>
          <w:rFonts w:ascii="標楷體" w:eastAsia="標楷體" w:hAnsi="標楷體"/>
        </w:rPr>
        <w:t>甚至是用完就沒有的，</w:t>
      </w:r>
      <w:r w:rsidR="00051D50" w:rsidRPr="00207CE1">
        <w:rPr>
          <w:rFonts w:ascii="標楷體" w:eastAsia="標楷體" w:hAnsi="標楷體" w:hint="eastAsia"/>
        </w:rPr>
        <w:t>如果</w:t>
      </w:r>
      <w:r w:rsidR="00051D50" w:rsidRPr="00207CE1">
        <w:rPr>
          <w:rFonts w:ascii="標楷體" w:eastAsia="標楷體" w:hAnsi="標楷體"/>
        </w:rPr>
        <w:t>人們都能節約的話，這些資源一定能用的</w:t>
      </w:r>
    </w:p>
    <w:p w:rsidR="003A1DF0" w:rsidRPr="00207CE1" w:rsidRDefault="003A1DF0" w:rsidP="00051D50">
      <w:pPr>
        <w:jc w:val="both"/>
        <w:rPr>
          <w:rFonts w:ascii="標楷體" w:eastAsia="標楷體" w:hAnsi="標楷體" w:hint="eastAsia"/>
        </w:rPr>
      </w:pPr>
      <w:r w:rsidRPr="00207CE1">
        <w:rPr>
          <w:rFonts w:ascii="標楷體" w:eastAsia="標楷體" w:hAnsi="標楷體" w:hint="eastAsia"/>
        </w:rPr>
        <w:t xml:space="preserve">          </w:t>
      </w:r>
      <w:r w:rsidR="00051D50" w:rsidRPr="00207CE1">
        <w:rPr>
          <w:rFonts w:ascii="標楷體" w:eastAsia="標楷體" w:hAnsi="標楷體"/>
        </w:rPr>
        <w:t>更久，所以我們決定開發</w:t>
      </w:r>
      <w:r w:rsidR="00051D50" w:rsidRPr="00207CE1">
        <w:rPr>
          <w:rFonts w:ascii="標楷體" w:eastAsia="標楷體" w:hAnsi="標楷體" w:hint="eastAsia"/>
        </w:rPr>
        <w:t>要用就亮，不用就關的省電小巧思</w:t>
      </w:r>
      <w:r w:rsidR="00051D50" w:rsidRPr="00207CE1">
        <w:rPr>
          <w:rFonts w:ascii="標楷體" w:eastAsia="標楷體" w:hAnsi="標楷體"/>
        </w:rPr>
        <w:t>，以便節</w:t>
      </w:r>
    </w:p>
    <w:p w:rsidR="00051D50" w:rsidRPr="00207CE1" w:rsidRDefault="003A1DF0" w:rsidP="00051D50">
      <w:pPr>
        <w:jc w:val="both"/>
        <w:rPr>
          <w:rFonts w:ascii="標楷體" w:eastAsia="標楷體" w:hAnsi="標楷體" w:hint="eastAsia"/>
        </w:rPr>
      </w:pPr>
      <w:r w:rsidRPr="00207CE1">
        <w:rPr>
          <w:rFonts w:ascii="標楷體" w:eastAsia="標楷體" w:hAnsi="標楷體" w:hint="eastAsia"/>
        </w:rPr>
        <w:t xml:space="preserve">          </w:t>
      </w:r>
      <w:r w:rsidR="00051D50" w:rsidRPr="00207CE1">
        <w:rPr>
          <w:rFonts w:ascii="標楷體" w:eastAsia="標楷體" w:hAnsi="標楷體"/>
        </w:rPr>
        <w:t>省更多地球的資源。</w:t>
      </w:r>
    </w:p>
    <w:p w:rsidR="00A248E4" w:rsidRPr="00207CE1" w:rsidRDefault="00A248E4" w:rsidP="00051D50">
      <w:pPr>
        <w:jc w:val="both"/>
        <w:rPr>
          <w:rFonts w:ascii="標楷體" w:eastAsia="標楷體" w:hAnsi="標楷體"/>
        </w:rPr>
      </w:pPr>
    </w:p>
    <w:p w:rsidR="00051D50" w:rsidRPr="00207CE1" w:rsidRDefault="00051D50" w:rsidP="00051D50">
      <w:pPr>
        <w:rPr>
          <w:rFonts w:ascii="標楷體" w:eastAsia="標楷體" w:hAnsi="標楷體" w:hint="eastAsia"/>
        </w:rPr>
      </w:pPr>
    </w:p>
    <w:p w:rsidR="00413CEB" w:rsidRPr="00207CE1" w:rsidRDefault="00413CEB" w:rsidP="00051D50">
      <w:pPr>
        <w:jc w:val="both"/>
        <w:rPr>
          <w:rFonts w:ascii="標楷體" w:eastAsia="標楷體" w:hAnsi="標楷體" w:hint="eastAsia"/>
          <w:sz w:val="28"/>
          <w:szCs w:val="28"/>
        </w:rPr>
      </w:pPr>
    </w:p>
    <w:p w:rsidR="00210698" w:rsidRPr="00207CE1" w:rsidRDefault="00210698" w:rsidP="00051D50">
      <w:pPr>
        <w:jc w:val="both"/>
        <w:rPr>
          <w:rFonts w:ascii="標楷體" w:eastAsia="標楷體" w:hAnsi="標楷體" w:hint="eastAsia"/>
          <w:sz w:val="28"/>
          <w:szCs w:val="28"/>
        </w:rPr>
      </w:pPr>
    </w:p>
    <w:p w:rsidR="00413CEB" w:rsidRPr="00207CE1" w:rsidRDefault="00413CEB" w:rsidP="00051D50">
      <w:pPr>
        <w:jc w:val="both"/>
        <w:rPr>
          <w:rFonts w:ascii="標楷體" w:eastAsia="標楷體" w:hAnsi="標楷體" w:hint="eastAsia"/>
          <w:sz w:val="28"/>
          <w:szCs w:val="28"/>
        </w:rPr>
      </w:pPr>
    </w:p>
    <w:p w:rsidR="00413CEB" w:rsidRPr="00207CE1" w:rsidRDefault="00413CEB" w:rsidP="00051D50">
      <w:pPr>
        <w:jc w:val="both"/>
        <w:rPr>
          <w:rFonts w:ascii="標楷體" w:eastAsia="標楷體" w:hAnsi="標楷體" w:hint="eastAsia"/>
          <w:sz w:val="28"/>
          <w:szCs w:val="28"/>
        </w:rPr>
      </w:pPr>
    </w:p>
    <w:p w:rsidR="00413CEB" w:rsidRPr="00207CE1" w:rsidRDefault="00413CEB" w:rsidP="00051D50">
      <w:pPr>
        <w:jc w:val="both"/>
        <w:rPr>
          <w:rFonts w:ascii="標楷體" w:eastAsia="標楷體" w:hAnsi="標楷體" w:hint="eastAsia"/>
          <w:sz w:val="28"/>
          <w:szCs w:val="28"/>
        </w:rPr>
      </w:pPr>
    </w:p>
    <w:p w:rsidR="00413CEB" w:rsidRPr="00207CE1" w:rsidRDefault="00413CEB" w:rsidP="00051D50">
      <w:pPr>
        <w:jc w:val="both"/>
        <w:rPr>
          <w:rFonts w:ascii="標楷體" w:eastAsia="標楷體" w:hAnsi="標楷體" w:hint="eastAsia"/>
          <w:sz w:val="28"/>
          <w:szCs w:val="28"/>
        </w:rPr>
      </w:pPr>
    </w:p>
    <w:p w:rsidR="00413CEB" w:rsidRPr="00207CE1" w:rsidRDefault="00413CEB" w:rsidP="00051D50">
      <w:pPr>
        <w:jc w:val="both"/>
        <w:rPr>
          <w:rFonts w:ascii="標楷體" w:eastAsia="標楷體" w:hAnsi="標楷體" w:hint="eastAsia"/>
          <w:sz w:val="28"/>
          <w:szCs w:val="28"/>
        </w:rPr>
      </w:pPr>
    </w:p>
    <w:p w:rsidR="00E46FA1" w:rsidRPr="00207CE1" w:rsidRDefault="00413CEB" w:rsidP="00207CE1">
      <w:pPr>
        <w:ind w:firstLineChars="250" w:firstLine="700"/>
        <w:rPr>
          <w:rFonts w:ascii="標楷體" w:eastAsia="標楷體" w:hAnsi="標楷體" w:hint="eastAsia"/>
          <w:sz w:val="28"/>
          <w:szCs w:val="28"/>
        </w:rPr>
      </w:pPr>
      <w:r w:rsidRPr="00207CE1">
        <w:rPr>
          <w:rFonts w:ascii="標楷體" w:eastAsia="標楷體" w:hAnsi="標楷體" w:hint="eastAsia"/>
          <w:sz w:val="28"/>
          <w:szCs w:val="28"/>
        </w:rPr>
        <w:lastRenderedPageBreak/>
        <w:t>三</w:t>
      </w:r>
      <w:r w:rsidR="00051D50" w:rsidRPr="00207CE1">
        <w:rPr>
          <w:rFonts w:ascii="標楷體" w:eastAsia="標楷體" w:hAnsi="標楷體"/>
          <w:sz w:val="28"/>
          <w:szCs w:val="28"/>
        </w:rPr>
        <w:t>.製作架構</w:t>
      </w:r>
    </w:p>
    <w:p w:rsidR="00D517DD" w:rsidRPr="00207CE1" w:rsidRDefault="00E46FA1" w:rsidP="00D544E7">
      <w:pPr>
        <w:jc w:val="center"/>
        <w:rPr>
          <w:rFonts w:ascii="標楷體" w:eastAsia="標楷體" w:hAnsi="標楷體" w:hint="eastAsia"/>
          <w:sz w:val="28"/>
          <w:szCs w:val="28"/>
        </w:rPr>
      </w:pPr>
      <w:r w:rsidRPr="00207CE1">
        <w:rPr>
          <w:rFonts w:ascii="標楷體" w:eastAsia="標楷體" w:hAnsi="標楷體" w:hint="eastAsia"/>
        </w:rPr>
        <w:t>表1  結構圖</w:t>
      </w:r>
      <w:r w:rsidR="00420420">
        <w:rPr>
          <w:rFonts w:ascii="標楷體" w:eastAsia="標楷體" w:hAnsi="標楷體"/>
          <w:noProof/>
          <w:sz w:val="28"/>
          <w:szCs w:val="28"/>
        </w:rPr>
        <w:drawing>
          <wp:inline distT="0" distB="0" distL="0" distR="0">
            <wp:extent cx="5190490" cy="7114540"/>
            <wp:effectExtent l="0" t="0" r="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0490" cy="7114540"/>
                    </a:xfrm>
                    <a:prstGeom prst="rect">
                      <a:avLst/>
                    </a:prstGeom>
                    <a:noFill/>
                  </pic:spPr>
                </pic:pic>
              </a:graphicData>
            </a:graphic>
          </wp:inline>
        </w:drawing>
      </w:r>
    </w:p>
    <w:p w:rsidR="00D517DD" w:rsidRDefault="00D517DD" w:rsidP="00A23C97">
      <w:pPr>
        <w:rPr>
          <w:rFonts w:ascii="標楷體" w:eastAsia="標楷體" w:hAnsi="標楷體" w:hint="eastAsia"/>
          <w:sz w:val="28"/>
          <w:szCs w:val="28"/>
        </w:rPr>
      </w:pPr>
    </w:p>
    <w:p w:rsidR="00207CE1" w:rsidRPr="00207CE1" w:rsidRDefault="00207CE1" w:rsidP="00A23C97">
      <w:pPr>
        <w:rPr>
          <w:rFonts w:ascii="標楷體" w:eastAsia="標楷體" w:hAnsi="標楷體" w:hint="eastAsia"/>
          <w:sz w:val="28"/>
          <w:szCs w:val="28"/>
        </w:rPr>
      </w:pPr>
    </w:p>
    <w:p w:rsidR="00D517DD" w:rsidRPr="00207CE1" w:rsidRDefault="003A1DF0" w:rsidP="00D517DD">
      <w:pPr>
        <w:rPr>
          <w:rFonts w:ascii="標楷體" w:eastAsia="標楷體" w:hAnsi="標楷體" w:hint="eastAsia"/>
          <w:sz w:val="28"/>
          <w:szCs w:val="28"/>
        </w:rPr>
      </w:pPr>
      <w:r w:rsidRPr="00207CE1">
        <w:rPr>
          <w:rFonts w:ascii="標楷體" w:eastAsia="標楷體" w:hAnsi="標楷體" w:hint="eastAsia"/>
          <w:sz w:val="28"/>
          <w:szCs w:val="28"/>
        </w:rPr>
        <w:lastRenderedPageBreak/>
        <w:t xml:space="preserve">      </w:t>
      </w:r>
      <w:r w:rsidR="00D517DD" w:rsidRPr="00207CE1">
        <w:rPr>
          <w:rFonts w:ascii="標楷體" w:eastAsia="標楷體" w:hAnsi="標楷體" w:hint="eastAsia"/>
          <w:sz w:val="28"/>
          <w:szCs w:val="28"/>
        </w:rPr>
        <w:t>四</w:t>
      </w:r>
      <w:r w:rsidR="00D517DD" w:rsidRPr="00207CE1">
        <w:rPr>
          <w:rFonts w:ascii="標楷體" w:eastAsia="標楷體" w:hAnsi="標楷體"/>
          <w:sz w:val="28"/>
          <w:szCs w:val="28"/>
        </w:rPr>
        <w:t>.製作預期成效</w:t>
      </w:r>
    </w:p>
    <w:p w:rsidR="003A1DF0" w:rsidRPr="00207CE1" w:rsidRDefault="003A1DF0" w:rsidP="003A1DF0">
      <w:pPr>
        <w:jc w:val="both"/>
        <w:rPr>
          <w:rFonts w:ascii="標楷體" w:eastAsia="標楷體" w:hAnsi="標楷體" w:hint="eastAsia"/>
          <w:bCs/>
        </w:rPr>
      </w:pPr>
      <w:r w:rsidRPr="00207CE1">
        <w:rPr>
          <w:rFonts w:ascii="標楷體" w:eastAsia="標楷體" w:hAnsi="標楷體" w:hint="eastAsia"/>
        </w:rPr>
        <w:t xml:space="preserve">           </w:t>
      </w:r>
      <w:r w:rsidR="00D517DD" w:rsidRPr="00207CE1">
        <w:rPr>
          <w:rFonts w:ascii="標楷體" w:eastAsia="標楷體" w:hAnsi="標楷體" w:hint="eastAsia"/>
          <w:bCs/>
        </w:rPr>
        <w:t>製作中，我們分了許多部分，其中分了製作部分與上台演講部份，</w:t>
      </w:r>
    </w:p>
    <w:p w:rsidR="003A1DF0" w:rsidRPr="00207CE1" w:rsidRDefault="003A1DF0" w:rsidP="003A1DF0">
      <w:pPr>
        <w:jc w:val="both"/>
        <w:rPr>
          <w:rFonts w:ascii="標楷體" w:eastAsia="標楷體" w:hAnsi="標楷體" w:hint="eastAsia"/>
          <w:bCs/>
        </w:rPr>
      </w:pPr>
      <w:r w:rsidRPr="00207CE1">
        <w:rPr>
          <w:rFonts w:ascii="標楷體" w:eastAsia="標楷體" w:hAnsi="標楷體" w:hint="eastAsia"/>
          <w:bCs/>
        </w:rPr>
        <w:t xml:space="preserve">           </w:t>
      </w:r>
      <w:r w:rsidR="00D517DD" w:rsidRPr="00207CE1">
        <w:rPr>
          <w:rFonts w:ascii="標楷體" w:eastAsia="標楷體" w:hAnsi="標楷體" w:hint="eastAsia"/>
          <w:bCs/>
        </w:rPr>
        <w:t>與專業知識只到部份及實作部份，實作部份中有三位組員，負責他</w:t>
      </w:r>
    </w:p>
    <w:p w:rsidR="003A1DF0" w:rsidRPr="00207CE1" w:rsidRDefault="003A1DF0" w:rsidP="003A1DF0">
      <w:pPr>
        <w:jc w:val="both"/>
        <w:rPr>
          <w:rFonts w:ascii="標楷體" w:eastAsia="標楷體" w:hAnsi="標楷體" w:hint="eastAsia"/>
          <w:bCs/>
        </w:rPr>
      </w:pPr>
      <w:r w:rsidRPr="00207CE1">
        <w:rPr>
          <w:rFonts w:ascii="標楷體" w:eastAsia="標楷體" w:hAnsi="標楷體" w:hint="eastAsia"/>
          <w:bCs/>
        </w:rPr>
        <w:t xml:space="preserve">           </w:t>
      </w:r>
      <w:r w:rsidR="00D517DD" w:rsidRPr="00207CE1">
        <w:rPr>
          <w:rFonts w:ascii="標楷體" w:eastAsia="標楷體" w:hAnsi="標楷體" w:hint="eastAsia"/>
          <w:bCs/>
        </w:rPr>
        <w:t>們又細分誰買材料，誰來製作，如今我們的作品漸漸形成，我非常</w:t>
      </w:r>
    </w:p>
    <w:p w:rsidR="003A1DF0" w:rsidRPr="00207CE1" w:rsidRDefault="003A1DF0" w:rsidP="003A1DF0">
      <w:pPr>
        <w:jc w:val="both"/>
        <w:rPr>
          <w:rFonts w:ascii="標楷體" w:eastAsia="標楷體" w:hAnsi="標楷體" w:hint="eastAsia"/>
          <w:bCs/>
        </w:rPr>
      </w:pPr>
      <w:r w:rsidRPr="00207CE1">
        <w:rPr>
          <w:rFonts w:ascii="標楷體" w:eastAsia="標楷體" w:hAnsi="標楷體" w:hint="eastAsia"/>
          <w:bCs/>
        </w:rPr>
        <w:t xml:space="preserve">           </w:t>
      </w:r>
      <w:r w:rsidR="00D517DD" w:rsidRPr="00207CE1">
        <w:rPr>
          <w:rFonts w:ascii="標楷體" w:eastAsia="標楷體" w:hAnsi="標楷體" w:hint="eastAsia"/>
          <w:bCs/>
        </w:rPr>
        <w:t>感謝他們，也證明我們的團結與合作，我們過程中從買了鏡子，感</w:t>
      </w:r>
    </w:p>
    <w:p w:rsidR="00D517DD" w:rsidRPr="00207CE1" w:rsidRDefault="003A1DF0" w:rsidP="003A1DF0">
      <w:pPr>
        <w:jc w:val="both"/>
        <w:rPr>
          <w:rFonts w:ascii="標楷體" w:eastAsia="標楷體" w:hAnsi="標楷體" w:hint="eastAsia"/>
          <w:bCs/>
        </w:rPr>
      </w:pPr>
      <w:r w:rsidRPr="00207CE1">
        <w:rPr>
          <w:rFonts w:ascii="標楷體" w:eastAsia="標楷體" w:hAnsi="標楷體" w:hint="eastAsia"/>
          <w:bCs/>
        </w:rPr>
        <w:t xml:space="preserve">           </w:t>
      </w:r>
      <w:r w:rsidR="00D517DD" w:rsidRPr="00207CE1">
        <w:rPr>
          <w:rFonts w:ascii="標楷體" w:eastAsia="標楷體" w:hAnsi="標楷體" w:hint="eastAsia"/>
          <w:bCs/>
        </w:rPr>
        <w:t>應器，LED燈，電阻，按鈕開關...等等，由製作組三人製作。</w:t>
      </w:r>
    </w:p>
    <w:p w:rsidR="00D517DD" w:rsidRPr="00207CE1" w:rsidRDefault="00D517DD" w:rsidP="007F61F0">
      <w:pPr>
        <w:rPr>
          <w:rFonts w:ascii="標楷體" w:eastAsia="標楷體" w:hAnsi="標楷體" w:hint="eastAsia"/>
          <w:b/>
          <w:bCs/>
          <w:sz w:val="28"/>
          <w:szCs w:val="28"/>
        </w:rPr>
      </w:pPr>
    </w:p>
    <w:p w:rsidR="00D517DD" w:rsidRPr="00207CE1" w:rsidRDefault="00D517DD" w:rsidP="007F61F0">
      <w:pPr>
        <w:rPr>
          <w:rFonts w:ascii="標楷體" w:eastAsia="標楷體" w:hAnsi="標楷體" w:hint="eastAsia"/>
          <w:b/>
          <w:bCs/>
          <w:sz w:val="28"/>
          <w:szCs w:val="28"/>
        </w:rPr>
      </w:pPr>
    </w:p>
    <w:p w:rsidR="00D517DD" w:rsidRPr="00207CE1" w:rsidRDefault="00D517DD" w:rsidP="007F61F0">
      <w:pPr>
        <w:rPr>
          <w:rFonts w:ascii="標楷體" w:eastAsia="標楷體" w:hAnsi="標楷體" w:hint="eastAsia"/>
          <w:b/>
          <w:bCs/>
          <w:sz w:val="28"/>
          <w:szCs w:val="28"/>
        </w:rPr>
      </w:pPr>
    </w:p>
    <w:p w:rsidR="00D517DD" w:rsidRPr="00207CE1" w:rsidRDefault="00D517DD" w:rsidP="007F61F0">
      <w:pPr>
        <w:rPr>
          <w:rFonts w:ascii="標楷體" w:eastAsia="標楷體" w:hAnsi="標楷體" w:hint="eastAsia"/>
          <w:b/>
          <w:bCs/>
          <w:sz w:val="28"/>
          <w:szCs w:val="28"/>
        </w:rPr>
      </w:pPr>
    </w:p>
    <w:p w:rsidR="00D517DD" w:rsidRPr="00207CE1" w:rsidRDefault="00D517DD" w:rsidP="007F61F0">
      <w:pPr>
        <w:rPr>
          <w:rFonts w:ascii="標楷體" w:eastAsia="標楷體" w:hAnsi="標楷體" w:hint="eastAsia"/>
          <w:b/>
          <w:bCs/>
          <w:sz w:val="28"/>
          <w:szCs w:val="28"/>
        </w:rPr>
      </w:pPr>
    </w:p>
    <w:p w:rsidR="00D517DD" w:rsidRPr="00207CE1" w:rsidRDefault="00D517DD" w:rsidP="007F61F0">
      <w:pPr>
        <w:rPr>
          <w:rFonts w:ascii="標楷體" w:eastAsia="標楷體" w:hAnsi="標楷體" w:hint="eastAsia"/>
          <w:b/>
          <w:bCs/>
          <w:sz w:val="28"/>
          <w:szCs w:val="28"/>
        </w:rPr>
      </w:pPr>
    </w:p>
    <w:p w:rsidR="00D517DD" w:rsidRPr="00207CE1" w:rsidRDefault="00D517DD" w:rsidP="007F61F0">
      <w:pPr>
        <w:rPr>
          <w:rFonts w:ascii="標楷體" w:eastAsia="標楷體" w:hAnsi="標楷體" w:hint="eastAsia"/>
          <w:b/>
          <w:bCs/>
          <w:sz w:val="28"/>
          <w:szCs w:val="28"/>
        </w:rPr>
      </w:pPr>
    </w:p>
    <w:p w:rsidR="00D517DD" w:rsidRPr="00207CE1" w:rsidRDefault="00D517DD" w:rsidP="007F61F0">
      <w:pPr>
        <w:rPr>
          <w:rFonts w:ascii="標楷體" w:eastAsia="標楷體" w:hAnsi="標楷體" w:hint="eastAsia"/>
          <w:b/>
          <w:bCs/>
          <w:sz w:val="28"/>
          <w:szCs w:val="28"/>
        </w:rPr>
      </w:pPr>
    </w:p>
    <w:p w:rsidR="00D517DD" w:rsidRPr="00207CE1" w:rsidRDefault="00D517DD" w:rsidP="007F61F0">
      <w:pPr>
        <w:rPr>
          <w:rFonts w:ascii="標楷體" w:eastAsia="標楷體" w:hAnsi="標楷體" w:hint="eastAsia"/>
          <w:b/>
          <w:bCs/>
          <w:sz w:val="28"/>
          <w:szCs w:val="28"/>
        </w:rPr>
      </w:pPr>
    </w:p>
    <w:p w:rsidR="00D517DD" w:rsidRPr="00207CE1" w:rsidRDefault="00D517DD" w:rsidP="007F61F0">
      <w:pPr>
        <w:rPr>
          <w:rFonts w:ascii="標楷體" w:eastAsia="標楷體" w:hAnsi="標楷體" w:hint="eastAsia"/>
          <w:b/>
          <w:bCs/>
          <w:sz w:val="28"/>
          <w:szCs w:val="28"/>
        </w:rPr>
      </w:pPr>
    </w:p>
    <w:p w:rsidR="00D517DD" w:rsidRPr="00207CE1" w:rsidRDefault="00D517DD" w:rsidP="007F61F0">
      <w:pPr>
        <w:rPr>
          <w:rFonts w:ascii="標楷體" w:eastAsia="標楷體" w:hAnsi="標楷體" w:hint="eastAsia"/>
          <w:b/>
          <w:bCs/>
          <w:sz w:val="28"/>
          <w:szCs w:val="28"/>
        </w:rPr>
      </w:pPr>
    </w:p>
    <w:p w:rsidR="00D517DD" w:rsidRPr="00207CE1" w:rsidRDefault="00D517DD" w:rsidP="007F61F0">
      <w:pPr>
        <w:rPr>
          <w:rFonts w:ascii="標楷體" w:eastAsia="標楷體" w:hAnsi="標楷體" w:hint="eastAsia"/>
          <w:b/>
          <w:bCs/>
          <w:sz w:val="28"/>
          <w:szCs w:val="28"/>
        </w:rPr>
      </w:pPr>
    </w:p>
    <w:p w:rsidR="00D517DD" w:rsidRPr="00207CE1" w:rsidRDefault="00D517DD" w:rsidP="007F61F0">
      <w:pPr>
        <w:rPr>
          <w:rFonts w:ascii="標楷體" w:eastAsia="標楷體" w:hAnsi="標楷體" w:hint="eastAsia"/>
          <w:b/>
          <w:bCs/>
          <w:sz w:val="28"/>
          <w:szCs w:val="28"/>
        </w:rPr>
      </w:pPr>
    </w:p>
    <w:p w:rsidR="00D517DD" w:rsidRPr="00207CE1" w:rsidRDefault="00D517DD" w:rsidP="007F61F0">
      <w:pPr>
        <w:rPr>
          <w:rFonts w:ascii="標楷體" w:eastAsia="標楷體" w:hAnsi="標楷體" w:hint="eastAsia"/>
          <w:b/>
          <w:bCs/>
          <w:sz w:val="28"/>
          <w:szCs w:val="28"/>
        </w:rPr>
      </w:pPr>
    </w:p>
    <w:p w:rsidR="000E1212" w:rsidRPr="00207CE1" w:rsidRDefault="000E1212" w:rsidP="000E1212">
      <w:pPr>
        <w:jc w:val="both"/>
        <w:rPr>
          <w:rFonts w:ascii="標楷體" w:eastAsia="標楷體" w:hAnsi="標楷體" w:hint="eastAsia"/>
          <w:b/>
          <w:sz w:val="28"/>
          <w:szCs w:val="28"/>
        </w:rPr>
      </w:pPr>
    </w:p>
    <w:p w:rsidR="003A1DF0" w:rsidRPr="00207CE1" w:rsidRDefault="003A1DF0" w:rsidP="000E1212">
      <w:pPr>
        <w:jc w:val="both"/>
        <w:rPr>
          <w:rFonts w:ascii="標楷體" w:eastAsia="標楷體" w:hAnsi="標楷體" w:hint="eastAsia"/>
          <w:b/>
          <w:sz w:val="28"/>
          <w:szCs w:val="28"/>
        </w:rPr>
      </w:pPr>
    </w:p>
    <w:p w:rsidR="00E46FA1" w:rsidRDefault="003A1DF0" w:rsidP="00D544E7">
      <w:pPr>
        <w:rPr>
          <w:rFonts w:ascii="標楷體" w:eastAsia="標楷體" w:hAnsi="標楷體" w:hint="eastAsia"/>
          <w:sz w:val="28"/>
          <w:szCs w:val="28"/>
        </w:rPr>
      </w:pPr>
      <w:r w:rsidRPr="00207CE1">
        <w:rPr>
          <w:rFonts w:ascii="標楷體" w:eastAsia="標楷體" w:hAnsi="標楷體" w:hint="eastAsia"/>
          <w:sz w:val="28"/>
          <w:szCs w:val="28"/>
        </w:rPr>
        <w:lastRenderedPageBreak/>
        <w:t xml:space="preserve">      </w:t>
      </w:r>
      <w:r w:rsidR="00CA5857" w:rsidRPr="00207CE1">
        <w:rPr>
          <w:rFonts w:ascii="標楷體" w:eastAsia="標楷體" w:hAnsi="標楷體" w:hint="eastAsia"/>
          <w:sz w:val="28"/>
          <w:szCs w:val="28"/>
        </w:rPr>
        <w:t>五、甘特圖</w:t>
      </w:r>
    </w:p>
    <w:p w:rsidR="00207CE1" w:rsidRPr="00207CE1" w:rsidRDefault="00207CE1" w:rsidP="00207CE1">
      <w:pPr>
        <w:jc w:val="center"/>
        <w:rPr>
          <w:rFonts w:ascii="標楷體" w:eastAsia="標楷體" w:hAnsi="標楷體" w:hint="eastAsia"/>
          <w:sz w:val="28"/>
          <w:szCs w:val="28"/>
        </w:rPr>
      </w:pPr>
      <w:r w:rsidRPr="00B05F16">
        <w:rPr>
          <w:rFonts w:ascii="標楷體" w:eastAsia="標楷體" w:hAnsi="標楷體" w:hint="eastAsia"/>
        </w:rPr>
        <w:t>表2  甘特圖</w:t>
      </w:r>
    </w:p>
    <w:tbl>
      <w:tblPr>
        <w:tblW w:w="5019" w:type="pct"/>
        <w:jc w:val="center"/>
        <w:tblLayout w:type="fixed"/>
        <w:tblCellMar>
          <w:left w:w="28" w:type="dxa"/>
          <w:right w:w="28" w:type="dxa"/>
        </w:tblCellMar>
        <w:tblLook w:val="0000" w:firstRow="0" w:lastRow="0" w:firstColumn="0" w:lastColumn="0" w:noHBand="0" w:noVBand="0"/>
      </w:tblPr>
      <w:tblGrid>
        <w:gridCol w:w="883"/>
        <w:gridCol w:w="480"/>
        <w:gridCol w:w="437"/>
        <w:gridCol w:w="427"/>
        <w:gridCol w:w="423"/>
        <w:gridCol w:w="422"/>
        <w:gridCol w:w="422"/>
        <w:gridCol w:w="422"/>
        <w:gridCol w:w="422"/>
        <w:gridCol w:w="422"/>
        <w:gridCol w:w="422"/>
        <w:gridCol w:w="422"/>
        <w:gridCol w:w="422"/>
        <w:gridCol w:w="422"/>
        <w:gridCol w:w="422"/>
        <w:gridCol w:w="422"/>
        <w:gridCol w:w="432"/>
        <w:gridCol w:w="360"/>
        <w:gridCol w:w="316"/>
      </w:tblGrid>
      <w:tr w:rsidR="00CA5857" w:rsidRPr="00207CE1" w:rsidTr="00207CE1">
        <w:trPr>
          <w:cantSplit/>
          <w:trHeight w:val="1201"/>
          <w:jc w:val="center"/>
        </w:trPr>
        <w:tc>
          <w:tcPr>
            <w:tcW w:w="526" w:type="pct"/>
            <w:tcBorders>
              <w:top w:val="single" w:sz="8" w:space="0" w:color="auto"/>
              <w:left w:val="single" w:sz="8" w:space="0" w:color="auto"/>
              <w:bottom w:val="single" w:sz="8" w:space="0" w:color="auto"/>
              <w:right w:val="single" w:sz="8" w:space="0" w:color="auto"/>
              <w:tl2br w:val="single" w:sz="8" w:space="0" w:color="auto"/>
            </w:tcBorders>
            <w:shd w:val="clear" w:color="auto" w:fill="FFFFFF"/>
            <w:textDirection w:val="tbRlV"/>
            <w:vAlign w:val="center"/>
          </w:tcPr>
          <w:p w:rsidR="00CA5857" w:rsidRPr="00207CE1" w:rsidRDefault="00CA5857" w:rsidP="00CA5857">
            <w:pPr>
              <w:widowControl/>
              <w:ind w:left="113" w:right="113"/>
              <w:rPr>
                <w:rFonts w:ascii="標楷體" w:eastAsia="標楷體" w:hAnsi="標楷體" w:cs="新細明體" w:hint="eastAsia"/>
                <w:color w:val="0000FF"/>
                <w:kern w:val="0"/>
              </w:rPr>
            </w:pPr>
            <w:r w:rsidRPr="00207CE1">
              <w:rPr>
                <w:rFonts w:ascii="標楷體" w:eastAsia="標楷體" w:hAnsi="標楷體" w:cs="新細明體" w:hint="eastAsia"/>
                <w:color w:val="FF0000"/>
                <w:kern w:val="0"/>
              </w:rPr>
              <w:t>週次</w:t>
            </w:r>
            <w:r w:rsidRPr="00207CE1">
              <w:rPr>
                <w:rFonts w:ascii="標楷體" w:eastAsia="標楷體" w:hAnsi="標楷體" w:cs="新細明體" w:hint="eastAsia"/>
                <w:kern w:val="0"/>
              </w:rPr>
              <w:t xml:space="preserve">   </w:t>
            </w:r>
            <w:r w:rsidRPr="00207CE1">
              <w:rPr>
                <w:rFonts w:ascii="標楷體" w:eastAsia="標楷體" w:hAnsi="標楷體" w:cs="新細明體" w:hint="eastAsia"/>
                <w:color w:val="0000FF"/>
                <w:kern w:val="0"/>
              </w:rPr>
              <w:t>項目</w:t>
            </w:r>
          </w:p>
        </w:tc>
        <w:tc>
          <w:tcPr>
            <w:tcW w:w="286" w:type="pct"/>
            <w:tcBorders>
              <w:top w:val="single" w:sz="4" w:space="0" w:color="auto"/>
              <w:left w:val="single" w:sz="8" w:space="0" w:color="auto"/>
              <w:bottom w:val="single" w:sz="4" w:space="0" w:color="auto"/>
              <w:right w:val="single" w:sz="4" w:space="0" w:color="auto"/>
            </w:tcBorders>
            <w:shd w:val="clear" w:color="auto" w:fill="CCFFCC"/>
            <w:noWrap/>
            <w:vAlign w:val="center"/>
          </w:tcPr>
          <w:p w:rsidR="00CA5857" w:rsidRPr="00207CE1" w:rsidRDefault="00CA5857" w:rsidP="00CA5857">
            <w:pPr>
              <w:widowControl/>
              <w:jc w:val="center"/>
              <w:rPr>
                <w:rFonts w:ascii="標楷體" w:eastAsia="標楷體" w:hAnsi="標楷體" w:cs="新細明體" w:hint="eastAsia"/>
                <w:b/>
                <w:color w:val="FF0000"/>
                <w:kern w:val="0"/>
              </w:rPr>
            </w:pPr>
            <w:r w:rsidRPr="00207CE1">
              <w:rPr>
                <w:rFonts w:ascii="標楷體" w:eastAsia="標楷體" w:hAnsi="標楷體" w:cs="新細明體" w:hint="eastAsia"/>
                <w:b/>
                <w:color w:val="FF0000"/>
                <w:kern w:val="0"/>
              </w:rPr>
              <w:t>一</w:t>
            </w:r>
          </w:p>
        </w:tc>
        <w:tc>
          <w:tcPr>
            <w:tcW w:w="260" w:type="pct"/>
            <w:tcBorders>
              <w:top w:val="single" w:sz="4" w:space="0" w:color="auto"/>
              <w:left w:val="single" w:sz="4" w:space="0" w:color="auto"/>
              <w:bottom w:val="single" w:sz="4" w:space="0" w:color="auto"/>
              <w:right w:val="single" w:sz="4" w:space="0" w:color="auto"/>
            </w:tcBorders>
            <w:shd w:val="clear" w:color="auto" w:fill="CCFFCC"/>
            <w:noWrap/>
            <w:vAlign w:val="center"/>
          </w:tcPr>
          <w:p w:rsidR="00CA5857" w:rsidRPr="00207CE1" w:rsidRDefault="00CA5857" w:rsidP="00CA5857">
            <w:pPr>
              <w:widowControl/>
              <w:jc w:val="center"/>
              <w:rPr>
                <w:rFonts w:ascii="標楷體" w:eastAsia="標楷體" w:hAnsi="標楷體" w:cs="新細明體"/>
                <w:b/>
                <w:color w:val="FF0000"/>
                <w:kern w:val="0"/>
              </w:rPr>
            </w:pPr>
            <w:r w:rsidRPr="00207CE1">
              <w:rPr>
                <w:rFonts w:ascii="標楷體" w:eastAsia="標楷體" w:hAnsi="標楷體" w:cs="新細明體" w:hint="eastAsia"/>
                <w:b/>
                <w:color w:val="FF0000"/>
                <w:kern w:val="0"/>
              </w:rPr>
              <w:t>二</w:t>
            </w:r>
          </w:p>
        </w:tc>
        <w:tc>
          <w:tcPr>
            <w:tcW w:w="254" w:type="pct"/>
            <w:tcBorders>
              <w:top w:val="single" w:sz="4" w:space="0" w:color="auto"/>
              <w:left w:val="single" w:sz="4" w:space="0" w:color="auto"/>
              <w:bottom w:val="single" w:sz="4" w:space="0" w:color="auto"/>
              <w:right w:val="single" w:sz="4" w:space="0" w:color="auto"/>
            </w:tcBorders>
            <w:shd w:val="clear" w:color="auto" w:fill="CCFFCC"/>
            <w:noWrap/>
            <w:vAlign w:val="center"/>
          </w:tcPr>
          <w:p w:rsidR="00CA5857" w:rsidRPr="00207CE1" w:rsidRDefault="00CA5857" w:rsidP="00CA5857">
            <w:pPr>
              <w:widowControl/>
              <w:jc w:val="center"/>
              <w:rPr>
                <w:rFonts w:ascii="標楷體" w:eastAsia="標楷體" w:hAnsi="標楷體" w:cs="新細明體"/>
                <w:b/>
                <w:color w:val="FF0000"/>
                <w:kern w:val="0"/>
              </w:rPr>
            </w:pPr>
            <w:r w:rsidRPr="00207CE1">
              <w:rPr>
                <w:rFonts w:ascii="標楷體" w:eastAsia="標楷體" w:hAnsi="標楷體" w:cs="新細明體" w:hint="eastAsia"/>
                <w:b/>
                <w:color w:val="FF0000"/>
                <w:kern w:val="0"/>
              </w:rPr>
              <w:t>三</w:t>
            </w:r>
          </w:p>
        </w:tc>
        <w:tc>
          <w:tcPr>
            <w:tcW w:w="252" w:type="pct"/>
            <w:tcBorders>
              <w:top w:val="single" w:sz="4" w:space="0" w:color="auto"/>
              <w:left w:val="single" w:sz="4" w:space="0" w:color="auto"/>
              <w:bottom w:val="single" w:sz="4" w:space="0" w:color="auto"/>
              <w:right w:val="single" w:sz="4" w:space="0" w:color="auto"/>
            </w:tcBorders>
            <w:shd w:val="clear" w:color="auto" w:fill="CCFFCC"/>
            <w:noWrap/>
            <w:vAlign w:val="center"/>
          </w:tcPr>
          <w:p w:rsidR="00CA5857" w:rsidRPr="00207CE1" w:rsidRDefault="00CA5857" w:rsidP="00CA5857">
            <w:pPr>
              <w:widowControl/>
              <w:jc w:val="center"/>
              <w:rPr>
                <w:rFonts w:ascii="標楷體" w:eastAsia="標楷體" w:hAnsi="標楷體" w:cs="新細明體"/>
                <w:b/>
                <w:color w:val="FF0000"/>
                <w:kern w:val="0"/>
              </w:rPr>
            </w:pPr>
            <w:r w:rsidRPr="00207CE1">
              <w:rPr>
                <w:rFonts w:ascii="標楷體" w:eastAsia="標楷體" w:hAnsi="標楷體" w:cs="新細明體" w:hint="eastAsia"/>
                <w:b/>
                <w:color w:val="FF0000"/>
                <w:kern w:val="0"/>
              </w:rPr>
              <w:t>四</w:t>
            </w:r>
          </w:p>
        </w:tc>
        <w:tc>
          <w:tcPr>
            <w:tcW w:w="251" w:type="pct"/>
            <w:tcBorders>
              <w:top w:val="single" w:sz="4" w:space="0" w:color="auto"/>
              <w:left w:val="single" w:sz="4" w:space="0" w:color="auto"/>
              <w:bottom w:val="single" w:sz="4" w:space="0" w:color="auto"/>
              <w:right w:val="single" w:sz="4" w:space="0" w:color="auto"/>
            </w:tcBorders>
            <w:shd w:val="clear" w:color="auto" w:fill="CCFFCC"/>
            <w:noWrap/>
            <w:vAlign w:val="center"/>
          </w:tcPr>
          <w:p w:rsidR="00CA5857" w:rsidRPr="00207CE1" w:rsidRDefault="00CA5857" w:rsidP="00CA5857">
            <w:pPr>
              <w:widowControl/>
              <w:jc w:val="center"/>
              <w:rPr>
                <w:rFonts w:ascii="標楷體" w:eastAsia="標楷體" w:hAnsi="標楷體" w:cs="新細明體"/>
                <w:b/>
                <w:color w:val="FF0000"/>
                <w:kern w:val="0"/>
              </w:rPr>
            </w:pPr>
            <w:r w:rsidRPr="00207CE1">
              <w:rPr>
                <w:rFonts w:ascii="標楷體" w:eastAsia="標楷體" w:hAnsi="標楷體" w:cs="新細明體" w:hint="eastAsia"/>
                <w:b/>
                <w:color w:val="FF0000"/>
                <w:kern w:val="0"/>
              </w:rPr>
              <w:t>五</w:t>
            </w:r>
          </w:p>
        </w:tc>
        <w:tc>
          <w:tcPr>
            <w:tcW w:w="251" w:type="pct"/>
            <w:tcBorders>
              <w:top w:val="single" w:sz="4" w:space="0" w:color="auto"/>
              <w:left w:val="single" w:sz="4" w:space="0" w:color="auto"/>
              <w:bottom w:val="single" w:sz="4" w:space="0" w:color="auto"/>
              <w:right w:val="single" w:sz="4" w:space="0" w:color="auto"/>
            </w:tcBorders>
            <w:shd w:val="clear" w:color="auto" w:fill="CCFFCC"/>
            <w:noWrap/>
            <w:vAlign w:val="center"/>
          </w:tcPr>
          <w:p w:rsidR="00CA5857" w:rsidRPr="00207CE1" w:rsidRDefault="00CA5857" w:rsidP="00CA5857">
            <w:pPr>
              <w:widowControl/>
              <w:jc w:val="center"/>
              <w:rPr>
                <w:rFonts w:ascii="標楷體" w:eastAsia="標楷體" w:hAnsi="標楷體" w:cs="新細明體"/>
                <w:b/>
                <w:color w:val="FF0000"/>
                <w:kern w:val="0"/>
              </w:rPr>
            </w:pPr>
            <w:r w:rsidRPr="00207CE1">
              <w:rPr>
                <w:rFonts w:ascii="標楷體" w:eastAsia="標楷體" w:hAnsi="標楷體" w:cs="新細明體" w:hint="eastAsia"/>
                <w:b/>
                <w:color w:val="FF0000"/>
                <w:kern w:val="0"/>
              </w:rPr>
              <w:t>六</w:t>
            </w:r>
          </w:p>
        </w:tc>
        <w:tc>
          <w:tcPr>
            <w:tcW w:w="251" w:type="pct"/>
            <w:tcBorders>
              <w:top w:val="single" w:sz="4" w:space="0" w:color="auto"/>
              <w:left w:val="single" w:sz="4" w:space="0" w:color="auto"/>
              <w:bottom w:val="single" w:sz="4" w:space="0" w:color="auto"/>
              <w:right w:val="single" w:sz="4" w:space="0" w:color="auto"/>
            </w:tcBorders>
            <w:shd w:val="clear" w:color="auto" w:fill="CCFFCC"/>
            <w:noWrap/>
            <w:vAlign w:val="center"/>
          </w:tcPr>
          <w:p w:rsidR="00CA5857" w:rsidRPr="00207CE1" w:rsidRDefault="00CA5857" w:rsidP="00CA5857">
            <w:pPr>
              <w:widowControl/>
              <w:jc w:val="center"/>
              <w:rPr>
                <w:rFonts w:ascii="標楷體" w:eastAsia="標楷體" w:hAnsi="標楷體" w:cs="新細明體"/>
                <w:b/>
                <w:color w:val="FF0000"/>
                <w:kern w:val="0"/>
              </w:rPr>
            </w:pPr>
            <w:r w:rsidRPr="00207CE1">
              <w:rPr>
                <w:rFonts w:ascii="標楷體" w:eastAsia="標楷體" w:hAnsi="標楷體" w:cs="新細明體" w:hint="eastAsia"/>
                <w:b/>
                <w:color w:val="FF0000"/>
                <w:kern w:val="0"/>
              </w:rPr>
              <w:t>七</w:t>
            </w:r>
          </w:p>
        </w:tc>
        <w:tc>
          <w:tcPr>
            <w:tcW w:w="251" w:type="pct"/>
            <w:tcBorders>
              <w:top w:val="single" w:sz="4" w:space="0" w:color="auto"/>
              <w:left w:val="single" w:sz="4" w:space="0" w:color="auto"/>
              <w:bottom w:val="single" w:sz="4" w:space="0" w:color="auto"/>
              <w:right w:val="single" w:sz="4" w:space="0" w:color="auto"/>
            </w:tcBorders>
            <w:shd w:val="clear" w:color="auto" w:fill="CCFFCC"/>
            <w:noWrap/>
            <w:vAlign w:val="center"/>
          </w:tcPr>
          <w:p w:rsidR="00CA5857" w:rsidRPr="00207CE1" w:rsidRDefault="00CA5857" w:rsidP="00CA5857">
            <w:pPr>
              <w:widowControl/>
              <w:jc w:val="center"/>
              <w:rPr>
                <w:rFonts w:ascii="標楷體" w:eastAsia="標楷體" w:hAnsi="標楷體" w:cs="新細明體"/>
                <w:b/>
                <w:color w:val="FF0000"/>
                <w:kern w:val="0"/>
              </w:rPr>
            </w:pPr>
            <w:r w:rsidRPr="00207CE1">
              <w:rPr>
                <w:rFonts w:ascii="標楷體" w:eastAsia="標楷體" w:hAnsi="標楷體" w:cs="新細明體" w:hint="eastAsia"/>
                <w:b/>
                <w:color w:val="FF0000"/>
                <w:kern w:val="0"/>
              </w:rPr>
              <w:t>八</w:t>
            </w:r>
          </w:p>
        </w:tc>
        <w:tc>
          <w:tcPr>
            <w:tcW w:w="251" w:type="pct"/>
            <w:tcBorders>
              <w:top w:val="single" w:sz="4" w:space="0" w:color="auto"/>
              <w:left w:val="single" w:sz="4" w:space="0" w:color="auto"/>
              <w:bottom w:val="single" w:sz="4" w:space="0" w:color="auto"/>
              <w:right w:val="single" w:sz="4" w:space="0" w:color="auto"/>
            </w:tcBorders>
            <w:shd w:val="clear" w:color="auto" w:fill="CCFFCC"/>
            <w:noWrap/>
            <w:vAlign w:val="center"/>
          </w:tcPr>
          <w:p w:rsidR="00CA5857" w:rsidRPr="00207CE1" w:rsidRDefault="00CA5857" w:rsidP="00CA5857">
            <w:pPr>
              <w:widowControl/>
              <w:jc w:val="center"/>
              <w:rPr>
                <w:rFonts w:ascii="標楷體" w:eastAsia="標楷體" w:hAnsi="標楷體" w:cs="新細明體" w:hint="eastAsia"/>
                <w:b/>
                <w:color w:val="FF0000"/>
                <w:kern w:val="0"/>
              </w:rPr>
            </w:pPr>
            <w:r w:rsidRPr="00207CE1">
              <w:rPr>
                <w:rFonts w:ascii="標楷體" w:eastAsia="標楷體" w:hAnsi="標楷體" w:cs="新細明體" w:hint="eastAsia"/>
                <w:b/>
                <w:color w:val="FF0000"/>
                <w:kern w:val="0"/>
              </w:rPr>
              <w:t>九</w:t>
            </w:r>
          </w:p>
        </w:tc>
        <w:tc>
          <w:tcPr>
            <w:tcW w:w="251" w:type="pct"/>
            <w:tcBorders>
              <w:top w:val="single" w:sz="4" w:space="0" w:color="auto"/>
              <w:left w:val="single" w:sz="4" w:space="0" w:color="auto"/>
              <w:bottom w:val="single" w:sz="4" w:space="0" w:color="auto"/>
              <w:right w:val="single" w:sz="4" w:space="0" w:color="auto"/>
            </w:tcBorders>
            <w:shd w:val="clear" w:color="auto" w:fill="CCFFCC"/>
            <w:noWrap/>
            <w:vAlign w:val="center"/>
          </w:tcPr>
          <w:p w:rsidR="00CA5857" w:rsidRPr="00207CE1" w:rsidRDefault="00CA5857" w:rsidP="00CA5857">
            <w:pPr>
              <w:widowControl/>
              <w:jc w:val="center"/>
              <w:rPr>
                <w:rFonts w:ascii="標楷體" w:eastAsia="標楷體" w:hAnsi="標楷體" w:cs="新細明體"/>
                <w:b/>
                <w:color w:val="FF0000"/>
                <w:kern w:val="0"/>
              </w:rPr>
            </w:pPr>
            <w:r w:rsidRPr="00207CE1">
              <w:rPr>
                <w:rFonts w:ascii="標楷體" w:eastAsia="標楷體" w:hAnsi="標楷體" w:cs="新細明體" w:hint="eastAsia"/>
                <w:b/>
                <w:color w:val="FF0000"/>
                <w:kern w:val="0"/>
              </w:rPr>
              <w:t>十</w:t>
            </w:r>
          </w:p>
        </w:tc>
        <w:tc>
          <w:tcPr>
            <w:tcW w:w="251" w:type="pct"/>
            <w:tcBorders>
              <w:top w:val="single" w:sz="4" w:space="0" w:color="auto"/>
              <w:left w:val="single" w:sz="4" w:space="0" w:color="auto"/>
              <w:bottom w:val="single" w:sz="4" w:space="0" w:color="auto"/>
              <w:right w:val="single" w:sz="4" w:space="0" w:color="auto"/>
            </w:tcBorders>
            <w:shd w:val="clear" w:color="auto" w:fill="CCFFCC"/>
            <w:noWrap/>
            <w:textDirection w:val="tbRlV"/>
            <w:vAlign w:val="center"/>
          </w:tcPr>
          <w:p w:rsidR="00CA5857" w:rsidRPr="00207CE1" w:rsidRDefault="00CA5857" w:rsidP="00CA5857">
            <w:pPr>
              <w:widowControl/>
              <w:ind w:left="113" w:right="113"/>
              <w:jc w:val="center"/>
              <w:rPr>
                <w:rFonts w:ascii="標楷體" w:eastAsia="標楷體" w:hAnsi="標楷體" w:cs="新細明體"/>
                <w:b/>
                <w:color w:val="FF0000"/>
                <w:kern w:val="0"/>
              </w:rPr>
            </w:pPr>
            <w:r w:rsidRPr="00207CE1">
              <w:rPr>
                <w:rFonts w:ascii="標楷體" w:eastAsia="標楷體" w:hAnsi="標楷體" w:cs="新細明體" w:hint="eastAsia"/>
                <w:b/>
                <w:color w:val="FF0000"/>
                <w:kern w:val="0"/>
              </w:rPr>
              <w:t xml:space="preserve">十一 </w:t>
            </w:r>
          </w:p>
        </w:tc>
        <w:tc>
          <w:tcPr>
            <w:tcW w:w="251" w:type="pct"/>
            <w:tcBorders>
              <w:top w:val="single" w:sz="4" w:space="0" w:color="auto"/>
              <w:left w:val="single" w:sz="4" w:space="0" w:color="auto"/>
              <w:bottom w:val="single" w:sz="4" w:space="0" w:color="auto"/>
              <w:right w:val="single" w:sz="12" w:space="0" w:color="auto"/>
            </w:tcBorders>
            <w:shd w:val="clear" w:color="auto" w:fill="CCFFCC"/>
            <w:noWrap/>
            <w:textDirection w:val="tbRlV"/>
            <w:vAlign w:val="center"/>
          </w:tcPr>
          <w:p w:rsidR="00CA5857" w:rsidRPr="00207CE1" w:rsidRDefault="00CA5857" w:rsidP="00CA5857">
            <w:pPr>
              <w:widowControl/>
              <w:ind w:left="113" w:right="113"/>
              <w:jc w:val="center"/>
              <w:rPr>
                <w:rFonts w:ascii="標楷體" w:eastAsia="標楷體" w:hAnsi="標楷體" w:cs="新細明體"/>
                <w:b/>
                <w:color w:val="FF0000"/>
                <w:kern w:val="0"/>
              </w:rPr>
            </w:pPr>
            <w:r w:rsidRPr="00207CE1">
              <w:rPr>
                <w:rFonts w:ascii="標楷體" w:eastAsia="標楷體" w:hAnsi="標楷體" w:cs="新細明體" w:hint="eastAsia"/>
                <w:b/>
                <w:color w:val="FF0000"/>
                <w:kern w:val="0"/>
              </w:rPr>
              <w:t>十二</w:t>
            </w:r>
          </w:p>
        </w:tc>
        <w:tc>
          <w:tcPr>
            <w:tcW w:w="251" w:type="pct"/>
            <w:tcBorders>
              <w:top w:val="single" w:sz="4" w:space="0" w:color="auto"/>
              <w:left w:val="single" w:sz="4" w:space="0" w:color="auto"/>
              <w:bottom w:val="single" w:sz="4" w:space="0" w:color="auto"/>
              <w:right w:val="single" w:sz="12" w:space="0" w:color="auto"/>
            </w:tcBorders>
            <w:shd w:val="clear" w:color="auto" w:fill="CCFFCC"/>
            <w:textDirection w:val="tbRlV"/>
          </w:tcPr>
          <w:p w:rsidR="00CA5857" w:rsidRPr="00207CE1" w:rsidRDefault="00CA5857" w:rsidP="00CA5857">
            <w:pPr>
              <w:widowControl/>
              <w:ind w:left="113" w:right="113"/>
              <w:jc w:val="center"/>
              <w:rPr>
                <w:rFonts w:ascii="標楷體" w:eastAsia="標楷體" w:hAnsi="標楷體" w:cs="新細明體" w:hint="eastAsia"/>
                <w:b/>
                <w:color w:val="FF0000"/>
                <w:kern w:val="0"/>
              </w:rPr>
            </w:pPr>
            <w:r w:rsidRPr="00207CE1">
              <w:rPr>
                <w:rFonts w:ascii="標楷體" w:eastAsia="標楷體" w:hAnsi="標楷體" w:cs="新細明體" w:hint="eastAsia"/>
                <w:b/>
                <w:color w:val="FF0000"/>
                <w:kern w:val="0"/>
              </w:rPr>
              <w:t>十三</w:t>
            </w:r>
          </w:p>
        </w:tc>
        <w:tc>
          <w:tcPr>
            <w:tcW w:w="251" w:type="pct"/>
            <w:tcBorders>
              <w:top w:val="single" w:sz="4" w:space="0" w:color="auto"/>
              <w:left w:val="single" w:sz="4" w:space="0" w:color="auto"/>
              <w:bottom w:val="single" w:sz="4" w:space="0" w:color="auto"/>
              <w:right w:val="single" w:sz="12" w:space="0" w:color="auto"/>
            </w:tcBorders>
            <w:shd w:val="clear" w:color="auto" w:fill="CCFFCC"/>
            <w:textDirection w:val="tbRlV"/>
          </w:tcPr>
          <w:p w:rsidR="00CA5857" w:rsidRPr="00207CE1" w:rsidRDefault="00CA5857" w:rsidP="00CA5857">
            <w:pPr>
              <w:widowControl/>
              <w:ind w:left="113" w:right="113"/>
              <w:jc w:val="center"/>
              <w:rPr>
                <w:rFonts w:ascii="標楷體" w:eastAsia="標楷體" w:hAnsi="標楷體" w:cs="新細明體" w:hint="eastAsia"/>
                <w:b/>
                <w:color w:val="FF0000"/>
                <w:kern w:val="0"/>
              </w:rPr>
            </w:pPr>
            <w:r w:rsidRPr="00207CE1">
              <w:rPr>
                <w:rFonts w:ascii="標楷體" w:eastAsia="標楷體" w:hAnsi="標楷體" w:cs="新細明體" w:hint="eastAsia"/>
                <w:b/>
                <w:color w:val="FF0000"/>
                <w:kern w:val="0"/>
              </w:rPr>
              <w:t>十四</w:t>
            </w:r>
          </w:p>
        </w:tc>
        <w:tc>
          <w:tcPr>
            <w:tcW w:w="251" w:type="pct"/>
            <w:tcBorders>
              <w:top w:val="single" w:sz="4" w:space="0" w:color="auto"/>
              <w:left w:val="single" w:sz="4" w:space="0" w:color="auto"/>
              <w:bottom w:val="single" w:sz="4" w:space="0" w:color="auto"/>
              <w:right w:val="single" w:sz="12" w:space="0" w:color="auto"/>
            </w:tcBorders>
            <w:shd w:val="clear" w:color="auto" w:fill="CCFFCC"/>
            <w:textDirection w:val="tbRlV"/>
          </w:tcPr>
          <w:p w:rsidR="00CA5857" w:rsidRPr="00207CE1" w:rsidRDefault="00CA5857" w:rsidP="00CA5857">
            <w:pPr>
              <w:widowControl/>
              <w:ind w:left="113" w:right="113"/>
              <w:jc w:val="center"/>
              <w:rPr>
                <w:rFonts w:ascii="標楷體" w:eastAsia="標楷體" w:hAnsi="標楷體" w:cs="新細明體" w:hint="eastAsia"/>
                <w:b/>
                <w:color w:val="FF0000"/>
                <w:kern w:val="0"/>
              </w:rPr>
            </w:pPr>
            <w:r w:rsidRPr="00207CE1">
              <w:rPr>
                <w:rFonts w:ascii="標楷體" w:eastAsia="標楷體" w:hAnsi="標楷體" w:cs="新細明體" w:hint="eastAsia"/>
                <w:b/>
                <w:color w:val="FF0000"/>
                <w:kern w:val="0"/>
              </w:rPr>
              <w:t>十五</w:t>
            </w:r>
          </w:p>
        </w:tc>
        <w:tc>
          <w:tcPr>
            <w:tcW w:w="257" w:type="pct"/>
            <w:tcBorders>
              <w:top w:val="single" w:sz="4" w:space="0" w:color="auto"/>
              <w:left w:val="single" w:sz="4" w:space="0" w:color="auto"/>
              <w:bottom w:val="single" w:sz="4" w:space="0" w:color="auto"/>
              <w:right w:val="single" w:sz="12" w:space="0" w:color="auto"/>
            </w:tcBorders>
            <w:shd w:val="clear" w:color="auto" w:fill="CCFFCC"/>
            <w:textDirection w:val="tbRlV"/>
          </w:tcPr>
          <w:p w:rsidR="00CA5857" w:rsidRPr="00207CE1" w:rsidRDefault="00CA5857" w:rsidP="00CA5857">
            <w:pPr>
              <w:widowControl/>
              <w:ind w:left="113" w:right="113"/>
              <w:jc w:val="center"/>
              <w:rPr>
                <w:rFonts w:ascii="標楷體" w:eastAsia="標楷體" w:hAnsi="標楷體" w:cs="新細明體" w:hint="eastAsia"/>
                <w:b/>
                <w:color w:val="FF0000"/>
                <w:kern w:val="0"/>
              </w:rPr>
            </w:pPr>
            <w:r w:rsidRPr="00207CE1">
              <w:rPr>
                <w:rFonts w:ascii="標楷體" w:eastAsia="標楷體" w:hAnsi="標楷體" w:cs="新細明體" w:hint="eastAsia"/>
                <w:b/>
                <w:color w:val="FF0000"/>
                <w:kern w:val="0"/>
              </w:rPr>
              <w:t>十六</w:t>
            </w:r>
          </w:p>
        </w:tc>
        <w:tc>
          <w:tcPr>
            <w:tcW w:w="214" w:type="pct"/>
            <w:tcBorders>
              <w:top w:val="single" w:sz="4" w:space="0" w:color="auto"/>
              <w:left w:val="single" w:sz="4" w:space="0" w:color="auto"/>
              <w:bottom w:val="single" w:sz="4" w:space="0" w:color="auto"/>
              <w:right w:val="single" w:sz="12" w:space="0" w:color="auto"/>
            </w:tcBorders>
            <w:shd w:val="clear" w:color="auto" w:fill="CCFFCC"/>
            <w:textDirection w:val="tbRlV"/>
          </w:tcPr>
          <w:p w:rsidR="00CA5857" w:rsidRPr="00207CE1" w:rsidRDefault="00CA5857" w:rsidP="00CA5857">
            <w:pPr>
              <w:widowControl/>
              <w:ind w:left="113" w:right="113"/>
              <w:jc w:val="center"/>
              <w:rPr>
                <w:rFonts w:ascii="標楷體" w:eastAsia="標楷體" w:hAnsi="標楷體" w:cs="新細明體" w:hint="eastAsia"/>
                <w:b/>
                <w:color w:val="FF0000"/>
                <w:kern w:val="0"/>
              </w:rPr>
            </w:pPr>
            <w:r w:rsidRPr="00207CE1">
              <w:rPr>
                <w:rFonts w:ascii="標楷體" w:eastAsia="標楷體" w:hAnsi="標楷體" w:cs="新細明體" w:hint="eastAsia"/>
                <w:b/>
                <w:color w:val="FF0000"/>
                <w:kern w:val="0"/>
              </w:rPr>
              <w:t>十七</w:t>
            </w:r>
          </w:p>
        </w:tc>
        <w:tc>
          <w:tcPr>
            <w:tcW w:w="188" w:type="pct"/>
            <w:tcBorders>
              <w:top w:val="single" w:sz="4" w:space="0" w:color="auto"/>
              <w:left w:val="single" w:sz="4" w:space="0" w:color="auto"/>
              <w:bottom w:val="single" w:sz="4" w:space="0" w:color="auto"/>
              <w:right w:val="single" w:sz="12" w:space="0" w:color="auto"/>
            </w:tcBorders>
            <w:shd w:val="clear" w:color="auto" w:fill="CCFFCC"/>
            <w:textDirection w:val="tbRlV"/>
          </w:tcPr>
          <w:p w:rsidR="00CA5857" w:rsidRPr="00207CE1" w:rsidRDefault="00CA5857" w:rsidP="00CA5857">
            <w:pPr>
              <w:widowControl/>
              <w:ind w:left="113" w:right="113"/>
              <w:jc w:val="center"/>
              <w:rPr>
                <w:rFonts w:ascii="標楷體" w:eastAsia="標楷體" w:hAnsi="標楷體" w:cs="新細明體" w:hint="eastAsia"/>
                <w:b/>
                <w:color w:val="FF0000"/>
                <w:kern w:val="0"/>
              </w:rPr>
            </w:pPr>
            <w:r w:rsidRPr="00207CE1">
              <w:rPr>
                <w:rFonts w:ascii="標楷體" w:eastAsia="標楷體" w:hAnsi="標楷體" w:cs="新細明體" w:hint="eastAsia"/>
                <w:b/>
                <w:color w:val="FF0000"/>
                <w:kern w:val="0"/>
              </w:rPr>
              <w:t>十八</w:t>
            </w:r>
          </w:p>
        </w:tc>
      </w:tr>
      <w:tr w:rsidR="00CA5857" w:rsidRPr="00207CE1" w:rsidTr="00207CE1">
        <w:trPr>
          <w:trHeight w:val="780"/>
          <w:jc w:val="center"/>
        </w:trPr>
        <w:tc>
          <w:tcPr>
            <w:tcW w:w="526" w:type="pct"/>
            <w:tcBorders>
              <w:top w:val="single" w:sz="8" w:space="0" w:color="auto"/>
              <w:left w:val="single" w:sz="12" w:space="0" w:color="auto"/>
              <w:bottom w:val="single" w:sz="4" w:space="0" w:color="auto"/>
              <w:right w:val="single" w:sz="4" w:space="0" w:color="auto"/>
            </w:tcBorders>
            <w:shd w:val="clear" w:color="auto" w:fill="CCFFCC"/>
            <w:vAlign w:val="center"/>
          </w:tcPr>
          <w:p w:rsidR="00CA5857" w:rsidRPr="00207CE1" w:rsidRDefault="00CA5857" w:rsidP="00CA5857">
            <w:pPr>
              <w:widowControl/>
              <w:ind w:right="113"/>
              <w:jc w:val="center"/>
              <w:rPr>
                <w:rFonts w:ascii="標楷體" w:eastAsia="標楷體" w:hAnsi="標楷體" w:cs="新細明體"/>
                <w:bCs/>
                <w:color w:val="0000FF"/>
                <w:kern w:val="0"/>
              </w:rPr>
            </w:pPr>
            <w:r w:rsidRPr="00207CE1">
              <w:rPr>
                <w:rFonts w:ascii="標楷體" w:eastAsia="標楷體" w:hAnsi="標楷體" w:cs="新細明體" w:hint="eastAsia"/>
                <w:bCs/>
                <w:color w:val="0000FF"/>
                <w:kern w:val="0"/>
              </w:rPr>
              <w:t xml:space="preserve"> 專題 題目</w:t>
            </w:r>
          </w:p>
        </w:tc>
        <w:tc>
          <w:tcPr>
            <w:tcW w:w="286" w:type="pct"/>
            <w:tcBorders>
              <w:top w:val="single" w:sz="4" w:space="0" w:color="auto"/>
              <w:left w:val="single" w:sz="4" w:space="0" w:color="auto"/>
              <w:bottom w:val="single" w:sz="4" w:space="0" w:color="auto"/>
              <w:right w:val="single" w:sz="4" w:space="0" w:color="auto"/>
            </w:tcBorders>
            <w:shd w:val="clear" w:color="auto" w:fill="800000"/>
            <w:noWrap/>
          </w:tcPr>
          <w:p w:rsidR="00CA5857" w:rsidRPr="00207CE1" w:rsidRDefault="00CA5857" w:rsidP="00CA5857">
            <w:pPr>
              <w:widowControl/>
              <w:jc w:val="both"/>
              <w:rPr>
                <w:rFonts w:ascii="標楷體" w:eastAsia="標楷體" w:hAnsi="標楷體" w:cs="新細明體"/>
                <w:kern w:val="0"/>
              </w:rPr>
            </w:pPr>
          </w:p>
        </w:tc>
        <w:tc>
          <w:tcPr>
            <w:tcW w:w="260" w:type="pct"/>
            <w:tcBorders>
              <w:top w:val="single" w:sz="4" w:space="0" w:color="auto"/>
              <w:left w:val="single" w:sz="4" w:space="0" w:color="auto"/>
              <w:bottom w:val="single" w:sz="4" w:space="0" w:color="auto"/>
              <w:right w:val="single" w:sz="4" w:space="0" w:color="auto"/>
            </w:tcBorders>
            <w:shd w:val="clear" w:color="auto" w:fill="800000"/>
          </w:tcPr>
          <w:p w:rsidR="00CA5857" w:rsidRPr="00207CE1" w:rsidRDefault="00CA5857" w:rsidP="00CA5857">
            <w:pPr>
              <w:widowControl/>
              <w:jc w:val="both"/>
              <w:rPr>
                <w:rFonts w:ascii="標楷體" w:eastAsia="標楷體" w:hAnsi="標楷體" w:cs="新細明體"/>
                <w:kern w:val="0"/>
              </w:rPr>
            </w:pPr>
          </w:p>
        </w:tc>
        <w:tc>
          <w:tcPr>
            <w:tcW w:w="254" w:type="pct"/>
            <w:tcBorders>
              <w:top w:val="single" w:sz="4" w:space="0" w:color="auto"/>
              <w:left w:val="single" w:sz="4" w:space="0" w:color="auto"/>
              <w:bottom w:val="single" w:sz="4" w:space="0" w:color="auto"/>
              <w:right w:val="single" w:sz="4" w:space="0" w:color="auto"/>
            </w:tcBorders>
            <w:shd w:val="clear" w:color="auto" w:fill="auto"/>
          </w:tcPr>
          <w:p w:rsidR="00CA5857" w:rsidRPr="00207CE1" w:rsidRDefault="00CA5857" w:rsidP="00CA5857">
            <w:pPr>
              <w:widowControl/>
              <w:jc w:val="both"/>
              <w:rPr>
                <w:rFonts w:ascii="標楷體" w:eastAsia="標楷體" w:hAnsi="標楷體" w:cs="新細明體"/>
                <w:kern w:val="0"/>
              </w:rPr>
            </w:pPr>
          </w:p>
        </w:tc>
        <w:tc>
          <w:tcPr>
            <w:tcW w:w="252" w:type="pct"/>
            <w:tcBorders>
              <w:top w:val="single" w:sz="4" w:space="0" w:color="auto"/>
              <w:left w:val="single" w:sz="4" w:space="0" w:color="auto"/>
              <w:bottom w:val="single" w:sz="4" w:space="0" w:color="auto"/>
              <w:right w:val="single" w:sz="4" w:space="0" w:color="auto"/>
            </w:tcBorders>
            <w:shd w:val="clear" w:color="auto" w:fill="auto"/>
          </w:tcPr>
          <w:p w:rsidR="00CA5857" w:rsidRPr="00207CE1" w:rsidRDefault="00CA5857" w:rsidP="00CA5857">
            <w:pPr>
              <w:widowControl/>
              <w:jc w:val="both"/>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4" w:space="0" w:color="auto"/>
            </w:tcBorders>
            <w:shd w:val="clear" w:color="auto" w:fill="auto"/>
          </w:tcPr>
          <w:p w:rsidR="00CA5857" w:rsidRPr="00207CE1" w:rsidRDefault="00CA5857" w:rsidP="00CA5857">
            <w:pPr>
              <w:widowControl/>
              <w:jc w:val="both"/>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4" w:space="0" w:color="auto"/>
            </w:tcBorders>
            <w:shd w:val="clear" w:color="auto" w:fill="auto"/>
          </w:tcPr>
          <w:p w:rsidR="00CA5857" w:rsidRPr="00207CE1" w:rsidRDefault="00CA5857" w:rsidP="00CA5857">
            <w:pPr>
              <w:widowControl/>
              <w:jc w:val="both"/>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4" w:space="0" w:color="auto"/>
            </w:tcBorders>
            <w:shd w:val="clear" w:color="auto" w:fill="auto"/>
          </w:tcPr>
          <w:p w:rsidR="00CA5857" w:rsidRPr="00207CE1" w:rsidRDefault="00CA5857" w:rsidP="00CA5857">
            <w:pPr>
              <w:widowControl/>
              <w:jc w:val="both"/>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4" w:space="0" w:color="auto"/>
            </w:tcBorders>
            <w:shd w:val="clear" w:color="auto" w:fill="auto"/>
          </w:tcPr>
          <w:p w:rsidR="00CA5857" w:rsidRPr="00207CE1" w:rsidRDefault="00CA5857" w:rsidP="00CA5857">
            <w:pPr>
              <w:widowControl/>
              <w:jc w:val="both"/>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4" w:space="0" w:color="auto"/>
            </w:tcBorders>
            <w:shd w:val="clear" w:color="auto" w:fill="auto"/>
          </w:tcPr>
          <w:p w:rsidR="00CA5857" w:rsidRPr="00207CE1" w:rsidRDefault="00CA5857" w:rsidP="00CA5857">
            <w:pPr>
              <w:widowControl/>
              <w:jc w:val="both"/>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4" w:space="0" w:color="auto"/>
            </w:tcBorders>
            <w:shd w:val="clear" w:color="auto" w:fill="auto"/>
          </w:tcPr>
          <w:p w:rsidR="00CA5857" w:rsidRPr="00207CE1" w:rsidRDefault="00CA5857" w:rsidP="00CA5857">
            <w:pPr>
              <w:widowControl/>
              <w:jc w:val="both"/>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4" w:space="0" w:color="auto"/>
            </w:tcBorders>
            <w:shd w:val="clear" w:color="auto" w:fill="auto"/>
          </w:tcPr>
          <w:p w:rsidR="00CA5857" w:rsidRPr="00207CE1" w:rsidRDefault="00CA5857" w:rsidP="00CA5857">
            <w:pPr>
              <w:widowControl/>
              <w:jc w:val="both"/>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12" w:space="0" w:color="auto"/>
            </w:tcBorders>
            <w:shd w:val="clear" w:color="auto" w:fill="auto"/>
          </w:tcPr>
          <w:p w:rsidR="00CA5857" w:rsidRPr="00207CE1" w:rsidRDefault="00CA5857" w:rsidP="00CA5857">
            <w:pPr>
              <w:widowControl/>
              <w:jc w:val="both"/>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12" w:space="0" w:color="auto"/>
            </w:tcBorders>
          </w:tcPr>
          <w:p w:rsidR="00CA5857" w:rsidRPr="00207CE1" w:rsidRDefault="00CA5857" w:rsidP="00CA5857">
            <w:pPr>
              <w:widowControl/>
              <w:jc w:val="both"/>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12" w:space="0" w:color="auto"/>
            </w:tcBorders>
          </w:tcPr>
          <w:p w:rsidR="00CA5857" w:rsidRPr="00207CE1" w:rsidRDefault="00CA5857" w:rsidP="00CA5857">
            <w:pPr>
              <w:widowControl/>
              <w:jc w:val="both"/>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12" w:space="0" w:color="auto"/>
            </w:tcBorders>
          </w:tcPr>
          <w:p w:rsidR="00CA5857" w:rsidRPr="00207CE1" w:rsidRDefault="00CA5857" w:rsidP="00CA5857">
            <w:pPr>
              <w:widowControl/>
              <w:jc w:val="both"/>
              <w:rPr>
                <w:rFonts w:ascii="標楷體" w:eastAsia="標楷體" w:hAnsi="標楷體" w:cs="新細明體"/>
                <w:kern w:val="0"/>
              </w:rPr>
            </w:pPr>
          </w:p>
        </w:tc>
        <w:tc>
          <w:tcPr>
            <w:tcW w:w="257" w:type="pct"/>
            <w:tcBorders>
              <w:top w:val="single" w:sz="4" w:space="0" w:color="auto"/>
              <w:left w:val="single" w:sz="4" w:space="0" w:color="auto"/>
              <w:bottom w:val="single" w:sz="4" w:space="0" w:color="auto"/>
              <w:right w:val="single" w:sz="12" w:space="0" w:color="auto"/>
            </w:tcBorders>
          </w:tcPr>
          <w:p w:rsidR="00CA5857" w:rsidRPr="00207CE1" w:rsidRDefault="00CA5857" w:rsidP="00CA5857">
            <w:pPr>
              <w:widowControl/>
              <w:jc w:val="both"/>
              <w:rPr>
                <w:rFonts w:ascii="標楷體" w:eastAsia="標楷體" w:hAnsi="標楷體" w:cs="新細明體"/>
                <w:kern w:val="0"/>
              </w:rPr>
            </w:pPr>
          </w:p>
        </w:tc>
        <w:tc>
          <w:tcPr>
            <w:tcW w:w="214" w:type="pct"/>
            <w:tcBorders>
              <w:top w:val="single" w:sz="4" w:space="0" w:color="auto"/>
              <w:left w:val="single" w:sz="4" w:space="0" w:color="auto"/>
              <w:bottom w:val="single" w:sz="4" w:space="0" w:color="auto"/>
              <w:right w:val="single" w:sz="12" w:space="0" w:color="auto"/>
            </w:tcBorders>
          </w:tcPr>
          <w:p w:rsidR="00CA5857" w:rsidRPr="00207CE1" w:rsidRDefault="00CA5857" w:rsidP="00CA5857">
            <w:pPr>
              <w:widowControl/>
              <w:jc w:val="both"/>
              <w:rPr>
                <w:rFonts w:ascii="標楷體" w:eastAsia="標楷體" w:hAnsi="標楷體" w:cs="新細明體"/>
                <w:kern w:val="0"/>
              </w:rPr>
            </w:pPr>
          </w:p>
        </w:tc>
        <w:tc>
          <w:tcPr>
            <w:tcW w:w="188" w:type="pct"/>
            <w:tcBorders>
              <w:top w:val="single" w:sz="4" w:space="0" w:color="auto"/>
              <w:left w:val="single" w:sz="4" w:space="0" w:color="auto"/>
              <w:bottom w:val="single" w:sz="4" w:space="0" w:color="auto"/>
              <w:right w:val="single" w:sz="12" w:space="0" w:color="auto"/>
            </w:tcBorders>
          </w:tcPr>
          <w:p w:rsidR="00CA5857" w:rsidRPr="00207CE1" w:rsidRDefault="00CA5857" w:rsidP="00CA5857">
            <w:pPr>
              <w:widowControl/>
              <w:jc w:val="both"/>
              <w:rPr>
                <w:rFonts w:ascii="標楷體" w:eastAsia="標楷體" w:hAnsi="標楷體" w:cs="新細明體"/>
                <w:kern w:val="0"/>
              </w:rPr>
            </w:pPr>
          </w:p>
        </w:tc>
      </w:tr>
      <w:tr w:rsidR="00CA5857" w:rsidRPr="00207CE1" w:rsidTr="00207CE1">
        <w:trPr>
          <w:trHeight w:val="780"/>
          <w:jc w:val="center"/>
        </w:trPr>
        <w:tc>
          <w:tcPr>
            <w:tcW w:w="526" w:type="pct"/>
            <w:tcBorders>
              <w:top w:val="single" w:sz="4" w:space="0" w:color="auto"/>
              <w:left w:val="single" w:sz="12" w:space="0" w:color="auto"/>
              <w:bottom w:val="single" w:sz="4" w:space="0" w:color="auto"/>
              <w:right w:val="single" w:sz="4" w:space="0" w:color="auto"/>
            </w:tcBorders>
            <w:shd w:val="clear" w:color="auto" w:fill="CCFFCC"/>
            <w:vAlign w:val="center"/>
          </w:tcPr>
          <w:p w:rsidR="00CA5857" w:rsidRPr="00207CE1" w:rsidRDefault="00CA5857" w:rsidP="00CA5857">
            <w:pPr>
              <w:widowControl/>
              <w:jc w:val="center"/>
              <w:rPr>
                <w:rFonts w:ascii="標楷體" w:eastAsia="標楷體" w:hAnsi="標楷體" w:cs="新細明體"/>
                <w:bCs/>
                <w:color w:val="0000FF"/>
                <w:kern w:val="0"/>
              </w:rPr>
            </w:pPr>
            <w:r w:rsidRPr="00207CE1">
              <w:rPr>
                <w:rFonts w:ascii="標楷體" w:eastAsia="標楷體" w:hAnsi="標楷體" w:cs="新細明體" w:hint="eastAsia"/>
                <w:bCs/>
                <w:color w:val="0000FF"/>
                <w:kern w:val="0"/>
              </w:rPr>
              <w:t>工作分配</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A5857" w:rsidRPr="00207CE1" w:rsidRDefault="00CA5857" w:rsidP="00CA5857">
            <w:pPr>
              <w:widowControl/>
              <w:rPr>
                <w:rFonts w:ascii="標楷體" w:eastAsia="標楷體" w:hAnsi="標楷體" w:cs="新細明體"/>
                <w:kern w:val="0"/>
              </w:rPr>
            </w:pPr>
          </w:p>
        </w:tc>
        <w:tc>
          <w:tcPr>
            <w:tcW w:w="260" w:type="pct"/>
            <w:tcBorders>
              <w:top w:val="single" w:sz="4" w:space="0" w:color="auto"/>
              <w:left w:val="single" w:sz="4" w:space="0" w:color="auto"/>
              <w:bottom w:val="single" w:sz="4" w:space="0" w:color="auto"/>
              <w:right w:val="single" w:sz="4" w:space="0" w:color="auto"/>
            </w:tcBorders>
            <w:shd w:val="clear" w:color="auto" w:fill="800000"/>
            <w:vAlign w:val="bottom"/>
          </w:tcPr>
          <w:p w:rsidR="00CA5857" w:rsidRPr="00207CE1" w:rsidRDefault="00CA5857" w:rsidP="00CA5857">
            <w:pPr>
              <w:widowControl/>
              <w:rPr>
                <w:rFonts w:ascii="標楷體" w:eastAsia="標楷體" w:hAnsi="標楷體" w:cs="新細明體"/>
                <w:kern w:val="0"/>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2" w:type="pct"/>
            <w:tcBorders>
              <w:top w:val="single" w:sz="4" w:space="0" w:color="auto"/>
              <w:left w:val="single" w:sz="4" w:space="0" w:color="auto"/>
              <w:bottom w:val="single" w:sz="4"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12"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257" w:type="pct"/>
            <w:tcBorders>
              <w:top w:val="single" w:sz="4" w:space="0" w:color="auto"/>
              <w:left w:val="single" w:sz="4" w:space="0" w:color="auto"/>
              <w:bottom w:val="single" w:sz="4"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214" w:type="pct"/>
            <w:tcBorders>
              <w:top w:val="single" w:sz="4" w:space="0" w:color="auto"/>
              <w:left w:val="single" w:sz="4" w:space="0" w:color="auto"/>
              <w:bottom w:val="single" w:sz="4"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188" w:type="pct"/>
            <w:tcBorders>
              <w:top w:val="single" w:sz="4" w:space="0" w:color="auto"/>
              <w:left w:val="single" w:sz="4" w:space="0" w:color="auto"/>
              <w:bottom w:val="single" w:sz="4"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r>
      <w:tr w:rsidR="00CA5857" w:rsidRPr="00207CE1" w:rsidTr="00207CE1">
        <w:trPr>
          <w:trHeight w:val="780"/>
          <w:jc w:val="center"/>
        </w:trPr>
        <w:tc>
          <w:tcPr>
            <w:tcW w:w="526" w:type="pct"/>
            <w:tcBorders>
              <w:top w:val="single" w:sz="4" w:space="0" w:color="auto"/>
              <w:left w:val="single" w:sz="12" w:space="0" w:color="auto"/>
              <w:bottom w:val="single" w:sz="4" w:space="0" w:color="auto"/>
              <w:right w:val="single" w:sz="4" w:space="0" w:color="auto"/>
            </w:tcBorders>
            <w:shd w:val="clear" w:color="auto" w:fill="CCFFCC"/>
            <w:vAlign w:val="center"/>
          </w:tcPr>
          <w:p w:rsidR="00CA5857" w:rsidRPr="00207CE1" w:rsidRDefault="00CA5857" w:rsidP="00CA5857">
            <w:pPr>
              <w:widowControl/>
              <w:jc w:val="center"/>
              <w:rPr>
                <w:rFonts w:ascii="標楷體" w:eastAsia="標楷體" w:hAnsi="標楷體" w:cs="新細明體" w:hint="eastAsia"/>
                <w:bCs/>
                <w:color w:val="0000FF"/>
                <w:kern w:val="0"/>
              </w:rPr>
            </w:pPr>
            <w:r w:rsidRPr="00207CE1">
              <w:rPr>
                <w:rFonts w:ascii="標楷體" w:eastAsia="標楷體" w:hAnsi="標楷體" w:cs="新細明體" w:hint="eastAsia"/>
                <w:bCs/>
                <w:color w:val="0000FF"/>
                <w:kern w:val="0"/>
              </w:rPr>
              <w:t>查詢資料</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A5857" w:rsidRPr="00207CE1" w:rsidRDefault="00CA5857" w:rsidP="00CA5857">
            <w:pPr>
              <w:widowControl/>
              <w:rPr>
                <w:rFonts w:ascii="標楷體" w:eastAsia="標楷體" w:hAnsi="標楷體" w:cs="新細明體"/>
                <w:kern w:val="0"/>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4" w:type="pct"/>
            <w:tcBorders>
              <w:top w:val="single" w:sz="4" w:space="0" w:color="auto"/>
              <w:left w:val="single" w:sz="4" w:space="0" w:color="auto"/>
              <w:bottom w:val="single" w:sz="4" w:space="0" w:color="auto"/>
              <w:right w:val="single" w:sz="4" w:space="0" w:color="auto"/>
            </w:tcBorders>
            <w:shd w:val="clear" w:color="auto" w:fill="800000"/>
            <w:vAlign w:val="bottom"/>
          </w:tcPr>
          <w:p w:rsidR="00CA5857" w:rsidRPr="00207CE1" w:rsidRDefault="00CA5857" w:rsidP="00CA5857">
            <w:pPr>
              <w:widowControl/>
              <w:rPr>
                <w:rFonts w:ascii="標楷體" w:eastAsia="標楷體" w:hAnsi="標楷體" w:cs="新細明體"/>
                <w:kern w:val="0"/>
              </w:rPr>
            </w:pPr>
          </w:p>
        </w:tc>
        <w:tc>
          <w:tcPr>
            <w:tcW w:w="252" w:type="pct"/>
            <w:tcBorders>
              <w:top w:val="single" w:sz="4" w:space="0" w:color="auto"/>
              <w:left w:val="single" w:sz="4" w:space="0" w:color="auto"/>
              <w:bottom w:val="single" w:sz="4" w:space="0" w:color="auto"/>
              <w:right w:val="single" w:sz="4" w:space="0" w:color="auto"/>
            </w:tcBorders>
            <w:shd w:val="clear" w:color="auto" w:fill="800000"/>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12"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257" w:type="pct"/>
            <w:tcBorders>
              <w:top w:val="single" w:sz="4" w:space="0" w:color="auto"/>
              <w:left w:val="single" w:sz="4" w:space="0" w:color="auto"/>
              <w:bottom w:val="single" w:sz="4"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214" w:type="pct"/>
            <w:tcBorders>
              <w:top w:val="single" w:sz="4" w:space="0" w:color="auto"/>
              <w:left w:val="single" w:sz="4" w:space="0" w:color="auto"/>
              <w:bottom w:val="single" w:sz="4"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188" w:type="pct"/>
            <w:tcBorders>
              <w:top w:val="single" w:sz="4" w:space="0" w:color="auto"/>
              <w:left w:val="single" w:sz="4" w:space="0" w:color="auto"/>
              <w:bottom w:val="single" w:sz="4"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r>
      <w:tr w:rsidR="00CA5857" w:rsidRPr="00207CE1" w:rsidTr="00207CE1">
        <w:trPr>
          <w:trHeight w:val="780"/>
          <w:jc w:val="center"/>
        </w:trPr>
        <w:tc>
          <w:tcPr>
            <w:tcW w:w="526" w:type="pct"/>
            <w:tcBorders>
              <w:top w:val="single" w:sz="4" w:space="0" w:color="auto"/>
              <w:left w:val="single" w:sz="12" w:space="0" w:color="auto"/>
              <w:bottom w:val="single" w:sz="4" w:space="0" w:color="auto"/>
              <w:right w:val="single" w:sz="4" w:space="0" w:color="auto"/>
            </w:tcBorders>
            <w:shd w:val="clear" w:color="auto" w:fill="CCFFCC"/>
            <w:vAlign w:val="center"/>
          </w:tcPr>
          <w:p w:rsidR="00CA5857" w:rsidRPr="00207CE1" w:rsidRDefault="00CA5857" w:rsidP="00CA5857">
            <w:pPr>
              <w:widowControl/>
              <w:jc w:val="center"/>
              <w:rPr>
                <w:rFonts w:ascii="標楷體" w:eastAsia="標楷體" w:hAnsi="標楷體" w:cs="新細明體" w:hint="eastAsia"/>
                <w:bCs/>
                <w:color w:val="0000FF"/>
                <w:kern w:val="0"/>
              </w:rPr>
            </w:pPr>
            <w:r w:rsidRPr="00207CE1">
              <w:rPr>
                <w:rFonts w:ascii="標楷體" w:eastAsia="標楷體" w:hAnsi="標楷體" w:cs="新細明體" w:hint="eastAsia"/>
                <w:bCs/>
                <w:color w:val="0000FF"/>
                <w:kern w:val="0"/>
              </w:rPr>
              <w:t>專題內容</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A5857" w:rsidRPr="00207CE1" w:rsidRDefault="00CA5857" w:rsidP="00CA5857">
            <w:pPr>
              <w:widowControl/>
              <w:rPr>
                <w:rFonts w:ascii="標楷體" w:eastAsia="標楷體" w:hAnsi="標楷體" w:cs="新細明體"/>
                <w:kern w:val="0"/>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4" w:type="pct"/>
            <w:tcBorders>
              <w:top w:val="single" w:sz="4" w:space="0" w:color="auto"/>
              <w:left w:val="single" w:sz="4" w:space="0" w:color="auto"/>
              <w:bottom w:val="single" w:sz="4" w:space="0" w:color="auto"/>
              <w:right w:val="single" w:sz="4" w:space="0" w:color="auto"/>
            </w:tcBorders>
            <w:shd w:val="clear" w:color="auto" w:fill="800000"/>
            <w:vAlign w:val="bottom"/>
          </w:tcPr>
          <w:p w:rsidR="00CA5857" w:rsidRPr="00207CE1" w:rsidRDefault="00CA5857" w:rsidP="00CA5857">
            <w:pPr>
              <w:widowControl/>
              <w:rPr>
                <w:rFonts w:ascii="標楷體" w:eastAsia="標楷體" w:hAnsi="標楷體" w:cs="新細明體"/>
                <w:kern w:val="0"/>
              </w:rPr>
            </w:pPr>
          </w:p>
        </w:tc>
        <w:tc>
          <w:tcPr>
            <w:tcW w:w="252" w:type="pct"/>
            <w:tcBorders>
              <w:top w:val="single" w:sz="4" w:space="0" w:color="auto"/>
              <w:left w:val="single" w:sz="4" w:space="0" w:color="auto"/>
              <w:bottom w:val="single" w:sz="4" w:space="0" w:color="auto"/>
              <w:right w:val="single" w:sz="4" w:space="0" w:color="auto"/>
            </w:tcBorders>
            <w:shd w:val="clear" w:color="auto" w:fill="800000"/>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4" w:space="0" w:color="auto"/>
            </w:tcBorders>
            <w:shd w:val="clear" w:color="auto" w:fill="800000"/>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4" w:space="0" w:color="auto"/>
            </w:tcBorders>
            <w:shd w:val="clear" w:color="auto" w:fill="800000"/>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12"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257" w:type="pct"/>
            <w:tcBorders>
              <w:top w:val="single" w:sz="4" w:space="0" w:color="auto"/>
              <w:left w:val="single" w:sz="4" w:space="0" w:color="auto"/>
              <w:bottom w:val="single" w:sz="4"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214" w:type="pct"/>
            <w:tcBorders>
              <w:top w:val="single" w:sz="4" w:space="0" w:color="auto"/>
              <w:left w:val="single" w:sz="4" w:space="0" w:color="auto"/>
              <w:bottom w:val="single" w:sz="4"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188" w:type="pct"/>
            <w:tcBorders>
              <w:top w:val="single" w:sz="4" w:space="0" w:color="auto"/>
              <w:left w:val="single" w:sz="4" w:space="0" w:color="auto"/>
              <w:bottom w:val="single" w:sz="4"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r>
      <w:tr w:rsidR="00CA5857" w:rsidRPr="00207CE1" w:rsidTr="00207CE1">
        <w:trPr>
          <w:trHeight w:val="780"/>
          <w:jc w:val="center"/>
        </w:trPr>
        <w:tc>
          <w:tcPr>
            <w:tcW w:w="526" w:type="pct"/>
            <w:tcBorders>
              <w:top w:val="single" w:sz="4" w:space="0" w:color="auto"/>
              <w:left w:val="single" w:sz="12" w:space="0" w:color="auto"/>
              <w:bottom w:val="single" w:sz="4" w:space="0" w:color="auto"/>
              <w:right w:val="single" w:sz="4" w:space="0" w:color="auto"/>
            </w:tcBorders>
            <w:shd w:val="clear" w:color="auto" w:fill="CCFFCC"/>
            <w:vAlign w:val="center"/>
          </w:tcPr>
          <w:p w:rsidR="00CA5857" w:rsidRPr="00207CE1" w:rsidRDefault="00CA5857" w:rsidP="00CA5857">
            <w:pPr>
              <w:widowControl/>
              <w:jc w:val="center"/>
              <w:rPr>
                <w:rFonts w:ascii="標楷體" w:eastAsia="標楷體" w:hAnsi="標楷體" w:cs="新細明體"/>
                <w:bCs/>
                <w:color w:val="0000FF"/>
                <w:kern w:val="0"/>
              </w:rPr>
            </w:pPr>
            <w:r w:rsidRPr="00207CE1">
              <w:rPr>
                <w:rFonts w:ascii="標楷體" w:eastAsia="標楷體" w:hAnsi="標楷體" w:cs="新細明體" w:hint="eastAsia"/>
                <w:bCs/>
                <w:color w:val="0000FF"/>
                <w:kern w:val="0"/>
              </w:rPr>
              <w:t>專題大綱</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A5857" w:rsidRPr="00207CE1" w:rsidRDefault="00CA5857" w:rsidP="00CA5857">
            <w:pPr>
              <w:widowControl/>
              <w:rPr>
                <w:rFonts w:ascii="標楷體" w:eastAsia="標楷體" w:hAnsi="標楷體" w:cs="新細明體"/>
                <w:kern w:val="0"/>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4" w:type="pct"/>
            <w:tcBorders>
              <w:top w:val="single" w:sz="4" w:space="0" w:color="auto"/>
              <w:left w:val="single" w:sz="4" w:space="0" w:color="auto"/>
              <w:bottom w:val="single" w:sz="4" w:space="0" w:color="auto"/>
              <w:right w:val="single" w:sz="4" w:space="0" w:color="auto"/>
            </w:tcBorders>
            <w:shd w:val="clear" w:color="auto" w:fill="800000"/>
            <w:vAlign w:val="bottom"/>
          </w:tcPr>
          <w:p w:rsidR="00CA5857" w:rsidRPr="00207CE1" w:rsidRDefault="00CA5857" w:rsidP="00CA5857">
            <w:pPr>
              <w:widowControl/>
              <w:rPr>
                <w:rFonts w:ascii="標楷體" w:eastAsia="標楷體" w:hAnsi="標楷體" w:cs="新細明體"/>
                <w:kern w:val="0"/>
              </w:rPr>
            </w:pPr>
          </w:p>
        </w:tc>
        <w:tc>
          <w:tcPr>
            <w:tcW w:w="252" w:type="pct"/>
            <w:tcBorders>
              <w:top w:val="single" w:sz="4" w:space="0" w:color="auto"/>
              <w:left w:val="single" w:sz="4" w:space="0" w:color="auto"/>
              <w:bottom w:val="single" w:sz="4" w:space="0" w:color="auto"/>
              <w:right w:val="single" w:sz="4" w:space="0" w:color="auto"/>
            </w:tcBorders>
            <w:shd w:val="clear" w:color="auto" w:fill="800000"/>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12"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4"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257" w:type="pct"/>
            <w:tcBorders>
              <w:top w:val="single" w:sz="4" w:space="0" w:color="auto"/>
              <w:left w:val="single" w:sz="4" w:space="0" w:color="auto"/>
              <w:bottom w:val="single" w:sz="4"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214" w:type="pct"/>
            <w:tcBorders>
              <w:top w:val="single" w:sz="4" w:space="0" w:color="auto"/>
              <w:left w:val="single" w:sz="4" w:space="0" w:color="auto"/>
              <w:bottom w:val="single" w:sz="4"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188" w:type="pct"/>
            <w:tcBorders>
              <w:top w:val="single" w:sz="4" w:space="0" w:color="auto"/>
              <w:left w:val="single" w:sz="4" w:space="0" w:color="auto"/>
              <w:bottom w:val="single" w:sz="4"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r>
      <w:tr w:rsidR="00CA5857" w:rsidRPr="00207CE1" w:rsidTr="00207CE1">
        <w:trPr>
          <w:trHeight w:val="780"/>
          <w:jc w:val="center"/>
        </w:trPr>
        <w:tc>
          <w:tcPr>
            <w:tcW w:w="526" w:type="pct"/>
            <w:tcBorders>
              <w:top w:val="single" w:sz="4" w:space="0" w:color="auto"/>
              <w:left w:val="single" w:sz="12" w:space="0" w:color="auto"/>
              <w:bottom w:val="single" w:sz="12" w:space="0" w:color="auto"/>
              <w:right w:val="single" w:sz="4" w:space="0" w:color="auto"/>
            </w:tcBorders>
            <w:shd w:val="clear" w:color="auto" w:fill="CCFFCC"/>
            <w:vAlign w:val="center"/>
          </w:tcPr>
          <w:p w:rsidR="00CA5857" w:rsidRPr="00207CE1" w:rsidRDefault="00CA5857" w:rsidP="00CA5857">
            <w:pPr>
              <w:widowControl/>
              <w:jc w:val="center"/>
              <w:rPr>
                <w:rFonts w:ascii="標楷體" w:eastAsia="標楷體" w:hAnsi="標楷體" w:cs="新細明體" w:hint="eastAsia"/>
                <w:bCs/>
                <w:color w:val="0000FF"/>
                <w:kern w:val="0"/>
              </w:rPr>
            </w:pPr>
            <w:r w:rsidRPr="00207CE1">
              <w:rPr>
                <w:rFonts w:ascii="標楷體" w:eastAsia="標楷體" w:hAnsi="標楷體" w:cs="新細明體" w:hint="eastAsia"/>
                <w:bCs/>
                <w:color w:val="0000FF"/>
                <w:kern w:val="0"/>
              </w:rPr>
              <w:t>呈現前言</w:t>
            </w:r>
          </w:p>
        </w:tc>
        <w:tc>
          <w:tcPr>
            <w:tcW w:w="286" w:type="pct"/>
            <w:tcBorders>
              <w:top w:val="single" w:sz="4" w:space="0" w:color="auto"/>
              <w:left w:val="single" w:sz="4" w:space="0" w:color="auto"/>
              <w:bottom w:val="single" w:sz="12" w:space="0" w:color="auto"/>
              <w:right w:val="single" w:sz="4" w:space="0" w:color="auto"/>
            </w:tcBorders>
            <w:shd w:val="clear" w:color="auto" w:fill="auto"/>
            <w:noWrap/>
            <w:vAlign w:val="bottom"/>
          </w:tcPr>
          <w:p w:rsidR="00CA5857" w:rsidRPr="00207CE1" w:rsidRDefault="00CA5857" w:rsidP="00CA5857">
            <w:pPr>
              <w:widowControl/>
              <w:rPr>
                <w:rFonts w:ascii="標楷體" w:eastAsia="標楷體" w:hAnsi="標楷體" w:cs="新細明體"/>
                <w:kern w:val="0"/>
              </w:rPr>
            </w:pPr>
          </w:p>
        </w:tc>
        <w:tc>
          <w:tcPr>
            <w:tcW w:w="260"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4" w:type="pct"/>
            <w:tcBorders>
              <w:top w:val="single" w:sz="4" w:space="0" w:color="auto"/>
              <w:left w:val="single" w:sz="4" w:space="0" w:color="auto"/>
              <w:bottom w:val="single" w:sz="12" w:space="0" w:color="auto"/>
              <w:right w:val="single" w:sz="4" w:space="0" w:color="auto"/>
            </w:tcBorders>
            <w:shd w:val="clear" w:color="auto" w:fill="800000"/>
            <w:vAlign w:val="bottom"/>
          </w:tcPr>
          <w:p w:rsidR="00CA5857" w:rsidRPr="00207CE1" w:rsidRDefault="00CA5857" w:rsidP="00CA5857">
            <w:pPr>
              <w:widowControl/>
              <w:rPr>
                <w:rFonts w:ascii="標楷體" w:eastAsia="標楷體" w:hAnsi="標楷體" w:cs="新細明體"/>
                <w:kern w:val="0"/>
              </w:rPr>
            </w:pPr>
          </w:p>
        </w:tc>
        <w:tc>
          <w:tcPr>
            <w:tcW w:w="252" w:type="pct"/>
            <w:tcBorders>
              <w:top w:val="single" w:sz="4" w:space="0" w:color="auto"/>
              <w:left w:val="single" w:sz="4" w:space="0" w:color="auto"/>
              <w:bottom w:val="single" w:sz="12" w:space="0" w:color="auto"/>
              <w:right w:val="single" w:sz="4" w:space="0" w:color="auto"/>
            </w:tcBorders>
            <w:shd w:val="clear" w:color="auto" w:fill="800000"/>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12"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257" w:type="pct"/>
            <w:tcBorders>
              <w:top w:val="single" w:sz="4" w:space="0" w:color="auto"/>
              <w:left w:val="single" w:sz="4" w:space="0" w:color="auto"/>
              <w:bottom w:val="single" w:sz="12"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214" w:type="pct"/>
            <w:tcBorders>
              <w:top w:val="single" w:sz="4" w:space="0" w:color="auto"/>
              <w:left w:val="single" w:sz="4" w:space="0" w:color="auto"/>
              <w:bottom w:val="single" w:sz="12"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188" w:type="pct"/>
            <w:tcBorders>
              <w:top w:val="single" w:sz="4" w:space="0" w:color="auto"/>
              <w:left w:val="single" w:sz="4" w:space="0" w:color="auto"/>
              <w:bottom w:val="single" w:sz="12"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r>
      <w:tr w:rsidR="00CA5857" w:rsidRPr="00207CE1" w:rsidTr="00207CE1">
        <w:trPr>
          <w:trHeight w:val="780"/>
          <w:jc w:val="center"/>
        </w:trPr>
        <w:tc>
          <w:tcPr>
            <w:tcW w:w="526" w:type="pct"/>
            <w:tcBorders>
              <w:top w:val="single" w:sz="4" w:space="0" w:color="auto"/>
              <w:left w:val="single" w:sz="12" w:space="0" w:color="auto"/>
              <w:bottom w:val="single" w:sz="12" w:space="0" w:color="auto"/>
              <w:right w:val="single" w:sz="4" w:space="0" w:color="auto"/>
            </w:tcBorders>
            <w:shd w:val="clear" w:color="auto" w:fill="CCFFCC"/>
            <w:vAlign w:val="center"/>
          </w:tcPr>
          <w:p w:rsidR="00CA5857" w:rsidRPr="00207CE1" w:rsidRDefault="00CA5857" w:rsidP="00CA5857">
            <w:pPr>
              <w:widowControl/>
              <w:jc w:val="center"/>
              <w:rPr>
                <w:rFonts w:ascii="標楷體" w:eastAsia="標楷體" w:hAnsi="標楷體" w:cs="新細明體"/>
                <w:bCs/>
                <w:color w:val="0000FF"/>
                <w:kern w:val="0"/>
              </w:rPr>
            </w:pPr>
            <w:r w:rsidRPr="00207CE1">
              <w:rPr>
                <w:rFonts w:ascii="標楷體" w:eastAsia="標楷體" w:hAnsi="標楷體" w:cs="新細明體" w:hint="eastAsia"/>
                <w:bCs/>
                <w:color w:val="0000FF"/>
                <w:kern w:val="0"/>
              </w:rPr>
              <w:t>購買材料</w:t>
            </w:r>
          </w:p>
        </w:tc>
        <w:tc>
          <w:tcPr>
            <w:tcW w:w="286" w:type="pct"/>
            <w:tcBorders>
              <w:top w:val="single" w:sz="4" w:space="0" w:color="auto"/>
              <w:left w:val="single" w:sz="4" w:space="0" w:color="auto"/>
              <w:bottom w:val="single" w:sz="12" w:space="0" w:color="auto"/>
              <w:right w:val="single" w:sz="4" w:space="0" w:color="auto"/>
            </w:tcBorders>
            <w:shd w:val="clear" w:color="auto" w:fill="auto"/>
            <w:noWrap/>
            <w:vAlign w:val="bottom"/>
          </w:tcPr>
          <w:p w:rsidR="00CA5857" w:rsidRPr="00207CE1" w:rsidRDefault="00CA5857" w:rsidP="00CA5857">
            <w:pPr>
              <w:widowControl/>
              <w:rPr>
                <w:rFonts w:ascii="標楷體" w:eastAsia="標楷體" w:hAnsi="標楷體" w:cs="新細明體"/>
                <w:kern w:val="0"/>
              </w:rPr>
            </w:pPr>
          </w:p>
        </w:tc>
        <w:tc>
          <w:tcPr>
            <w:tcW w:w="260"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4"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2" w:type="pct"/>
            <w:tcBorders>
              <w:top w:val="single" w:sz="12" w:space="0" w:color="auto"/>
              <w:left w:val="single" w:sz="4" w:space="0" w:color="auto"/>
              <w:bottom w:val="single" w:sz="12" w:space="0" w:color="auto"/>
              <w:right w:val="single" w:sz="4" w:space="0" w:color="auto"/>
            </w:tcBorders>
            <w:shd w:val="clear" w:color="auto" w:fill="800000"/>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12"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257" w:type="pct"/>
            <w:tcBorders>
              <w:top w:val="single" w:sz="4" w:space="0" w:color="auto"/>
              <w:left w:val="single" w:sz="4" w:space="0" w:color="auto"/>
              <w:bottom w:val="single" w:sz="12"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214" w:type="pct"/>
            <w:tcBorders>
              <w:top w:val="single" w:sz="4" w:space="0" w:color="auto"/>
              <w:left w:val="single" w:sz="4" w:space="0" w:color="auto"/>
              <w:bottom w:val="single" w:sz="12"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188" w:type="pct"/>
            <w:tcBorders>
              <w:top w:val="single" w:sz="4" w:space="0" w:color="auto"/>
              <w:left w:val="single" w:sz="4" w:space="0" w:color="auto"/>
              <w:bottom w:val="single" w:sz="12"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r>
      <w:tr w:rsidR="00CA5857" w:rsidRPr="00207CE1" w:rsidTr="00207CE1">
        <w:trPr>
          <w:trHeight w:val="780"/>
          <w:jc w:val="center"/>
        </w:trPr>
        <w:tc>
          <w:tcPr>
            <w:tcW w:w="526" w:type="pct"/>
            <w:tcBorders>
              <w:top w:val="single" w:sz="4" w:space="0" w:color="auto"/>
              <w:left w:val="single" w:sz="12" w:space="0" w:color="auto"/>
              <w:bottom w:val="single" w:sz="12" w:space="0" w:color="auto"/>
              <w:right w:val="single" w:sz="4" w:space="0" w:color="auto"/>
            </w:tcBorders>
            <w:shd w:val="clear" w:color="auto" w:fill="CCFFCC"/>
            <w:vAlign w:val="center"/>
          </w:tcPr>
          <w:p w:rsidR="00CA5857" w:rsidRPr="00207CE1" w:rsidRDefault="00CA5857" w:rsidP="00CA5857">
            <w:pPr>
              <w:widowControl/>
              <w:jc w:val="center"/>
              <w:rPr>
                <w:rFonts w:ascii="標楷體" w:eastAsia="標楷體" w:hAnsi="標楷體" w:cs="新細明體"/>
                <w:bCs/>
                <w:color w:val="0000FF"/>
                <w:kern w:val="0"/>
              </w:rPr>
            </w:pPr>
            <w:r w:rsidRPr="00207CE1">
              <w:rPr>
                <w:rFonts w:ascii="標楷體" w:eastAsia="標楷體" w:hAnsi="標楷體" w:cs="新細明體" w:hint="eastAsia"/>
                <w:bCs/>
                <w:color w:val="0000FF"/>
                <w:kern w:val="0"/>
              </w:rPr>
              <w:t>製作PPTAnd World</w:t>
            </w:r>
          </w:p>
        </w:tc>
        <w:tc>
          <w:tcPr>
            <w:tcW w:w="286" w:type="pct"/>
            <w:tcBorders>
              <w:top w:val="single" w:sz="4" w:space="0" w:color="auto"/>
              <w:left w:val="single" w:sz="4" w:space="0" w:color="auto"/>
              <w:bottom w:val="single" w:sz="12" w:space="0" w:color="auto"/>
              <w:right w:val="single" w:sz="4" w:space="0" w:color="auto"/>
            </w:tcBorders>
            <w:shd w:val="clear" w:color="auto" w:fill="auto"/>
            <w:noWrap/>
            <w:vAlign w:val="bottom"/>
          </w:tcPr>
          <w:p w:rsidR="00CA5857" w:rsidRPr="00207CE1" w:rsidRDefault="00CA5857" w:rsidP="00CA5857">
            <w:pPr>
              <w:widowControl/>
              <w:rPr>
                <w:rFonts w:ascii="標楷體" w:eastAsia="標楷體" w:hAnsi="標楷體" w:cs="新細明體"/>
                <w:kern w:val="0"/>
              </w:rPr>
            </w:pPr>
          </w:p>
        </w:tc>
        <w:tc>
          <w:tcPr>
            <w:tcW w:w="260"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4" w:type="pct"/>
            <w:tcBorders>
              <w:top w:val="single" w:sz="12" w:space="0" w:color="auto"/>
              <w:left w:val="single" w:sz="4" w:space="0" w:color="auto"/>
              <w:bottom w:val="single" w:sz="12" w:space="0" w:color="auto"/>
              <w:right w:val="single" w:sz="4" w:space="0" w:color="auto"/>
            </w:tcBorders>
            <w:shd w:val="clear" w:color="auto" w:fill="800000"/>
            <w:vAlign w:val="bottom"/>
          </w:tcPr>
          <w:p w:rsidR="00CA5857" w:rsidRPr="00207CE1" w:rsidRDefault="00CA5857" w:rsidP="00CA5857">
            <w:pPr>
              <w:widowControl/>
              <w:rPr>
                <w:rFonts w:ascii="標楷體" w:eastAsia="標楷體" w:hAnsi="標楷體" w:cs="新細明體"/>
                <w:kern w:val="0"/>
              </w:rPr>
            </w:pPr>
          </w:p>
        </w:tc>
        <w:tc>
          <w:tcPr>
            <w:tcW w:w="252" w:type="pct"/>
            <w:tcBorders>
              <w:top w:val="single" w:sz="12" w:space="0" w:color="auto"/>
              <w:left w:val="single" w:sz="4" w:space="0" w:color="auto"/>
              <w:bottom w:val="single" w:sz="12" w:space="0" w:color="auto"/>
              <w:right w:val="single" w:sz="4" w:space="0" w:color="auto"/>
            </w:tcBorders>
            <w:shd w:val="clear" w:color="auto" w:fill="800000"/>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12" w:space="0" w:color="auto"/>
              <w:left w:val="single" w:sz="4" w:space="0" w:color="auto"/>
              <w:bottom w:val="single" w:sz="12" w:space="0" w:color="auto"/>
              <w:right w:val="single" w:sz="4" w:space="0" w:color="auto"/>
            </w:tcBorders>
            <w:shd w:val="clear" w:color="auto" w:fill="800000"/>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12" w:space="0" w:color="auto"/>
              <w:left w:val="single" w:sz="4" w:space="0" w:color="auto"/>
              <w:bottom w:val="single" w:sz="12" w:space="0" w:color="auto"/>
              <w:right w:val="single" w:sz="4" w:space="0" w:color="auto"/>
            </w:tcBorders>
            <w:shd w:val="clear" w:color="auto" w:fill="800000"/>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12" w:space="0" w:color="auto"/>
              <w:left w:val="single" w:sz="4" w:space="0" w:color="auto"/>
              <w:bottom w:val="single" w:sz="12" w:space="0" w:color="auto"/>
              <w:right w:val="single" w:sz="4" w:space="0" w:color="auto"/>
            </w:tcBorders>
            <w:shd w:val="clear" w:color="auto" w:fill="800000"/>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12" w:space="0" w:color="auto"/>
              <w:left w:val="single" w:sz="4" w:space="0" w:color="auto"/>
              <w:bottom w:val="single" w:sz="12" w:space="0" w:color="auto"/>
              <w:right w:val="single" w:sz="4" w:space="0" w:color="auto"/>
            </w:tcBorders>
            <w:shd w:val="clear" w:color="auto" w:fill="800000"/>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12" w:space="0" w:color="auto"/>
              <w:left w:val="single" w:sz="4" w:space="0" w:color="auto"/>
              <w:bottom w:val="single" w:sz="12" w:space="0" w:color="auto"/>
              <w:right w:val="single" w:sz="4" w:space="0" w:color="auto"/>
            </w:tcBorders>
            <w:shd w:val="clear" w:color="auto" w:fill="800000"/>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12" w:space="0" w:color="auto"/>
              <w:left w:val="single" w:sz="4" w:space="0" w:color="auto"/>
              <w:bottom w:val="single" w:sz="12" w:space="0" w:color="auto"/>
              <w:right w:val="single" w:sz="4" w:space="0" w:color="auto"/>
            </w:tcBorders>
            <w:shd w:val="clear" w:color="auto" w:fill="800000"/>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12" w:space="0" w:color="auto"/>
              <w:left w:val="single" w:sz="4" w:space="0" w:color="auto"/>
              <w:bottom w:val="single" w:sz="12" w:space="0" w:color="auto"/>
              <w:right w:val="single" w:sz="4" w:space="0" w:color="auto"/>
            </w:tcBorders>
            <w:shd w:val="clear" w:color="auto" w:fill="800000"/>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12" w:space="0" w:color="auto"/>
              <w:left w:val="single" w:sz="4" w:space="0" w:color="auto"/>
              <w:bottom w:val="single" w:sz="12" w:space="0" w:color="auto"/>
              <w:right w:val="single" w:sz="12" w:space="0" w:color="auto"/>
            </w:tcBorders>
            <w:shd w:val="clear" w:color="auto" w:fill="800000"/>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12" w:space="0" w:color="auto"/>
              <w:left w:val="single" w:sz="4" w:space="0" w:color="auto"/>
              <w:bottom w:val="single" w:sz="12" w:space="0" w:color="auto"/>
              <w:right w:val="single" w:sz="12" w:space="0" w:color="auto"/>
            </w:tcBorders>
            <w:shd w:val="clear" w:color="auto" w:fill="800000"/>
          </w:tcPr>
          <w:p w:rsidR="00CA5857" w:rsidRPr="00207CE1" w:rsidRDefault="00CA5857" w:rsidP="00CA5857">
            <w:pPr>
              <w:widowControl/>
              <w:rPr>
                <w:rFonts w:ascii="標楷體" w:eastAsia="標楷體" w:hAnsi="標楷體" w:cs="新細明體" w:hint="eastAsia"/>
                <w:kern w:val="0"/>
              </w:rPr>
            </w:pPr>
          </w:p>
        </w:tc>
        <w:tc>
          <w:tcPr>
            <w:tcW w:w="251" w:type="pct"/>
            <w:tcBorders>
              <w:top w:val="single" w:sz="12" w:space="0" w:color="auto"/>
              <w:left w:val="single" w:sz="4" w:space="0" w:color="auto"/>
              <w:bottom w:val="single" w:sz="12" w:space="0" w:color="auto"/>
              <w:right w:val="single" w:sz="12" w:space="0" w:color="auto"/>
            </w:tcBorders>
            <w:shd w:val="clear" w:color="auto" w:fill="800000"/>
          </w:tcPr>
          <w:p w:rsidR="00CA5857" w:rsidRPr="00207CE1" w:rsidRDefault="00CA5857" w:rsidP="00CA5857">
            <w:pPr>
              <w:widowControl/>
              <w:rPr>
                <w:rFonts w:ascii="標楷體" w:eastAsia="標楷體" w:hAnsi="標楷體" w:cs="新細明體"/>
                <w:kern w:val="0"/>
              </w:rPr>
            </w:pPr>
          </w:p>
        </w:tc>
        <w:tc>
          <w:tcPr>
            <w:tcW w:w="251" w:type="pct"/>
            <w:tcBorders>
              <w:top w:val="single" w:sz="12" w:space="0" w:color="auto"/>
              <w:left w:val="single" w:sz="4" w:space="0" w:color="auto"/>
              <w:bottom w:val="single" w:sz="12" w:space="0" w:color="auto"/>
              <w:right w:val="single" w:sz="12" w:space="0" w:color="auto"/>
            </w:tcBorders>
            <w:shd w:val="clear" w:color="auto" w:fill="800000"/>
          </w:tcPr>
          <w:p w:rsidR="00CA5857" w:rsidRPr="00207CE1" w:rsidRDefault="00CA5857" w:rsidP="00CA5857">
            <w:pPr>
              <w:widowControl/>
              <w:rPr>
                <w:rFonts w:ascii="標楷體" w:eastAsia="標楷體" w:hAnsi="標楷體" w:cs="新細明體"/>
                <w:kern w:val="0"/>
              </w:rPr>
            </w:pPr>
          </w:p>
        </w:tc>
        <w:tc>
          <w:tcPr>
            <w:tcW w:w="257" w:type="pct"/>
            <w:tcBorders>
              <w:top w:val="single" w:sz="4" w:space="0" w:color="auto"/>
              <w:left w:val="single" w:sz="4" w:space="0" w:color="auto"/>
              <w:bottom w:val="single" w:sz="12"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214" w:type="pct"/>
            <w:tcBorders>
              <w:top w:val="single" w:sz="4" w:space="0" w:color="auto"/>
              <w:left w:val="single" w:sz="4" w:space="0" w:color="auto"/>
              <w:bottom w:val="single" w:sz="12"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188" w:type="pct"/>
            <w:tcBorders>
              <w:top w:val="single" w:sz="4" w:space="0" w:color="auto"/>
              <w:left w:val="single" w:sz="4" w:space="0" w:color="auto"/>
              <w:bottom w:val="single" w:sz="12"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r>
      <w:tr w:rsidR="00CA5857" w:rsidRPr="00207CE1" w:rsidTr="00207CE1">
        <w:trPr>
          <w:trHeight w:val="780"/>
          <w:jc w:val="center"/>
        </w:trPr>
        <w:tc>
          <w:tcPr>
            <w:tcW w:w="526" w:type="pct"/>
            <w:tcBorders>
              <w:top w:val="single" w:sz="4" w:space="0" w:color="auto"/>
              <w:left w:val="single" w:sz="12" w:space="0" w:color="auto"/>
              <w:bottom w:val="single" w:sz="12" w:space="0" w:color="auto"/>
              <w:right w:val="single" w:sz="4" w:space="0" w:color="auto"/>
            </w:tcBorders>
            <w:shd w:val="clear" w:color="auto" w:fill="CCFFCC"/>
            <w:vAlign w:val="center"/>
          </w:tcPr>
          <w:p w:rsidR="00CA5857" w:rsidRPr="00207CE1" w:rsidRDefault="00CA5857" w:rsidP="00CA5857">
            <w:pPr>
              <w:widowControl/>
              <w:jc w:val="center"/>
              <w:rPr>
                <w:rFonts w:ascii="標楷體" w:eastAsia="標楷體" w:hAnsi="標楷體" w:cs="新細明體"/>
                <w:bCs/>
                <w:color w:val="0000FF"/>
                <w:kern w:val="0"/>
              </w:rPr>
            </w:pPr>
            <w:r w:rsidRPr="00207CE1">
              <w:rPr>
                <w:rFonts w:ascii="標楷體" w:eastAsia="標楷體" w:hAnsi="標楷體" w:cs="新細明體" w:hint="eastAsia"/>
                <w:bCs/>
                <w:color w:val="0000FF"/>
                <w:kern w:val="0"/>
              </w:rPr>
              <w:t>製作成品</w:t>
            </w:r>
          </w:p>
        </w:tc>
        <w:tc>
          <w:tcPr>
            <w:tcW w:w="286" w:type="pct"/>
            <w:tcBorders>
              <w:top w:val="single" w:sz="4" w:space="0" w:color="auto"/>
              <w:left w:val="single" w:sz="4" w:space="0" w:color="auto"/>
              <w:bottom w:val="single" w:sz="12" w:space="0" w:color="auto"/>
              <w:right w:val="single" w:sz="4" w:space="0" w:color="auto"/>
            </w:tcBorders>
            <w:shd w:val="clear" w:color="auto" w:fill="auto"/>
            <w:noWrap/>
            <w:vAlign w:val="bottom"/>
          </w:tcPr>
          <w:p w:rsidR="00CA5857" w:rsidRPr="00207CE1" w:rsidRDefault="00CA5857" w:rsidP="00CA5857">
            <w:pPr>
              <w:widowControl/>
              <w:rPr>
                <w:rFonts w:ascii="標楷體" w:eastAsia="標楷體" w:hAnsi="標楷體" w:cs="新細明體"/>
                <w:kern w:val="0"/>
              </w:rPr>
            </w:pPr>
          </w:p>
        </w:tc>
        <w:tc>
          <w:tcPr>
            <w:tcW w:w="260"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4"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2" w:type="pct"/>
            <w:tcBorders>
              <w:top w:val="single" w:sz="12" w:space="0" w:color="auto"/>
              <w:left w:val="single" w:sz="4" w:space="0" w:color="auto"/>
              <w:bottom w:val="single" w:sz="12" w:space="0" w:color="auto"/>
              <w:right w:val="single" w:sz="4" w:space="0" w:color="auto"/>
            </w:tcBorders>
            <w:shd w:val="clear" w:color="auto" w:fill="800000"/>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12" w:space="0" w:color="auto"/>
              <w:left w:val="single" w:sz="4" w:space="0" w:color="auto"/>
              <w:bottom w:val="single" w:sz="12" w:space="0" w:color="auto"/>
              <w:right w:val="single" w:sz="4" w:space="0" w:color="auto"/>
            </w:tcBorders>
            <w:shd w:val="clear" w:color="auto" w:fill="800000"/>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12" w:space="0" w:color="auto"/>
              <w:left w:val="single" w:sz="4" w:space="0" w:color="auto"/>
              <w:bottom w:val="single" w:sz="12" w:space="0" w:color="auto"/>
              <w:right w:val="single" w:sz="4" w:space="0" w:color="auto"/>
            </w:tcBorders>
            <w:shd w:val="clear" w:color="auto" w:fill="800000"/>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12"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257" w:type="pct"/>
            <w:tcBorders>
              <w:top w:val="single" w:sz="4" w:space="0" w:color="auto"/>
              <w:left w:val="single" w:sz="4" w:space="0" w:color="auto"/>
              <w:bottom w:val="single" w:sz="12"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214" w:type="pct"/>
            <w:tcBorders>
              <w:top w:val="single" w:sz="4" w:space="0" w:color="auto"/>
              <w:left w:val="single" w:sz="4" w:space="0" w:color="auto"/>
              <w:bottom w:val="single" w:sz="12"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188" w:type="pct"/>
            <w:tcBorders>
              <w:top w:val="single" w:sz="4" w:space="0" w:color="auto"/>
              <w:left w:val="single" w:sz="4" w:space="0" w:color="auto"/>
              <w:bottom w:val="single" w:sz="12"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r>
      <w:tr w:rsidR="00CA5857" w:rsidRPr="00207CE1" w:rsidTr="00207CE1">
        <w:trPr>
          <w:trHeight w:val="780"/>
          <w:jc w:val="center"/>
        </w:trPr>
        <w:tc>
          <w:tcPr>
            <w:tcW w:w="526" w:type="pct"/>
            <w:tcBorders>
              <w:top w:val="single" w:sz="4" w:space="0" w:color="auto"/>
              <w:left w:val="single" w:sz="12" w:space="0" w:color="auto"/>
              <w:bottom w:val="single" w:sz="12" w:space="0" w:color="auto"/>
              <w:right w:val="single" w:sz="4" w:space="0" w:color="auto"/>
            </w:tcBorders>
            <w:shd w:val="clear" w:color="auto" w:fill="CCFFCC"/>
            <w:vAlign w:val="center"/>
          </w:tcPr>
          <w:p w:rsidR="00CA5857" w:rsidRPr="00207CE1" w:rsidRDefault="00CA5857" w:rsidP="00CA5857">
            <w:pPr>
              <w:widowControl/>
              <w:jc w:val="center"/>
              <w:rPr>
                <w:rFonts w:ascii="標楷體" w:eastAsia="標楷體" w:hAnsi="標楷體" w:cs="新細明體"/>
                <w:bCs/>
                <w:color w:val="0000FF"/>
                <w:kern w:val="0"/>
              </w:rPr>
            </w:pPr>
            <w:r w:rsidRPr="00207CE1">
              <w:rPr>
                <w:rFonts w:ascii="標楷體" w:eastAsia="標楷體" w:hAnsi="標楷體" w:cs="新細明體" w:hint="eastAsia"/>
                <w:bCs/>
                <w:color w:val="0000FF"/>
                <w:kern w:val="0"/>
              </w:rPr>
              <w:t>測試成品</w:t>
            </w:r>
          </w:p>
        </w:tc>
        <w:tc>
          <w:tcPr>
            <w:tcW w:w="286" w:type="pct"/>
            <w:tcBorders>
              <w:top w:val="single" w:sz="4" w:space="0" w:color="auto"/>
              <w:left w:val="single" w:sz="4" w:space="0" w:color="auto"/>
              <w:bottom w:val="single" w:sz="12" w:space="0" w:color="auto"/>
              <w:right w:val="single" w:sz="4" w:space="0" w:color="auto"/>
            </w:tcBorders>
            <w:shd w:val="clear" w:color="auto" w:fill="auto"/>
            <w:noWrap/>
            <w:vAlign w:val="bottom"/>
          </w:tcPr>
          <w:p w:rsidR="00CA5857" w:rsidRPr="00207CE1" w:rsidRDefault="00CA5857" w:rsidP="00CA5857">
            <w:pPr>
              <w:widowControl/>
              <w:rPr>
                <w:rFonts w:ascii="標楷體" w:eastAsia="標楷體" w:hAnsi="標楷體" w:cs="新細明體"/>
                <w:kern w:val="0"/>
              </w:rPr>
            </w:pPr>
          </w:p>
        </w:tc>
        <w:tc>
          <w:tcPr>
            <w:tcW w:w="260"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4"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2"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12" w:space="0" w:color="auto"/>
              <w:left w:val="single" w:sz="4" w:space="0" w:color="auto"/>
              <w:bottom w:val="single" w:sz="12" w:space="0" w:color="auto"/>
              <w:right w:val="single" w:sz="4" w:space="0" w:color="auto"/>
            </w:tcBorders>
            <w:shd w:val="clear" w:color="auto" w:fill="800000"/>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12" w:space="0" w:color="auto"/>
              <w:left w:val="single" w:sz="4" w:space="0" w:color="auto"/>
              <w:bottom w:val="single" w:sz="12" w:space="0" w:color="auto"/>
              <w:right w:val="single" w:sz="4" w:space="0" w:color="auto"/>
            </w:tcBorders>
            <w:shd w:val="clear" w:color="auto" w:fill="800000"/>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12"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257" w:type="pct"/>
            <w:tcBorders>
              <w:top w:val="single" w:sz="4" w:space="0" w:color="auto"/>
              <w:left w:val="single" w:sz="4" w:space="0" w:color="auto"/>
              <w:bottom w:val="single" w:sz="12"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214" w:type="pct"/>
            <w:tcBorders>
              <w:top w:val="single" w:sz="4" w:space="0" w:color="auto"/>
              <w:left w:val="single" w:sz="4" w:space="0" w:color="auto"/>
              <w:bottom w:val="single" w:sz="12"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188" w:type="pct"/>
            <w:tcBorders>
              <w:top w:val="single" w:sz="4" w:space="0" w:color="auto"/>
              <w:left w:val="single" w:sz="4" w:space="0" w:color="auto"/>
              <w:bottom w:val="single" w:sz="12"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r>
      <w:tr w:rsidR="00CA5857" w:rsidRPr="00207CE1" w:rsidTr="00207CE1">
        <w:trPr>
          <w:trHeight w:val="780"/>
          <w:jc w:val="center"/>
        </w:trPr>
        <w:tc>
          <w:tcPr>
            <w:tcW w:w="526" w:type="pct"/>
            <w:tcBorders>
              <w:top w:val="single" w:sz="4" w:space="0" w:color="auto"/>
              <w:left w:val="single" w:sz="12" w:space="0" w:color="auto"/>
              <w:bottom w:val="single" w:sz="12" w:space="0" w:color="auto"/>
              <w:right w:val="single" w:sz="4" w:space="0" w:color="auto"/>
            </w:tcBorders>
            <w:shd w:val="clear" w:color="auto" w:fill="CCFFCC"/>
            <w:vAlign w:val="center"/>
          </w:tcPr>
          <w:p w:rsidR="00CA5857" w:rsidRPr="00207CE1" w:rsidRDefault="00CA5857" w:rsidP="00CA5857">
            <w:pPr>
              <w:widowControl/>
              <w:jc w:val="center"/>
              <w:rPr>
                <w:rFonts w:ascii="標楷體" w:eastAsia="標楷體" w:hAnsi="標楷體" w:cs="新細明體" w:hint="eastAsia"/>
                <w:bCs/>
                <w:color w:val="0000FF"/>
                <w:kern w:val="0"/>
              </w:rPr>
            </w:pPr>
            <w:r w:rsidRPr="00207CE1">
              <w:rPr>
                <w:rFonts w:ascii="標楷體" w:eastAsia="標楷體" w:hAnsi="標楷體" w:cs="新細明體" w:hint="eastAsia"/>
                <w:bCs/>
                <w:color w:val="0000FF"/>
                <w:kern w:val="0"/>
              </w:rPr>
              <w:t>資料統整</w:t>
            </w:r>
          </w:p>
        </w:tc>
        <w:tc>
          <w:tcPr>
            <w:tcW w:w="286" w:type="pct"/>
            <w:tcBorders>
              <w:top w:val="single" w:sz="4" w:space="0" w:color="auto"/>
              <w:left w:val="single" w:sz="4" w:space="0" w:color="auto"/>
              <w:bottom w:val="single" w:sz="12" w:space="0" w:color="auto"/>
              <w:right w:val="single" w:sz="4" w:space="0" w:color="auto"/>
            </w:tcBorders>
            <w:shd w:val="clear" w:color="auto" w:fill="auto"/>
            <w:noWrap/>
            <w:vAlign w:val="bottom"/>
          </w:tcPr>
          <w:p w:rsidR="00CA5857" w:rsidRPr="00207CE1" w:rsidRDefault="00CA5857" w:rsidP="00CA5857">
            <w:pPr>
              <w:widowControl/>
              <w:rPr>
                <w:rFonts w:ascii="標楷體" w:eastAsia="標楷體" w:hAnsi="標楷體" w:cs="新細明體"/>
                <w:kern w:val="0"/>
              </w:rPr>
            </w:pPr>
          </w:p>
        </w:tc>
        <w:tc>
          <w:tcPr>
            <w:tcW w:w="260"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4"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2"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12" w:space="0" w:color="auto"/>
              <w:left w:val="single" w:sz="4" w:space="0" w:color="auto"/>
              <w:bottom w:val="single" w:sz="12" w:space="0" w:color="auto"/>
              <w:right w:val="single" w:sz="4" w:space="0" w:color="auto"/>
            </w:tcBorders>
            <w:shd w:val="clear" w:color="auto" w:fill="800000"/>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12" w:space="0" w:color="auto"/>
              <w:left w:val="single" w:sz="4" w:space="0" w:color="auto"/>
              <w:bottom w:val="single" w:sz="12" w:space="0" w:color="auto"/>
              <w:right w:val="single" w:sz="4" w:space="0" w:color="auto"/>
            </w:tcBorders>
            <w:shd w:val="clear" w:color="auto" w:fill="800000"/>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12" w:space="0" w:color="auto"/>
              <w:left w:val="single" w:sz="4" w:space="0" w:color="auto"/>
              <w:bottom w:val="single" w:sz="12" w:space="0" w:color="auto"/>
              <w:right w:val="single" w:sz="4" w:space="0" w:color="auto"/>
            </w:tcBorders>
            <w:shd w:val="clear" w:color="auto" w:fill="800000"/>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12" w:space="0" w:color="auto"/>
              <w:left w:val="single" w:sz="4" w:space="0" w:color="auto"/>
              <w:bottom w:val="single" w:sz="12" w:space="0" w:color="auto"/>
              <w:right w:val="single" w:sz="12" w:space="0" w:color="auto"/>
            </w:tcBorders>
            <w:shd w:val="clear" w:color="auto" w:fill="800000"/>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12" w:space="0" w:color="auto"/>
              <w:left w:val="single" w:sz="4" w:space="0" w:color="auto"/>
              <w:bottom w:val="single" w:sz="12" w:space="0" w:color="auto"/>
              <w:right w:val="single" w:sz="12" w:space="0" w:color="auto"/>
            </w:tcBorders>
            <w:shd w:val="clear" w:color="auto" w:fill="800000"/>
          </w:tcPr>
          <w:p w:rsidR="00CA5857" w:rsidRPr="00207CE1" w:rsidRDefault="00CA5857" w:rsidP="00CA5857">
            <w:pPr>
              <w:widowControl/>
              <w:rPr>
                <w:rFonts w:ascii="標楷體" w:eastAsia="標楷體" w:hAnsi="標楷體" w:cs="新細明體"/>
                <w:kern w:val="0"/>
              </w:rPr>
            </w:pPr>
          </w:p>
        </w:tc>
        <w:tc>
          <w:tcPr>
            <w:tcW w:w="251" w:type="pct"/>
            <w:tcBorders>
              <w:top w:val="single" w:sz="12" w:space="0" w:color="auto"/>
              <w:left w:val="single" w:sz="4" w:space="0" w:color="auto"/>
              <w:bottom w:val="single" w:sz="12" w:space="0" w:color="auto"/>
              <w:right w:val="single" w:sz="12" w:space="0" w:color="auto"/>
            </w:tcBorders>
            <w:shd w:val="clear" w:color="auto" w:fill="800000"/>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257" w:type="pct"/>
            <w:tcBorders>
              <w:top w:val="single" w:sz="4" w:space="0" w:color="auto"/>
              <w:left w:val="single" w:sz="4" w:space="0" w:color="auto"/>
              <w:bottom w:val="single" w:sz="12"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214" w:type="pct"/>
            <w:tcBorders>
              <w:top w:val="single" w:sz="4" w:space="0" w:color="auto"/>
              <w:left w:val="single" w:sz="4" w:space="0" w:color="auto"/>
              <w:bottom w:val="single" w:sz="12"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188" w:type="pct"/>
            <w:tcBorders>
              <w:top w:val="single" w:sz="4" w:space="0" w:color="auto"/>
              <w:left w:val="single" w:sz="4" w:space="0" w:color="auto"/>
              <w:bottom w:val="single" w:sz="12"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r>
      <w:tr w:rsidR="00CA5857" w:rsidRPr="00207CE1" w:rsidTr="00207CE1">
        <w:trPr>
          <w:trHeight w:val="780"/>
          <w:jc w:val="center"/>
        </w:trPr>
        <w:tc>
          <w:tcPr>
            <w:tcW w:w="526" w:type="pct"/>
            <w:tcBorders>
              <w:top w:val="single" w:sz="4" w:space="0" w:color="auto"/>
              <w:left w:val="single" w:sz="12" w:space="0" w:color="auto"/>
              <w:bottom w:val="single" w:sz="12" w:space="0" w:color="auto"/>
              <w:right w:val="single" w:sz="4" w:space="0" w:color="auto"/>
            </w:tcBorders>
            <w:shd w:val="clear" w:color="auto" w:fill="CCFFCC"/>
            <w:vAlign w:val="center"/>
          </w:tcPr>
          <w:p w:rsidR="00CA5857" w:rsidRPr="00207CE1" w:rsidRDefault="00CA5857" w:rsidP="00CA5857">
            <w:pPr>
              <w:widowControl/>
              <w:jc w:val="center"/>
              <w:rPr>
                <w:rFonts w:ascii="標楷體" w:eastAsia="標楷體" w:hAnsi="標楷體" w:cs="新細明體"/>
                <w:bCs/>
                <w:color w:val="0000FF"/>
                <w:kern w:val="0"/>
              </w:rPr>
            </w:pPr>
            <w:r w:rsidRPr="00207CE1">
              <w:rPr>
                <w:rFonts w:ascii="標楷體" w:eastAsia="標楷體" w:hAnsi="標楷體" w:cs="新細明體" w:hint="eastAsia"/>
                <w:bCs/>
                <w:color w:val="0000FF"/>
                <w:kern w:val="0"/>
              </w:rPr>
              <w:t>結論</w:t>
            </w:r>
          </w:p>
        </w:tc>
        <w:tc>
          <w:tcPr>
            <w:tcW w:w="286" w:type="pct"/>
            <w:tcBorders>
              <w:top w:val="single" w:sz="4" w:space="0" w:color="auto"/>
              <w:left w:val="single" w:sz="4" w:space="0" w:color="auto"/>
              <w:bottom w:val="single" w:sz="12" w:space="0" w:color="auto"/>
              <w:right w:val="single" w:sz="4" w:space="0" w:color="auto"/>
            </w:tcBorders>
            <w:shd w:val="clear" w:color="auto" w:fill="auto"/>
            <w:noWrap/>
            <w:vAlign w:val="bottom"/>
          </w:tcPr>
          <w:p w:rsidR="00CA5857" w:rsidRPr="00207CE1" w:rsidRDefault="00CA5857" w:rsidP="00CA5857">
            <w:pPr>
              <w:widowControl/>
              <w:rPr>
                <w:rFonts w:ascii="標楷體" w:eastAsia="標楷體" w:hAnsi="標楷體" w:cs="新細明體"/>
                <w:kern w:val="0"/>
              </w:rPr>
            </w:pPr>
          </w:p>
        </w:tc>
        <w:tc>
          <w:tcPr>
            <w:tcW w:w="260"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4"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2"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12"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251" w:type="pct"/>
            <w:tcBorders>
              <w:top w:val="single" w:sz="12" w:space="0" w:color="auto"/>
              <w:left w:val="single" w:sz="4" w:space="0" w:color="auto"/>
              <w:bottom w:val="single" w:sz="12" w:space="0" w:color="auto"/>
              <w:right w:val="single" w:sz="12" w:space="0" w:color="auto"/>
            </w:tcBorders>
            <w:shd w:val="clear" w:color="auto" w:fill="800000"/>
          </w:tcPr>
          <w:p w:rsidR="00CA5857" w:rsidRPr="00207CE1" w:rsidRDefault="00CA5857" w:rsidP="00CA5857">
            <w:pPr>
              <w:widowControl/>
              <w:rPr>
                <w:rFonts w:ascii="標楷體" w:eastAsia="標楷體" w:hAnsi="標楷體" w:cs="新細明體"/>
                <w:kern w:val="0"/>
              </w:rPr>
            </w:pPr>
          </w:p>
        </w:tc>
        <w:tc>
          <w:tcPr>
            <w:tcW w:w="257" w:type="pct"/>
            <w:tcBorders>
              <w:top w:val="single" w:sz="12" w:space="0" w:color="auto"/>
              <w:left w:val="single" w:sz="4" w:space="0" w:color="auto"/>
              <w:bottom w:val="single" w:sz="12" w:space="0" w:color="auto"/>
              <w:right w:val="single" w:sz="12" w:space="0" w:color="auto"/>
            </w:tcBorders>
            <w:shd w:val="clear" w:color="auto" w:fill="800000"/>
          </w:tcPr>
          <w:p w:rsidR="00CA5857" w:rsidRPr="00207CE1" w:rsidRDefault="00CA5857" w:rsidP="00CA5857">
            <w:pPr>
              <w:widowControl/>
              <w:rPr>
                <w:rFonts w:ascii="標楷體" w:eastAsia="標楷體" w:hAnsi="標楷體" w:cs="新細明體"/>
                <w:kern w:val="0"/>
              </w:rPr>
            </w:pPr>
          </w:p>
        </w:tc>
        <w:tc>
          <w:tcPr>
            <w:tcW w:w="214" w:type="pct"/>
            <w:tcBorders>
              <w:top w:val="single" w:sz="4" w:space="0" w:color="auto"/>
              <w:left w:val="single" w:sz="4" w:space="0" w:color="auto"/>
              <w:bottom w:val="single" w:sz="12"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188" w:type="pct"/>
            <w:tcBorders>
              <w:top w:val="single" w:sz="4" w:space="0" w:color="auto"/>
              <w:left w:val="single" w:sz="4" w:space="0" w:color="auto"/>
              <w:bottom w:val="single" w:sz="12"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r>
      <w:tr w:rsidR="00CA5857" w:rsidRPr="00207CE1" w:rsidTr="00207CE1">
        <w:trPr>
          <w:trHeight w:val="780"/>
          <w:jc w:val="center"/>
        </w:trPr>
        <w:tc>
          <w:tcPr>
            <w:tcW w:w="526" w:type="pct"/>
            <w:tcBorders>
              <w:top w:val="single" w:sz="4" w:space="0" w:color="auto"/>
              <w:left w:val="single" w:sz="12" w:space="0" w:color="auto"/>
              <w:bottom w:val="single" w:sz="12" w:space="0" w:color="auto"/>
              <w:right w:val="single" w:sz="4" w:space="0" w:color="auto"/>
            </w:tcBorders>
            <w:shd w:val="clear" w:color="auto" w:fill="CCFFCC"/>
            <w:vAlign w:val="center"/>
          </w:tcPr>
          <w:p w:rsidR="00CA5857" w:rsidRPr="00207CE1" w:rsidRDefault="00CA5857" w:rsidP="00CA5857">
            <w:pPr>
              <w:widowControl/>
              <w:jc w:val="center"/>
              <w:rPr>
                <w:rFonts w:ascii="標楷體" w:eastAsia="標楷體" w:hAnsi="標楷體" w:cs="新細明體"/>
                <w:bCs/>
                <w:color w:val="0000FF"/>
                <w:kern w:val="0"/>
              </w:rPr>
            </w:pPr>
            <w:r w:rsidRPr="00207CE1">
              <w:rPr>
                <w:rFonts w:ascii="標楷體" w:eastAsia="標楷體" w:hAnsi="標楷體" w:cs="新細明體" w:hint="eastAsia"/>
                <w:bCs/>
                <w:color w:val="0000FF"/>
                <w:kern w:val="0"/>
              </w:rPr>
              <w:t>上台報告</w:t>
            </w:r>
          </w:p>
        </w:tc>
        <w:tc>
          <w:tcPr>
            <w:tcW w:w="286" w:type="pct"/>
            <w:tcBorders>
              <w:top w:val="single" w:sz="4" w:space="0" w:color="auto"/>
              <w:left w:val="single" w:sz="4" w:space="0" w:color="auto"/>
              <w:bottom w:val="single" w:sz="12" w:space="0" w:color="auto"/>
              <w:right w:val="single" w:sz="4" w:space="0" w:color="auto"/>
            </w:tcBorders>
            <w:shd w:val="clear" w:color="auto" w:fill="auto"/>
            <w:noWrap/>
            <w:vAlign w:val="bottom"/>
          </w:tcPr>
          <w:p w:rsidR="00CA5857" w:rsidRPr="00207CE1" w:rsidRDefault="00CA5857" w:rsidP="00CA5857">
            <w:pPr>
              <w:widowControl/>
              <w:rPr>
                <w:rFonts w:ascii="標楷體" w:eastAsia="標楷體" w:hAnsi="標楷體" w:cs="新細明體"/>
                <w:kern w:val="0"/>
              </w:rPr>
            </w:pPr>
          </w:p>
        </w:tc>
        <w:tc>
          <w:tcPr>
            <w:tcW w:w="260"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4"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2"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4"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12" w:space="0" w:color="auto"/>
            </w:tcBorders>
            <w:shd w:val="clear" w:color="auto" w:fill="auto"/>
            <w:vAlign w:val="bottom"/>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251" w:type="pct"/>
            <w:tcBorders>
              <w:top w:val="single" w:sz="4" w:space="0" w:color="auto"/>
              <w:left w:val="single" w:sz="4" w:space="0" w:color="auto"/>
              <w:bottom w:val="single" w:sz="12"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257" w:type="pct"/>
            <w:tcBorders>
              <w:top w:val="single" w:sz="4" w:space="0" w:color="auto"/>
              <w:left w:val="single" w:sz="4" w:space="0" w:color="auto"/>
              <w:bottom w:val="single" w:sz="12" w:space="0" w:color="auto"/>
              <w:right w:val="single" w:sz="12" w:space="0" w:color="auto"/>
            </w:tcBorders>
          </w:tcPr>
          <w:p w:rsidR="00CA5857" w:rsidRPr="00207CE1" w:rsidRDefault="00CA5857" w:rsidP="00CA5857">
            <w:pPr>
              <w:widowControl/>
              <w:rPr>
                <w:rFonts w:ascii="標楷體" w:eastAsia="標楷體" w:hAnsi="標楷體" w:cs="新細明體"/>
                <w:kern w:val="0"/>
              </w:rPr>
            </w:pPr>
          </w:p>
        </w:tc>
        <w:tc>
          <w:tcPr>
            <w:tcW w:w="214" w:type="pct"/>
            <w:tcBorders>
              <w:top w:val="single" w:sz="12" w:space="0" w:color="auto"/>
              <w:left w:val="single" w:sz="4" w:space="0" w:color="auto"/>
              <w:bottom w:val="single" w:sz="12" w:space="0" w:color="auto"/>
              <w:right w:val="single" w:sz="12" w:space="0" w:color="auto"/>
            </w:tcBorders>
            <w:shd w:val="clear" w:color="auto" w:fill="800000"/>
          </w:tcPr>
          <w:p w:rsidR="00CA5857" w:rsidRPr="00207CE1" w:rsidRDefault="00CA5857" w:rsidP="00CA5857">
            <w:pPr>
              <w:widowControl/>
              <w:rPr>
                <w:rFonts w:ascii="標楷體" w:eastAsia="標楷體" w:hAnsi="標楷體" w:cs="新細明體"/>
                <w:kern w:val="0"/>
              </w:rPr>
            </w:pPr>
          </w:p>
        </w:tc>
        <w:tc>
          <w:tcPr>
            <w:tcW w:w="188" w:type="pct"/>
            <w:tcBorders>
              <w:top w:val="single" w:sz="12" w:space="0" w:color="auto"/>
              <w:left w:val="single" w:sz="4" w:space="0" w:color="auto"/>
              <w:bottom w:val="single" w:sz="12" w:space="0" w:color="auto"/>
              <w:right w:val="single" w:sz="12" w:space="0" w:color="auto"/>
            </w:tcBorders>
            <w:shd w:val="clear" w:color="auto" w:fill="800000"/>
          </w:tcPr>
          <w:p w:rsidR="00CA5857" w:rsidRPr="00207CE1" w:rsidRDefault="00CA5857" w:rsidP="00CA5857">
            <w:pPr>
              <w:widowControl/>
              <w:rPr>
                <w:rFonts w:ascii="標楷體" w:eastAsia="標楷體" w:hAnsi="標楷體" w:cs="新細明體"/>
                <w:kern w:val="0"/>
              </w:rPr>
            </w:pPr>
          </w:p>
        </w:tc>
      </w:tr>
    </w:tbl>
    <w:p w:rsidR="006E6C54" w:rsidRPr="00207CE1" w:rsidRDefault="006E6C54">
      <w:pPr>
        <w:rPr>
          <w:rFonts w:ascii="標楷體" w:eastAsia="標楷體" w:hAnsi="標楷體" w:hint="eastAsia"/>
          <w:b/>
          <w:sz w:val="28"/>
          <w:szCs w:val="28"/>
        </w:rPr>
      </w:pPr>
    </w:p>
    <w:p w:rsidR="005F251C" w:rsidRPr="00207CE1" w:rsidRDefault="005F251C" w:rsidP="00E12582">
      <w:pPr>
        <w:rPr>
          <w:rFonts w:ascii="標楷體" w:eastAsia="標楷體" w:hAnsi="標楷體" w:hint="eastAsia"/>
          <w:b/>
          <w:sz w:val="36"/>
          <w:szCs w:val="36"/>
        </w:rPr>
      </w:pPr>
      <w:r w:rsidRPr="00207CE1">
        <w:rPr>
          <w:rFonts w:ascii="標楷體" w:eastAsia="標楷體" w:hAnsi="標楷體" w:hint="eastAsia"/>
          <w:b/>
          <w:sz w:val="36"/>
          <w:szCs w:val="36"/>
        </w:rPr>
        <w:lastRenderedPageBreak/>
        <w:t>貳、理論與探討</w:t>
      </w:r>
    </w:p>
    <w:p w:rsidR="00E12582" w:rsidRPr="00207CE1" w:rsidRDefault="003A1DF0" w:rsidP="00E12582">
      <w:pPr>
        <w:rPr>
          <w:rFonts w:ascii="標楷體" w:eastAsia="標楷體" w:hAnsi="標楷體" w:hint="eastAsia"/>
          <w:sz w:val="28"/>
          <w:szCs w:val="28"/>
        </w:rPr>
      </w:pPr>
      <w:r w:rsidRPr="00207CE1">
        <w:rPr>
          <w:rFonts w:ascii="標楷體" w:eastAsia="標楷體" w:hAnsi="標楷體" w:hint="eastAsia"/>
          <w:sz w:val="28"/>
          <w:szCs w:val="28"/>
        </w:rPr>
        <w:t xml:space="preserve">     </w:t>
      </w:r>
      <w:r w:rsidR="00207CE1">
        <w:rPr>
          <w:rFonts w:ascii="標楷體" w:eastAsia="標楷體" w:hAnsi="標楷體" w:hint="eastAsia"/>
          <w:sz w:val="28"/>
          <w:szCs w:val="28"/>
        </w:rPr>
        <w:t>一、</w:t>
      </w:r>
      <w:r w:rsidR="00E12582" w:rsidRPr="00207CE1">
        <w:rPr>
          <w:rFonts w:ascii="標楷體" w:eastAsia="標楷體" w:hAnsi="標楷體" w:hint="eastAsia"/>
          <w:sz w:val="28"/>
          <w:szCs w:val="28"/>
        </w:rPr>
        <w:t>原理:</w:t>
      </w:r>
    </w:p>
    <w:p w:rsidR="00E12582" w:rsidRPr="00207CE1" w:rsidRDefault="00420420" w:rsidP="00E12582">
      <w:pPr>
        <w:ind w:left="720"/>
        <w:rPr>
          <w:rFonts w:ascii="標楷體" w:eastAsia="標楷體" w:hAnsi="標楷體" w:hint="eastAsia"/>
          <w:b/>
          <w:sz w:val="28"/>
          <w:szCs w:val="28"/>
        </w:rPr>
      </w:pPr>
      <w:r>
        <w:rPr>
          <w:rFonts w:ascii="標楷體" w:eastAsia="標楷體" w:hAnsi="標楷體"/>
          <w:b/>
          <w:bCs/>
          <w:noProof/>
          <w:sz w:val="28"/>
          <w:szCs w:val="28"/>
        </w:rPr>
        <w:drawing>
          <wp:inline distT="0" distB="0" distL="0" distR="0">
            <wp:extent cx="5486400" cy="4038600"/>
            <wp:effectExtent l="0" t="0" r="0" b="0"/>
            <wp:docPr id="3" name="Picture 7" descr="描述: lt58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描述: lt588_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038600"/>
                    </a:xfrm>
                    <a:prstGeom prst="rect">
                      <a:avLst/>
                    </a:prstGeom>
                    <a:noFill/>
                    <a:ln>
                      <a:noFill/>
                    </a:ln>
                  </pic:spPr>
                </pic:pic>
              </a:graphicData>
            </a:graphic>
          </wp:inline>
        </w:drawing>
      </w:r>
    </w:p>
    <w:p w:rsidR="00E12582" w:rsidRPr="00207CE1" w:rsidRDefault="003A1DF0" w:rsidP="00E12582">
      <w:pPr>
        <w:jc w:val="center"/>
        <w:rPr>
          <w:rFonts w:ascii="標楷體" w:eastAsia="標楷體" w:hAnsi="標楷體" w:hint="eastAsia"/>
        </w:rPr>
      </w:pPr>
      <w:r w:rsidRPr="00207CE1">
        <w:rPr>
          <w:rFonts w:ascii="標楷體" w:eastAsia="標楷體" w:hAnsi="標楷體" w:hint="eastAsia"/>
        </w:rPr>
        <w:t xml:space="preserve">             </w:t>
      </w:r>
      <w:r w:rsidR="00E12582" w:rsidRPr="00207CE1">
        <w:rPr>
          <w:rFonts w:ascii="標楷體" w:eastAsia="標楷體" w:hAnsi="標楷體" w:hint="eastAsia"/>
        </w:rPr>
        <w:t>圖1 原理圖</w:t>
      </w:r>
    </w:p>
    <w:p w:rsidR="00E12582" w:rsidRPr="00207CE1" w:rsidRDefault="00E12582" w:rsidP="00E12582">
      <w:pPr>
        <w:ind w:left="720"/>
        <w:rPr>
          <w:rFonts w:ascii="標楷體" w:eastAsia="標楷體" w:hAnsi="標楷體" w:hint="eastAsia"/>
          <w:b/>
          <w:sz w:val="28"/>
          <w:szCs w:val="28"/>
        </w:rPr>
      </w:pPr>
    </w:p>
    <w:p w:rsidR="00E12582" w:rsidRPr="00207CE1" w:rsidRDefault="00420420" w:rsidP="00E12582">
      <w:pPr>
        <w:ind w:left="720"/>
        <w:jc w:val="center"/>
        <w:rPr>
          <w:rFonts w:ascii="標楷體" w:eastAsia="標楷體" w:hAnsi="標楷體" w:hint="eastAsia"/>
        </w:rPr>
      </w:pPr>
      <w:r>
        <w:rPr>
          <w:rFonts w:ascii="標楷體" w:eastAsia="標楷體" w:hAnsi="標楷體" w:hint="eastAsia"/>
          <w:noProof/>
        </w:rPr>
        <w:drawing>
          <wp:inline distT="0" distB="0" distL="0" distR="0">
            <wp:extent cx="2651760" cy="2667000"/>
            <wp:effectExtent l="0" t="0" r="0" b="0"/>
            <wp:docPr id="4" name="圖片 4" descr="lt58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586_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1760" cy="2667000"/>
                    </a:xfrm>
                    <a:prstGeom prst="rect">
                      <a:avLst/>
                    </a:prstGeom>
                    <a:noFill/>
                    <a:ln>
                      <a:noFill/>
                    </a:ln>
                  </pic:spPr>
                </pic:pic>
              </a:graphicData>
            </a:graphic>
          </wp:inline>
        </w:drawing>
      </w:r>
    </w:p>
    <w:p w:rsidR="00E12582" w:rsidRPr="00207CE1" w:rsidRDefault="00E12582" w:rsidP="00E12582">
      <w:pPr>
        <w:jc w:val="center"/>
        <w:rPr>
          <w:rFonts w:ascii="標楷體" w:eastAsia="標楷體" w:hAnsi="標楷體" w:hint="eastAsia"/>
        </w:rPr>
      </w:pPr>
      <w:r w:rsidRPr="00207CE1">
        <w:rPr>
          <w:rFonts w:ascii="標楷體" w:eastAsia="標楷體" w:hAnsi="標楷體" w:hint="eastAsia"/>
        </w:rPr>
        <w:t>圖2 原理圖</w:t>
      </w:r>
    </w:p>
    <w:p w:rsidR="00E12582" w:rsidRPr="00207CE1" w:rsidRDefault="00420420" w:rsidP="00E12582">
      <w:pPr>
        <w:jc w:val="center"/>
        <w:rPr>
          <w:rFonts w:ascii="標楷體" w:eastAsia="標楷體" w:hAnsi="標楷體" w:cs="新細明體" w:hint="eastAsia"/>
          <w:b/>
          <w:kern w:val="0"/>
          <w:sz w:val="20"/>
          <w:szCs w:val="20"/>
        </w:rPr>
      </w:pPr>
      <w:r>
        <w:rPr>
          <w:rFonts w:ascii="標楷體" w:eastAsia="標楷體" w:hAnsi="標楷體" w:cs="新細明體" w:hint="eastAsia"/>
          <w:b/>
          <w:noProof/>
          <w:kern w:val="0"/>
          <w:sz w:val="20"/>
          <w:szCs w:val="20"/>
        </w:rPr>
        <w:lastRenderedPageBreak/>
        <w:drawing>
          <wp:inline distT="0" distB="0" distL="0" distR="0">
            <wp:extent cx="2514600" cy="2423160"/>
            <wp:effectExtent l="0" t="0" r="0" b="0"/>
            <wp:docPr id="5" name="圖片 5" descr="lt58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t586_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2423160"/>
                    </a:xfrm>
                    <a:prstGeom prst="rect">
                      <a:avLst/>
                    </a:prstGeom>
                    <a:noFill/>
                    <a:ln>
                      <a:noFill/>
                    </a:ln>
                  </pic:spPr>
                </pic:pic>
              </a:graphicData>
            </a:graphic>
          </wp:inline>
        </w:drawing>
      </w:r>
    </w:p>
    <w:p w:rsidR="00E12582" w:rsidRPr="00207CE1" w:rsidRDefault="00E12582" w:rsidP="003A1DF0">
      <w:pPr>
        <w:autoSpaceDE w:val="0"/>
        <w:autoSpaceDN w:val="0"/>
        <w:adjustRightInd w:val="0"/>
        <w:ind w:left="607" w:hangingChars="253" w:hanging="607"/>
        <w:jc w:val="center"/>
        <w:rPr>
          <w:rFonts w:ascii="標楷體" w:eastAsia="標楷體" w:hAnsi="標楷體" w:hint="eastAsia"/>
        </w:rPr>
      </w:pPr>
      <w:r w:rsidRPr="00207CE1">
        <w:rPr>
          <w:rFonts w:ascii="標楷體" w:eastAsia="標楷體" w:hAnsi="標楷體" w:hint="eastAsia"/>
        </w:rPr>
        <w:t>圖3 原理圖</w:t>
      </w:r>
    </w:p>
    <w:p w:rsidR="00E12582" w:rsidRPr="00207CE1" w:rsidRDefault="003A1DF0" w:rsidP="003A1DF0">
      <w:pPr>
        <w:autoSpaceDE w:val="0"/>
        <w:autoSpaceDN w:val="0"/>
        <w:adjustRightInd w:val="0"/>
        <w:ind w:left="2"/>
        <w:rPr>
          <w:rFonts w:ascii="標楷體" w:eastAsia="標楷體" w:hAnsi="標楷體" w:hint="eastAsia"/>
          <w:color w:val="000000"/>
          <w:spacing w:val="43"/>
        </w:rPr>
      </w:pPr>
      <w:r w:rsidRPr="00207CE1">
        <w:rPr>
          <w:rFonts w:ascii="標楷體" w:eastAsia="標楷體" w:hAnsi="標楷體" w:hint="eastAsia"/>
          <w:color w:val="000000"/>
          <w:spacing w:val="43"/>
        </w:rPr>
        <w:t xml:space="preserve">      (一)</w:t>
      </w:r>
      <w:r w:rsidR="00E12582" w:rsidRPr="00207CE1">
        <w:rPr>
          <w:rFonts w:ascii="標楷體" w:eastAsia="標楷體" w:hAnsi="標楷體" w:hint="eastAsia"/>
          <w:color w:val="000000"/>
          <w:spacing w:val="43"/>
        </w:rPr>
        <w:t>工作原理</w:t>
      </w:r>
      <w:r w:rsidRPr="00207CE1">
        <w:rPr>
          <w:rFonts w:ascii="標楷體" w:eastAsia="標楷體" w:hAnsi="標楷體" w:hint="eastAsia"/>
          <w:color w:val="000000"/>
          <w:spacing w:val="43"/>
        </w:rPr>
        <w:t>:</w:t>
      </w:r>
    </w:p>
    <w:p w:rsidR="00E12582" w:rsidRPr="00207CE1" w:rsidRDefault="003A1DF0" w:rsidP="00E12582">
      <w:pPr>
        <w:autoSpaceDE w:val="0"/>
        <w:autoSpaceDN w:val="0"/>
        <w:adjustRightInd w:val="0"/>
        <w:ind w:left="825" w:hangingChars="253" w:hanging="825"/>
        <w:rPr>
          <w:rFonts w:ascii="標楷體" w:eastAsia="標楷體" w:hAnsi="標楷體" w:hint="eastAsia"/>
          <w:color w:val="000000"/>
          <w:spacing w:val="43"/>
        </w:rPr>
      </w:pPr>
      <w:r w:rsidRPr="00207CE1">
        <w:rPr>
          <w:rFonts w:ascii="標楷體" w:eastAsia="標楷體" w:hAnsi="標楷體" w:hint="eastAsia"/>
          <w:color w:val="000000"/>
          <w:spacing w:val="43"/>
        </w:rPr>
        <w:t xml:space="preserve">         </w:t>
      </w:r>
      <w:r w:rsidR="00E12582" w:rsidRPr="00207CE1">
        <w:rPr>
          <w:rFonts w:ascii="標楷體" w:eastAsia="標楷體" w:hAnsi="標楷體" w:hint="eastAsia"/>
          <w:color w:val="000000"/>
          <w:spacing w:val="43"/>
        </w:rPr>
        <w:t>光電開關（光電傳感器）</w:t>
      </w:r>
      <w:r w:rsidRPr="00207CE1">
        <w:rPr>
          <w:rFonts w:ascii="標楷體" w:eastAsia="標楷體" w:hAnsi="標楷體" w:hint="eastAsia"/>
          <w:color w:val="000000"/>
          <w:spacing w:val="43"/>
        </w:rPr>
        <w:t>:</w:t>
      </w:r>
    </w:p>
    <w:p w:rsidR="003A1DF0" w:rsidRPr="00207CE1" w:rsidRDefault="003A1DF0" w:rsidP="00E12582">
      <w:pPr>
        <w:ind w:firstLineChars="200" w:firstLine="652"/>
        <w:jc w:val="both"/>
        <w:rPr>
          <w:rFonts w:ascii="標楷體" w:eastAsia="標楷體" w:hAnsi="標楷體" w:hint="eastAsia"/>
          <w:color w:val="000000"/>
          <w:spacing w:val="43"/>
        </w:rPr>
      </w:pPr>
      <w:r w:rsidRPr="00207CE1">
        <w:rPr>
          <w:rFonts w:ascii="標楷體" w:eastAsia="標楷體" w:hAnsi="標楷體" w:hint="eastAsia"/>
          <w:color w:val="000000"/>
          <w:spacing w:val="43"/>
        </w:rPr>
        <w:t xml:space="preserve">      </w:t>
      </w:r>
      <w:r w:rsidR="00E12582" w:rsidRPr="00207CE1">
        <w:rPr>
          <w:rFonts w:ascii="標楷體" w:eastAsia="標楷體" w:hAnsi="標楷體" w:hint="eastAsia"/>
          <w:color w:val="000000"/>
          <w:spacing w:val="43"/>
        </w:rPr>
        <w:t>是光電接近開關的簡稱，它是利用被檢測物對</w:t>
      </w:r>
    </w:p>
    <w:p w:rsidR="003A1DF0" w:rsidRPr="00207CE1" w:rsidRDefault="003A1DF0" w:rsidP="00E12582">
      <w:pPr>
        <w:ind w:firstLineChars="200" w:firstLine="652"/>
        <w:jc w:val="both"/>
        <w:rPr>
          <w:rFonts w:ascii="標楷體" w:eastAsia="標楷體" w:hAnsi="標楷體" w:hint="eastAsia"/>
          <w:color w:val="000000"/>
          <w:spacing w:val="43"/>
        </w:rPr>
      </w:pPr>
      <w:r w:rsidRPr="00207CE1">
        <w:rPr>
          <w:rFonts w:ascii="標楷體" w:eastAsia="標楷體" w:hAnsi="標楷體" w:hint="eastAsia"/>
          <w:color w:val="000000"/>
          <w:spacing w:val="43"/>
        </w:rPr>
        <w:t xml:space="preserve">      </w:t>
      </w:r>
      <w:r w:rsidR="00E12582" w:rsidRPr="00207CE1">
        <w:rPr>
          <w:rFonts w:ascii="標楷體" w:eastAsia="標楷體" w:hAnsi="標楷體" w:hint="eastAsia"/>
          <w:color w:val="000000"/>
          <w:spacing w:val="43"/>
        </w:rPr>
        <w:t>光束的遮擋或反射，由同步回路選通電路，從</w:t>
      </w:r>
    </w:p>
    <w:p w:rsidR="00E12582" w:rsidRPr="00207CE1" w:rsidRDefault="003A1DF0" w:rsidP="00E12582">
      <w:pPr>
        <w:ind w:firstLineChars="200" w:firstLine="652"/>
        <w:jc w:val="both"/>
        <w:rPr>
          <w:rFonts w:ascii="標楷體" w:eastAsia="標楷體" w:hAnsi="標楷體" w:hint="eastAsia"/>
          <w:color w:val="000000"/>
          <w:spacing w:val="43"/>
        </w:rPr>
      </w:pPr>
      <w:r w:rsidRPr="00207CE1">
        <w:rPr>
          <w:rFonts w:ascii="標楷體" w:eastAsia="標楷體" w:hAnsi="標楷體" w:hint="eastAsia"/>
          <w:color w:val="000000"/>
          <w:spacing w:val="43"/>
        </w:rPr>
        <w:t xml:space="preserve">      </w:t>
      </w:r>
      <w:r w:rsidR="00E12582" w:rsidRPr="00207CE1">
        <w:rPr>
          <w:rFonts w:ascii="標楷體" w:eastAsia="標楷體" w:hAnsi="標楷體" w:hint="eastAsia"/>
          <w:color w:val="000000"/>
          <w:spacing w:val="43"/>
        </w:rPr>
        <w:t>而檢測物體有無的。</w:t>
      </w:r>
    </w:p>
    <w:p w:rsidR="003A1DF0" w:rsidRPr="00207CE1" w:rsidRDefault="003A1DF0" w:rsidP="00E12582">
      <w:pPr>
        <w:ind w:firstLineChars="200" w:firstLine="652"/>
        <w:jc w:val="both"/>
        <w:rPr>
          <w:rFonts w:ascii="標楷體" w:eastAsia="標楷體" w:hAnsi="標楷體" w:hint="eastAsia"/>
          <w:color w:val="000000"/>
          <w:spacing w:val="43"/>
        </w:rPr>
      </w:pPr>
      <w:r w:rsidRPr="00207CE1">
        <w:rPr>
          <w:rFonts w:ascii="標楷體" w:eastAsia="標楷體" w:hAnsi="標楷體" w:hint="eastAsia"/>
          <w:color w:val="000000"/>
          <w:spacing w:val="43"/>
        </w:rPr>
        <w:t xml:space="preserve">      </w:t>
      </w:r>
      <w:r w:rsidR="00E12582" w:rsidRPr="00207CE1">
        <w:rPr>
          <w:rFonts w:ascii="標楷體" w:eastAsia="標楷體" w:hAnsi="標楷體" w:hint="eastAsia"/>
          <w:color w:val="000000"/>
          <w:spacing w:val="43"/>
        </w:rPr>
        <w:t>物體不限於金屬，所有能反射光線的物體均可</w:t>
      </w:r>
    </w:p>
    <w:p w:rsidR="003A1DF0" w:rsidRPr="00207CE1" w:rsidRDefault="003A1DF0" w:rsidP="00E12582">
      <w:pPr>
        <w:ind w:firstLineChars="200" w:firstLine="652"/>
        <w:jc w:val="both"/>
        <w:rPr>
          <w:rFonts w:ascii="標楷體" w:eastAsia="標楷體" w:hAnsi="標楷體" w:hint="eastAsia"/>
          <w:color w:val="000000"/>
          <w:spacing w:val="43"/>
        </w:rPr>
      </w:pPr>
      <w:r w:rsidRPr="00207CE1">
        <w:rPr>
          <w:rFonts w:ascii="標楷體" w:eastAsia="標楷體" w:hAnsi="標楷體" w:hint="eastAsia"/>
          <w:color w:val="000000"/>
          <w:spacing w:val="43"/>
        </w:rPr>
        <w:t xml:space="preserve">      </w:t>
      </w:r>
      <w:r w:rsidR="00E12582" w:rsidRPr="00207CE1">
        <w:rPr>
          <w:rFonts w:ascii="標楷體" w:eastAsia="標楷體" w:hAnsi="標楷體" w:hint="eastAsia"/>
          <w:color w:val="000000"/>
          <w:spacing w:val="43"/>
        </w:rPr>
        <w:t>被檢測。光電開關將輸入電流在發射器上轉換</w:t>
      </w:r>
    </w:p>
    <w:p w:rsidR="003A1DF0" w:rsidRPr="00207CE1" w:rsidRDefault="003A1DF0" w:rsidP="00E12582">
      <w:pPr>
        <w:ind w:firstLineChars="200" w:firstLine="652"/>
        <w:jc w:val="both"/>
        <w:rPr>
          <w:rFonts w:ascii="標楷體" w:eastAsia="標楷體" w:hAnsi="標楷體" w:hint="eastAsia"/>
          <w:color w:val="000000"/>
          <w:spacing w:val="43"/>
        </w:rPr>
      </w:pPr>
      <w:r w:rsidRPr="00207CE1">
        <w:rPr>
          <w:rFonts w:ascii="標楷體" w:eastAsia="標楷體" w:hAnsi="標楷體" w:hint="eastAsia"/>
          <w:color w:val="000000"/>
          <w:spacing w:val="43"/>
        </w:rPr>
        <w:t xml:space="preserve">      </w:t>
      </w:r>
      <w:r w:rsidR="00E12582" w:rsidRPr="00207CE1">
        <w:rPr>
          <w:rFonts w:ascii="標楷體" w:eastAsia="標楷體" w:hAnsi="標楷體" w:hint="eastAsia"/>
          <w:color w:val="000000"/>
          <w:spacing w:val="43"/>
        </w:rPr>
        <w:t>為光信號射出，接收器再根據接收到的光線的</w:t>
      </w:r>
    </w:p>
    <w:p w:rsidR="00E12582" w:rsidRPr="00207CE1" w:rsidRDefault="003A1DF0" w:rsidP="003A1DF0">
      <w:pPr>
        <w:ind w:firstLineChars="200" w:firstLine="652"/>
        <w:jc w:val="both"/>
        <w:rPr>
          <w:rFonts w:ascii="標楷體" w:eastAsia="標楷體" w:hAnsi="標楷體" w:hint="eastAsia"/>
          <w:color w:val="000000"/>
          <w:spacing w:val="43"/>
        </w:rPr>
      </w:pPr>
      <w:r w:rsidRPr="00207CE1">
        <w:rPr>
          <w:rFonts w:ascii="標楷體" w:eastAsia="標楷體" w:hAnsi="標楷體" w:hint="eastAsia"/>
          <w:color w:val="000000"/>
          <w:spacing w:val="43"/>
        </w:rPr>
        <w:t xml:space="preserve">      </w:t>
      </w:r>
      <w:r w:rsidR="00E12582" w:rsidRPr="00207CE1">
        <w:rPr>
          <w:rFonts w:ascii="標楷體" w:eastAsia="標楷體" w:hAnsi="標楷體" w:hint="eastAsia"/>
          <w:color w:val="000000"/>
          <w:spacing w:val="43"/>
        </w:rPr>
        <w:t>強弱或有無對目標物體進行探測。</w:t>
      </w:r>
    </w:p>
    <w:p w:rsidR="003A1DF0" w:rsidRPr="00207CE1" w:rsidRDefault="003A1DF0" w:rsidP="00E12582">
      <w:pPr>
        <w:ind w:firstLineChars="200" w:firstLine="652"/>
        <w:jc w:val="both"/>
        <w:rPr>
          <w:rFonts w:ascii="標楷體" w:eastAsia="標楷體" w:hAnsi="標楷體" w:hint="eastAsia"/>
          <w:color w:val="000000"/>
          <w:spacing w:val="43"/>
        </w:rPr>
      </w:pPr>
      <w:r w:rsidRPr="00207CE1">
        <w:rPr>
          <w:rFonts w:ascii="標楷體" w:eastAsia="標楷體" w:hAnsi="標楷體" w:hint="eastAsia"/>
          <w:color w:val="000000"/>
          <w:spacing w:val="43"/>
        </w:rPr>
        <w:t xml:space="preserve">      </w:t>
      </w:r>
      <w:r w:rsidR="00E12582" w:rsidRPr="00207CE1">
        <w:rPr>
          <w:rFonts w:ascii="標楷體" w:eastAsia="標楷體" w:hAnsi="標楷體" w:hint="eastAsia"/>
          <w:color w:val="000000"/>
          <w:spacing w:val="43"/>
        </w:rPr>
        <w:t>光電開關選用的是波長接近可見光的紅外線</w:t>
      </w:r>
    </w:p>
    <w:p w:rsidR="00E12582" w:rsidRPr="00207CE1" w:rsidRDefault="003A1DF0" w:rsidP="00E12582">
      <w:pPr>
        <w:ind w:firstLineChars="200" w:firstLine="652"/>
        <w:jc w:val="both"/>
        <w:rPr>
          <w:rFonts w:ascii="標楷體" w:eastAsia="標楷體" w:hAnsi="標楷體" w:hint="eastAsia"/>
          <w:color w:val="000000"/>
          <w:spacing w:val="43"/>
        </w:rPr>
      </w:pPr>
      <w:r w:rsidRPr="00207CE1">
        <w:rPr>
          <w:rFonts w:ascii="標楷體" w:eastAsia="標楷體" w:hAnsi="標楷體" w:hint="eastAsia"/>
          <w:color w:val="000000"/>
          <w:spacing w:val="43"/>
        </w:rPr>
        <w:t xml:space="preserve">      </w:t>
      </w:r>
      <w:r w:rsidR="00E12582" w:rsidRPr="00207CE1">
        <w:rPr>
          <w:rFonts w:ascii="標楷體" w:eastAsia="標楷體" w:hAnsi="標楷體" w:hint="eastAsia"/>
          <w:color w:val="000000"/>
          <w:spacing w:val="43"/>
        </w:rPr>
        <w:t>光波型。</w:t>
      </w:r>
    </w:p>
    <w:p w:rsidR="00E12582" w:rsidRPr="00207CE1" w:rsidRDefault="003A1DF0" w:rsidP="00E12582">
      <w:pPr>
        <w:rPr>
          <w:rFonts w:ascii="標楷體" w:eastAsia="標楷體" w:hAnsi="標楷體" w:hint="eastAsia"/>
          <w:color w:val="000000"/>
          <w:spacing w:val="43"/>
        </w:rPr>
      </w:pPr>
      <w:r w:rsidRPr="00207CE1">
        <w:rPr>
          <w:rFonts w:ascii="標楷體" w:eastAsia="標楷體" w:hAnsi="標楷體" w:hint="eastAsia"/>
          <w:color w:val="000000"/>
          <w:spacing w:val="43"/>
        </w:rPr>
        <w:t xml:space="preserve">      (二)</w:t>
      </w:r>
      <w:r w:rsidR="00E12582" w:rsidRPr="00207CE1">
        <w:rPr>
          <w:rFonts w:ascii="標楷體" w:eastAsia="標楷體" w:hAnsi="標楷體" w:hint="eastAsia"/>
          <w:color w:val="000000"/>
          <w:spacing w:val="43"/>
        </w:rPr>
        <w:t>光電開關的分類及術語解釋</w:t>
      </w:r>
      <w:r w:rsidRPr="00207CE1">
        <w:rPr>
          <w:rFonts w:ascii="標楷體" w:eastAsia="標楷體" w:hAnsi="標楷體" w:hint="eastAsia"/>
          <w:color w:val="000000"/>
          <w:spacing w:val="43"/>
        </w:rPr>
        <w:t>:</w:t>
      </w:r>
    </w:p>
    <w:p w:rsidR="003A1DF0" w:rsidRPr="00207CE1" w:rsidRDefault="003A1DF0" w:rsidP="00E12582">
      <w:pPr>
        <w:ind w:firstLineChars="200" w:firstLine="652"/>
        <w:rPr>
          <w:rFonts w:ascii="標楷體" w:eastAsia="標楷體" w:hAnsi="標楷體" w:hint="eastAsia"/>
          <w:color w:val="000000"/>
          <w:spacing w:val="43"/>
        </w:rPr>
      </w:pPr>
      <w:r w:rsidRPr="00207CE1">
        <w:rPr>
          <w:rFonts w:ascii="標楷體" w:eastAsia="標楷體" w:hAnsi="標楷體" w:hint="eastAsia"/>
          <w:color w:val="000000"/>
          <w:spacing w:val="43"/>
        </w:rPr>
        <w:t xml:space="preserve">      </w:t>
      </w:r>
      <w:r w:rsidR="00E12582" w:rsidRPr="00207CE1">
        <w:rPr>
          <w:rFonts w:ascii="標楷體" w:eastAsia="標楷體" w:hAnsi="標楷體" w:hint="eastAsia"/>
          <w:color w:val="000000"/>
          <w:spacing w:val="43"/>
        </w:rPr>
        <w:t>分類漫反射式光電開關：它是一種集發射器和</w:t>
      </w:r>
    </w:p>
    <w:p w:rsidR="003A1DF0" w:rsidRPr="00207CE1" w:rsidRDefault="003A1DF0" w:rsidP="00E12582">
      <w:pPr>
        <w:ind w:firstLineChars="200" w:firstLine="652"/>
        <w:rPr>
          <w:rFonts w:ascii="標楷體" w:eastAsia="標楷體" w:hAnsi="標楷體" w:hint="eastAsia"/>
          <w:color w:val="000000"/>
          <w:spacing w:val="43"/>
        </w:rPr>
      </w:pPr>
      <w:r w:rsidRPr="00207CE1">
        <w:rPr>
          <w:rFonts w:ascii="標楷體" w:eastAsia="標楷體" w:hAnsi="標楷體" w:hint="eastAsia"/>
          <w:color w:val="000000"/>
          <w:spacing w:val="43"/>
        </w:rPr>
        <w:t xml:space="preserve">      </w:t>
      </w:r>
      <w:r w:rsidR="00E12582" w:rsidRPr="00207CE1">
        <w:rPr>
          <w:rFonts w:ascii="標楷體" w:eastAsia="標楷體" w:hAnsi="標楷體" w:hint="eastAsia"/>
          <w:color w:val="000000"/>
          <w:spacing w:val="43"/>
        </w:rPr>
        <w:t>接收器於一體的傳感器，當有被檢測物體經過</w:t>
      </w:r>
    </w:p>
    <w:p w:rsidR="003A1DF0" w:rsidRPr="00207CE1" w:rsidRDefault="003A1DF0" w:rsidP="00E12582">
      <w:pPr>
        <w:ind w:firstLineChars="200" w:firstLine="652"/>
        <w:rPr>
          <w:rFonts w:ascii="標楷體" w:eastAsia="標楷體" w:hAnsi="標楷體" w:hint="eastAsia"/>
          <w:color w:val="000000"/>
          <w:spacing w:val="43"/>
        </w:rPr>
      </w:pPr>
      <w:r w:rsidRPr="00207CE1">
        <w:rPr>
          <w:rFonts w:ascii="標楷體" w:eastAsia="標楷體" w:hAnsi="標楷體" w:hint="eastAsia"/>
          <w:color w:val="000000"/>
          <w:spacing w:val="43"/>
        </w:rPr>
        <w:t xml:space="preserve">      </w:t>
      </w:r>
      <w:r w:rsidR="00E12582" w:rsidRPr="00207CE1">
        <w:rPr>
          <w:rFonts w:ascii="標楷體" w:eastAsia="標楷體" w:hAnsi="標楷體" w:hint="eastAsia"/>
          <w:color w:val="000000"/>
          <w:spacing w:val="43"/>
        </w:rPr>
        <w:t>時，物體將光電開關發射器發射的足夠量的光</w:t>
      </w:r>
    </w:p>
    <w:p w:rsidR="003A1DF0" w:rsidRPr="00207CE1" w:rsidRDefault="003A1DF0" w:rsidP="00E12582">
      <w:pPr>
        <w:ind w:firstLineChars="200" w:firstLine="652"/>
        <w:rPr>
          <w:rFonts w:ascii="標楷體" w:eastAsia="標楷體" w:hAnsi="標楷體" w:hint="eastAsia"/>
          <w:color w:val="000000"/>
          <w:spacing w:val="43"/>
        </w:rPr>
      </w:pPr>
      <w:r w:rsidRPr="00207CE1">
        <w:rPr>
          <w:rFonts w:ascii="標楷體" w:eastAsia="標楷體" w:hAnsi="標楷體" w:hint="eastAsia"/>
          <w:color w:val="000000"/>
          <w:spacing w:val="43"/>
        </w:rPr>
        <w:t xml:space="preserve">      </w:t>
      </w:r>
      <w:r w:rsidR="00E12582" w:rsidRPr="00207CE1">
        <w:rPr>
          <w:rFonts w:ascii="標楷體" w:eastAsia="標楷體" w:hAnsi="標楷體" w:hint="eastAsia"/>
          <w:color w:val="000000"/>
          <w:spacing w:val="43"/>
        </w:rPr>
        <w:t>線反射到接收器，於是光電開關就產生了開關</w:t>
      </w:r>
    </w:p>
    <w:p w:rsidR="00E12582" w:rsidRPr="00207CE1" w:rsidRDefault="003A1DF0" w:rsidP="00E12582">
      <w:pPr>
        <w:ind w:firstLineChars="200" w:firstLine="652"/>
        <w:rPr>
          <w:rFonts w:ascii="標楷體" w:eastAsia="標楷體" w:hAnsi="標楷體" w:hint="eastAsia"/>
          <w:color w:val="000000"/>
          <w:spacing w:val="43"/>
        </w:rPr>
      </w:pPr>
      <w:r w:rsidRPr="00207CE1">
        <w:rPr>
          <w:rFonts w:ascii="標楷體" w:eastAsia="標楷體" w:hAnsi="標楷體" w:hint="eastAsia"/>
          <w:color w:val="000000"/>
          <w:spacing w:val="43"/>
        </w:rPr>
        <w:t xml:space="preserve">      </w:t>
      </w:r>
      <w:r w:rsidR="00E12582" w:rsidRPr="00207CE1">
        <w:rPr>
          <w:rFonts w:ascii="標楷體" w:eastAsia="標楷體" w:hAnsi="標楷體" w:hint="eastAsia"/>
          <w:color w:val="000000"/>
          <w:spacing w:val="43"/>
        </w:rPr>
        <w:t>信號。</w:t>
      </w:r>
    </w:p>
    <w:p w:rsidR="003A1DF0" w:rsidRPr="00207CE1" w:rsidRDefault="003A1DF0" w:rsidP="00E12582">
      <w:pPr>
        <w:ind w:firstLineChars="200" w:firstLine="652"/>
        <w:rPr>
          <w:rFonts w:ascii="標楷體" w:eastAsia="標楷體" w:hAnsi="標楷體" w:hint="eastAsia"/>
          <w:color w:val="000000"/>
          <w:spacing w:val="43"/>
        </w:rPr>
      </w:pPr>
      <w:r w:rsidRPr="00207CE1">
        <w:rPr>
          <w:rFonts w:ascii="標楷體" w:eastAsia="標楷體" w:hAnsi="標楷體" w:hint="eastAsia"/>
          <w:color w:val="000000"/>
          <w:spacing w:val="43"/>
        </w:rPr>
        <w:t xml:space="preserve">      </w:t>
      </w:r>
      <w:r w:rsidR="00E12582" w:rsidRPr="00207CE1">
        <w:rPr>
          <w:rFonts w:ascii="標楷體" w:eastAsia="標楷體" w:hAnsi="標楷體" w:hint="eastAsia"/>
          <w:color w:val="000000"/>
          <w:spacing w:val="43"/>
        </w:rPr>
        <w:t>當被檢測物體的表麵光亮或其反光率極高</w:t>
      </w:r>
    </w:p>
    <w:p w:rsidR="003A1DF0" w:rsidRPr="00207CE1" w:rsidRDefault="003A1DF0" w:rsidP="00E12582">
      <w:pPr>
        <w:ind w:firstLineChars="200" w:firstLine="652"/>
        <w:rPr>
          <w:rFonts w:ascii="標楷體" w:eastAsia="標楷體" w:hAnsi="標楷體" w:hint="eastAsia"/>
          <w:color w:val="000000"/>
          <w:spacing w:val="43"/>
        </w:rPr>
      </w:pPr>
      <w:r w:rsidRPr="00207CE1">
        <w:rPr>
          <w:rFonts w:ascii="標楷體" w:eastAsia="標楷體" w:hAnsi="標楷體" w:hint="eastAsia"/>
          <w:color w:val="000000"/>
          <w:spacing w:val="43"/>
        </w:rPr>
        <w:t xml:space="preserve">      </w:t>
      </w:r>
      <w:r w:rsidR="00E12582" w:rsidRPr="00207CE1">
        <w:rPr>
          <w:rFonts w:ascii="標楷體" w:eastAsia="標楷體" w:hAnsi="標楷體" w:hint="eastAsia"/>
          <w:color w:val="000000"/>
          <w:spacing w:val="43"/>
        </w:rPr>
        <w:t>時，漫反射式的光電開關是首選的檢測模式。</w:t>
      </w:r>
    </w:p>
    <w:p w:rsidR="003A1DF0" w:rsidRPr="00207CE1" w:rsidRDefault="003A1DF0" w:rsidP="00E12582">
      <w:pPr>
        <w:ind w:firstLineChars="200" w:firstLine="652"/>
        <w:rPr>
          <w:rFonts w:ascii="標楷體" w:eastAsia="標楷體" w:hAnsi="標楷體" w:hint="eastAsia"/>
          <w:color w:val="000000"/>
          <w:spacing w:val="43"/>
        </w:rPr>
      </w:pPr>
      <w:r w:rsidRPr="00207CE1">
        <w:rPr>
          <w:rFonts w:ascii="標楷體" w:eastAsia="標楷體" w:hAnsi="標楷體" w:hint="eastAsia"/>
          <w:color w:val="000000"/>
          <w:spacing w:val="43"/>
        </w:rPr>
        <w:t xml:space="preserve">      </w:t>
      </w:r>
      <w:r w:rsidR="00E12582" w:rsidRPr="00207CE1">
        <w:rPr>
          <w:rFonts w:ascii="標楷體" w:eastAsia="標楷體" w:hAnsi="標楷體" w:hint="eastAsia"/>
          <w:color w:val="000000"/>
          <w:spacing w:val="43"/>
        </w:rPr>
        <w:t>鏡反射式光電開關：它亦集發射器與接收器於</w:t>
      </w:r>
    </w:p>
    <w:p w:rsidR="003A1DF0" w:rsidRPr="00207CE1" w:rsidRDefault="003A1DF0" w:rsidP="00E12582">
      <w:pPr>
        <w:ind w:firstLineChars="200" w:firstLine="652"/>
        <w:rPr>
          <w:rFonts w:ascii="標楷體" w:eastAsia="標楷體" w:hAnsi="標楷體" w:hint="eastAsia"/>
          <w:color w:val="000000"/>
          <w:spacing w:val="43"/>
        </w:rPr>
      </w:pPr>
      <w:r w:rsidRPr="00207CE1">
        <w:rPr>
          <w:rFonts w:ascii="標楷體" w:eastAsia="標楷體" w:hAnsi="標楷體" w:hint="eastAsia"/>
          <w:color w:val="000000"/>
          <w:spacing w:val="43"/>
        </w:rPr>
        <w:t xml:space="preserve">      </w:t>
      </w:r>
      <w:r w:rsidR="00E12582" w:rsidRPr="00207CE1">
        <w:rPr>
          <w:rFonts w:ascii="標楷體" w:eastAsia="標楷體" w:hAnsi="標楷體" w:hint="eastAsia"/>
          <w:color w:val="000000"/>
          <w:spacing w:val="43"/>
        </w:rPr>
        <w:t>一體，光電開關發射器發出的光線經過反射鏡</w:t>
      </w:r>
    </w:p>
    <w:p w:rsidR="003A1DF0" w:rsidRPr="00207CE1" w:rsidRDefault="003A1DF0" w:rsidP="00E12582">
      <w:pPr>
        <w:ind w:firstLineChars="200" w:firstLine="652"/>
        <w:rPr>
          <w:rFonts w:ascii="標楷體" w:eastAsia="標楷體" w:hAnsi="標楷體" w:hint="eastAsia"/>
          <w:color w:val="000000"/>
          <w:spacing w:val="43"/>
        </w:rPr>
      </w:pPr>
      <w:r w:rsidRPr="00207CE1">
        <w:rPr>
          <w:rFonts w:ascii="標楷體" w:eastAsia="標楷體" w:hAnsi="標楷體" w:hint="eastAsia"/>
          <w:color w:val="000000"/>
          <w:spacing w:val="43"/>
        </w:rPr>
        <w:t xml:space="preserve">      </w:t>
      </w:r>
      <w:r w:rsidR="00E12582" w:rsidRPr="00207CE1">
        <w:rPr>
          <w:rFonts w:ascii="標楷體" w:eastAsia="標楷體" w:hAnsi="標楷體" w:hint="eastAsia"/>
          <w:color w:val="000000"/>
          <w:spacing w:val="43"/>
        </w:rPr>
        <w:t>反射回接收器，當被檢測物體經過且完全阻斷</w:t>
      </w:r>
    </w:p>
    <w:p w:rsidR="003A1DF0" w:rsidRPr="00207CE1" w:rsidRDefault="003A1DF0" w:rsidP="00E12582">
      <w:pPr>
        <w:ind w:firstLineChars="200" w:firstLine="652"/>
        <w:rPr>
          <w:rFonts w:ascii="標楷體" w:eastAsia="標楷體" w:hAnsi="標楷體" w:hint="eastAsia"/>
          <w:color w:val="000000"/>
          <w:spacing w:val="43"/>
        </w:rPr>
      </w:pPr>
      <w:r w:rsidRPr="00207CE1">
        <w:rPr>
          <w:rFonts w:ascii="標楷體" w:eastAsia="標楷體" w:hAnsi="標楷體" w:hint="eastAsia"/>
          <w:color w:val="000000"/>
          <w:spacing w:val="43"/>
        </w:rPr>
        <w:t xml:space="preserve">      </w:t>
      </w:r>
      <w:r w:rsidR="00E12582" w:rsidRPr="00207CE1">
        <w:rPr>
          <w:rFonts w:ascii="標楷體" w:eastAsia="標楷體" w:hAnsi="標楷體" w:hint="eastAsia"/>
          <w:color w:val="000000"/>
          <w:spacing w:val="43"/>
        </w:rPr>
        <w:t>光線時，光電開關就產生了檢測開關信號。對</w:t>
      </w:r>
    </w:p>
    <w:p w:rsidR="003A1DF0" w:rsidRPr="00207CE1" w:rsidRDefault="003A1DF0" w:rsidP="00E12582">
      <w:pPr>
        <w:ind w:firstLineChars="200" w:firstLine="652"/>
        <w:rPr>
          <w:rFonts w:ascii="標楷體" w:eastAsia="標楷體" w:hAnsi="標楷體" w:hint="eastAsia"/>
          <w:color w:val="000000"/>
          <w:spacing w:val="43"/>
        </w:rPr>
      </w:pPr>
      <w:r w:rsidRPr="00207CE1">
        <w:rPr>
          <w:rFonts w:ascii="標楷體" w:eastAsia="標楷體" w:hAnsi="標楷體" w:hint="eastAsia"/>
          <w:color w:val="000000"/>
          <w:spacing w:val="43"/>
        </w:rPr>
        <w:t xml:space="preserve">      </w:t>
      </w:r>
      <w:r w:rsidR="00E12582" w:rsidRPr="00207CE1">
        <w:rPr>
          <w:rFonts w:ascii="標楷體" w:eastAsia="標楷體" w:hAnsi="標楷體" w:hint="eastAsia"/>
          <w:color w:val="000000"/>
          <w:spacing w:val="43"/>
        </w:rPr>
        <w:t>射式光電開關：它包含了在結構上相互分離且</w:t>
      </w:r>
    </w:p>
    <w:p w:rsidR="003A1DF0" w:rsidRPr="00207CE1" w:rsidRDefault="003A1DF0" w:rsidP="00E12582">
      <w:pPr>
        <w:ind w:firstLineChars="200" w:firstLine="652"/>
        <w:rPr>
          <w:rFonts w:ascii="標楷體" w:eastAsia="標楷體" w:hAnsi="標楷體" w:hint="eastAsia"/>
          <w:color w:val="000000"/>
          <w:spacing w:val="43"/>
        </w:rPr>
      </w:pPr>
      <w:r w:rsidRPr="00207CE1">
        <w:rPr>
          <w:rFonts w:ascii="標楷體" w:eastAsia="標楷體" w:hAnsi="標楷體" w:hint="eastAsia"/>
          <w:color w:val="000000"/>
          <w:spacing w:val="43"/>
        </w:rPr>
        <w:t xml:space="preserve">      </w:t>
      </w:r>
      <w:r w:rsidR="00E12582" w:rsidRPr="00207CE1">
        <w:rPr>
          <w:rFonts w:ascii="標楷體" w:eastAsia="標楷體" w:hAnsi="標楷體" w:hint="eastAsia"/>
          <w:color w:val="000000"/>
          <w:spacing w:val="43"/>
        </w:rPr>
        <w:t>光軸相對放置的發射器和接收器，發射器發出</w:t>
      </w:r>
    </w:p>
    <w:p w:rsidR="003A1DF0" w:rsidRPr="00207CE1" w:rsidRDefault="003A1DF0" w:rsidP="00E12582">
      <w:pPr>
        <w:ind w:firstLineChars="200" w:firstLine="652"/>
        <w:rPr>
          <w:rFonts w:ascii="標楷體" w:eastAsia="標楷體" w:hAnsi="標楷體" w:hint="eastAsia"/>
          <w:color w:val="000000"/>
          <w:spacing w:val="43"/>
        </w:rPr>
      </w:pPr>
      <w:r w:rsidRPr="00207CE1">
        <w:rPr>
          <w:rFonts w:ascii="標楷體" w:eastAsia="標楷體" w:hAnsi="標楷體" w:hint="eastAsia"/>
          <w:color w:val="000000"/>
          <w:spacing w:val="43"/>
        </w:rPr>
        <w:t xml:space="preserve">      </w:t>
      </w:r>
      <w:r w:rsidR="00E12582" w:rsidRPr="00207CE1">
        <w:rPr>
          <w:rFonts w:ascii="標楷體" w:eastAsia="標楷體" w:hAnsi="標楷體" w:hint="eastAsia"/>
          <w:color w:val="000000"/>
          <w:spacing w:val="43"/>
        </w:rPr>
        <w:t>的光線直接進入接收器，當被檢測物體經過發</w:t>
      </w:r>
    </w:p>
    <w:p w:rsidR="003A1DF0" w:rsidRPr="00207CE1" w:rsidRDefault="003A1DF0" w:rsidP="00E12582">
      <w:pPr>
        <w:ind w:firstLineChars="200" w:firstLine="652"/>
        <w:rPr>
          <w:rFonts w:ascii="標楷體" w:eastAsia="標楷體" w:hAnsi="標楷體" w:hint="eastAsia"/>
          <w:color w:val="000000"/>
          <w:spacing w:val="43"/>
        </w:rPr>
      </w:pPr>
      <w:r w:rsidRPr="00207CE1">
        <w:rPr>
          <w:rFonts w:ascii="標楷體" w:eastAsia="標楷體" w:hAnsi="標楷體" w:hint="eastAsia"/>
          <w:color w:val="000000"/>
          <w:spacing w:val="43"/>
        </w:rPr>
        <w:lastRenderedPageBreak/>
        <w:t xml:space="preserve">      </w:t>
      </w:r>
      <w:r w:rsidR="00E12582" w:rsidRPr="00207CE1">
        <w:rPr>
          <w:rFonts w:ascii="標楷體" w:eastAsia="標楷體" w:hAnsi="標楷體" w:hint="eastAsia"/>
          <w:color w:val="000000"/>
          <w:spacing w:val="43"/>
        </w:rPr>
        <w:t>射器和接收器之間且阻斷光線時，光電開關就</w:t>
      </w:r>
    </w:p>
    <w:p w:rsidR="00E12582" w:rsidRPr="00207CE1" w:rsidRDefault="003A1DF0" w:rsidP="00E12582">
      <w:pPr>
        <w:ind w:firstLineChars="200" w:firstLine="652"/>
        <w:rPr>
          <w:rFonts w:ascii="標楷體" w:eastAsia="標楷體" w:hAnsi="標楷體" w:hint="eastAsia"/>
          <w:color w:val="000000"/>
          <w:spacing w:val="43"/>
        </w:rPr>
      </w:pPr>
      <w:r w:rsidRPr="00207CE1">
        <w:rPr>
          <w:rFonts w:ascii="標楷體" w:eastAsia="標楷體" w:hAnsi="標楷體" w:hint="eastAsia"/>
          <w:color w:val="000000"/>
          <w:spacing w:val="43"/>
        </w:rPr>
        <w:t xml:space="preserve">      </w:t>
      </w:r>
      <w:r w:rsidR="00E12582" w:rsidRPr="00207CE1">
        <w:rPr>
          <w:rFonts w:ascii="標楷體" w:eastAsia="標楷體" w:hAnsi="標楷體" w:hint="eastAsia"/>
          <w:color w:val="000000"/>
          <w:spacing w:val="43"/>
        </w:rPr>
        <w:t>產生了開關信號。</w:t>
      </w:r>
    </w:p>
    <w:p w:rsidR="003A1DF0" w:rsidRPr="00207CE1" w:rsidRDefault="003A1DF0" w:rsidP="00E12582">
      <w:pPr>
        <w:ind w:firstLineChars="200" w:firstLine="652"/>
        <w:rPr>
          <w:rFonts w:ascii="標楷體" w:eastAsia="標楷體" w:hAnsi="標楷體" w:hint="eastAsia"/>
          <w:color w:val="000000"/>
          <w:spacing w:val="43"/>
        </w:rPr>
      </w:pPr>
      <w:r w:rsidRPr="00207CE1">
        <w:rPr>
          <w:rFonts w:ascii="標楷體" w:eastAsia="標楷體" w:hAnsi="標楷體" w:hint="eastAsia"/>
          <w:color w:val="000000"/>
          <w:spacing w:val="43"/>
        </w:rPr>
        <w:t xml:space="preserve">      </w:t>
      </w:r>
      <w:r w:rsidR="00E12582" w:rsidRPr="00207CE1">
        <w:rPr>
          <w:rFonts w:ascii="標楷體" w:eastAsia="標楷體" w:hAnsi="標楷體" w:hint="eastAsia"/>
          <w:color w:val="000000"/>
          <w:spacing w:val="43"/>
        </w:rPr>
        <w:t>當檢測物體為不透明時，對射式光電開關是最</w:t>
      </w:r>
    </w:p>
    <w:p w:rsidR="003A1DF0" w:rsidRPr="00207CE1" w:rsidRDefault="003A1DF0" w:rsidP="00E12582">
      <w:pPr>
        <w:ind w:firstLineChars="200" w:firstLine="652"/>
        <w:rPr>
          <w:rFonts w:ascii="標楷體" w:eastAsia="標楷體" w:hAnsi="標楷體" w:hint="eastAsia"/>
          <w:color w:val="000000"/>
          <w:spacing w:val="43"/>
        </w:rPr>
      </w:pPr>
      <w:r w:rsidRPr="00207CE1">
        <w:rPr>
          <w:rFonts w:ascii="標楷體" w:eastAsia="標楷體" w:hAnsi="標楷體" w:hint="eastAsia"/>
          <w:color w:val="000000"/>
          <w:spacing w:val="43"/>
        </w:rPr>
        <w:t xml:space="preserve">      </w:t>
      </w:r>
      <w:r w:rsidR="00E12582" w:rsidRPr="00207CE1">
        <w:rPr>
          <w:rFonts w:ascii="標楷體" w:eastAsia="標楷體" w:hAnsi="標楷體" w:hint="eastAsia"/>
          <w:color w:val="000000"/>
          <w:spacing w:val="43"/>
        </w:rPr>
        <w:t>可靠的檢測裝置。槽式光電開關：它通常采用</w:t>
      </w:r>
    </w:p>
    <w:p w:rsidR="003A1DF0" w:rsidRPr="00207CE1" w:rsidRDefault="003A1DF0" w:rsidP="00E12582">
      <w:pPr>
        <w:ind w:firstLineChars="200" w:firstLine="652"/>
        <w:rPr>
          <w:rFonts w:ascii="標楷體" w:eastAsia="標楷體" w:hAnsi="標楷體" w:hint="eastAsia"/>
          <w:color w:val="000000"/>
          <w:spacing w:val="43"/>
        </w:rPr>
      </w:pPr>
      <w:r w:rsidRPr="00207CE1">
        <w:rPr>
          <w:rFonts w:ascii="標楷體" w:eastAsia="標楷體" w:hAnsi="標楷體" w:hint="eastAsia"/>
          <w:color w:val="000000"/>
          <w:spacing w:val="43"/>
        </w:rPr>
        <w:t xml:space="preserve">      </w:t>
      </w:r>
      <w:r w:rsidR="00E12582" w:rsidRPr="00207CE1">
        <w:rPr>
          <w:rFonts w:ascii="標楷體" w:eastAsia="標楷體" w:hAnsi="標楷體" w:hint="eastAsia"/>
          <w:color w:val="000000"/>
          <w:spacing w:val="43"/>
        </w:rPr>
        <w:t>標準的U字型結構，其發射器和接收器分別位</w:t>
      </w:r>
    </w:p>
    <w:p w:rsidR="003A1DF0" w:rsidRPr="00207CE1" w:rsidRDefault="003A1DF0" w:rsidP="00E12582">
      <w:pPr>
        <w:ind w:firstLineChars="200" w:firstLine="652"/>
        <w:rPr>
          <w:rFonts w:ascii="標楷體" w:eastAsia="標楷體" w:hAnsi="標楷體" w:hint="eastAsia"/>
          <w:color w:val="000000"/>
          <w:spacing w:val="43"/>
        </w:rPr>
      </w:pPr>
      <w:r w:rsidRPr="00207CE1">
        <w:rPr>
          <w:rFonts w:ascii="標楷體" w:eastAsia="標楷體" w:hAnsi="標楷體" w:hint="eastAsia"/>
          <w:color w:val="000000"/>
          <w:spacing w:val="43"/>
        </w:rPr>
        <w:t xml:space="preserve">      </w:t>
      </w:r>
      <w:r w:rsidR="00E12582" w:rsidRPr="00207CE1">
        <w:rPr>
          <w:rFonts w:ascii="標楷體" w:eastAsia="標楷體" w:hAnsi="標楷體" w:hint="eastAsia"/>
          <w:color w:val="000000"/>
          <w:spacing w:val="43"/>
        </w:rPr>
        <w:t>於U型槽的兩邊，並形成一光軸，當被檢測物</w:t>
      </w:r>
    </w:p>
    <w:p w:rsidR="003A1DF0" w:rsidRPr="00207CE1" w:rsidRDefault="003A1DF0" w:rsidP="00E12582">
      <w:pPr>
        <w:ind w:firstLineChars="200" w:firstLine="652"/>
        <w:rPr>
          <w:rFonts w:ascii="標楷體" w:eastAsia="標楷體" w:hAnsi="標楷體" w:hint="eastAsia"/>
          <w:color w:val="000000"/>
          <w:spacing w:val="43"/>
        </w:rPr>
      </w:pPr>
      <w:r w:rsidRPr="00207CE1">
        <w:rPr>
          <w:rFonts w:ascii="標楷體" w:eastAsia="標楷體" w:hAnsi="標楷體" w:hint="eastAsia"/>
          <w:color w:val="000000"/>
          <w:spacing w:val="43"/>
        </w:rPr>
        <w:t xml:space="preserve">      </w:t>
      </w:r>
      <w:r w:rsidR="00E12582" w:rsidRPr="00207CE1">
        <w:rPr>
          <w:rFonts w:ascii="標楷體" w:eastAsia="標楷體" w:hAnsi="標楷體" w:hint="eastAsia"/>
          <w:color w:val="000000"/>
          <w:spacing w:val="43"/>
        </w:rPr>
        <w:t>體經過U型槽且阻斷光軸時，光電開關就產生</w:t>
      </w:r>
    </w:p>
    <w:p w:rsidR="00E12582" w:rsidRPr="00207CE1" w:rsidRDefault="003A1DF0" w:rsidP="00E12582">
      <w:pPr>
        <w:ind w:firstLineChars="200" w:firstLine="652"/>
        <w:rPr>
          <w:rFonts w:ascii="標楷體" w:eastAsia="標楷體" w:hAnsi="標楷體" w:hint="eastAsia"/>
          <w:color w:val="000000"/>
          <w:spacing w:val="43"/>
        </w:rPr>
      </w:pPr>
      <w:r w:rsidRPr="00207CE1">
        <w:rPr>
          <w:rFonts w:ascii="標楷體" w:eastAsia="標楷體" w:hAnsi="標楷體" w:hint="eastAsia"/>
          <w:color w:val="000000"/>
          <w:spacing w:val="43"/>
        </w:rPr>
        <w:t xml:space="preserve">      </w:t>
      </w:r>
      <w:r w:rsidR="00E12582" w:rsidRPr="00207CE1">
        <w:rPr>
          <w:rFonts w:ascii="標楷體" w:eastAsia="標楷體" w:hAnsi="標楷體" w:hint="eastAsia"/>
          <w:color w:val="000000"/>
          <w:spacing w:val="43"/>
        </w:rPr>
        <w:t>了開關量信號。</w:t>
      </w:r>
    </w:p>
    <w:p w:rsidR="003A1DF0" w:rsidRPr="00207CE1" w:rsidRDefault="003A1DF0" w:rsidP="00E12582">
      <w:pPr>
        <w:ind w:firstLineChars="200" w:firstLine="480"/>
        <w:jc w:val="both"/>
        <w:rPr>
          <w:rFonts w:ascii="標楷體" w:eastAsia="標楷體" w:hAnsi="標楷體" w:hint="eastAsia"/>
          <w:spacing w:val="40"/>
        </w:rPr>
      </w:pPr>
      <w:r w:rsidRPr="00207CE1">
        <w:rPr>
          <w:rFonts w:ascii="標楷體" w:eastAsia="標楷體" w:hAnsi="標楷體" w:hint="eastAsia"/>
        </w:rPr>
        <w:t xml:space="preserve">            </w:t>
      </w:r>
      <w:r w:rsidR="00E12582" w:rsidRPr="00207CE1">
        <w:rPr>
          <w:rFonts w:ascii="標楷體" w:eastAsia="標楷體" w:hAnsi="標楷體" w:hint="eastAsia"/>
        </w:rPr>
        <w:t>槽式光電開關比較適</w:t>
      </w:r>
      <w:r w:rsidR="00E12582" w:rsidRPr="00207CE1">
        <w:rPr>
          <w:rFonts w:ascii="標楷體" w:eastAsia="標楷體" w:hAnsi="標楷體" w:hint="eastAsia"/>
          <w:spacing w:val="40"/>
        </w:rPr>
        <w:t>合檢測高速運動的物體，並且</w:t>
      </w:r>
    </w:p>
    <w:p w:rsidR="003A1DF0" w:rsidRPr="00207CE1" w:rsidRDefault="003A1DF0" w:rsidP="003A1DF0">
      <w:pPr>
        <w:ind w:firstLineChars="200" w:firstLine="640"/>
        <w:jc w:val="both"/>
        <w:rPr>
          <w:rFonts w:ascii="標楷體" w:eastAsia="標楷體" w:hAnsi="標楷體" w:hint="eastAsia"/>
          <w:spacing w:val="40"/>
        </w:rPr>
      </w:pPr>
      <w:r w:rsidRPr="00207CE1">
        <w:rPr>
          <w:rFonts w:ascii="標楷體" w:eastAsia="標楷體" w:hAnsi="標楷體" w:hint="eastAsia"/>
          <w:spacing w:val="40"/>
        </w:rPr>
        <w:t xml:space="preserve">      </w:t>
      </w:r>
      <w:r w:rsidR="00E12582" w:rsidRPr="00207CE1">
        <w:rPr>
          <w:rFonts w:ascii="標楷體" w:eastAsia="標楷體" w:hAnsi="標楷體" w:hint="eastAsia"/>
          <w:spacing w:val="40"/>
        </w:rPr>
        <w:t>它能分辨透明與半透明物體,使用安全可靠。光</w:t>
      </w:r>
    </w:p>
    <w:p w:rsidR="003A1DF0" w:rsidRPr="00207CE1" w:rsidRDefault="003A1DF0" w:rsidP="003A1DF0">
      <w:pPr>
        <w:ind w:firstLineChars="200" w:firstLine="640"/>
        <w:jc w:val="both"/>
        <w:rPr>
          <w:rFonts w:ascii="標楷體" w:eastAsia="標楷體" w:hAnsi="標楷體" w:hint="eastAsia"/>
          <w:spacing w:val="40"/>
        </w:rPr>
      </w:pPr>
      <w:r w:rsidRPr="00207CE1">
        <w:rPr>
          <w:rFonts w:ascii="標楷體" w:eastAsia="標楷體" w:hAnsi="標楷體" w:hint="eastAsia"/>
          <w:spacing w:val="40"/>
        </w:rPr>
        <w:t xml:space="preserve">      </w:t>
      </w:r>
      <w:r w:rsidR="00E12582" w:rsidRPr="00207CE1">
        <w:rPr>
          <w:rFonts w:ascii="標楷體" w:eastAsia="標楷體" w:hAnsi="標楷體" w:hint="eastAsia"/>
          <w:spacing w:val="40"/>
        </w:rPr>
        <w:t>纖式光電開關：它采用塑料或玻璃光纖傳感器</w:t>
      </w:r>
    </w:p>
    <w:p w:rsidR="003A1DF0" w:rsidRPr="00207CE1" w:rsidRDefault="003A1DF0" w:rsidP="003A1DF0">
      <w:pPr>
        <w:ind w:firstLineChars="200" w:firstLine="640"/>
        <w:jc w:val="both"/>
        <w:rPr>
          <w:rFonts w:ascii="標楷體" w:eastAsia="標楷體" w:hAnsi="標楷體" w:hint="eastAsia"/>
          <w:spacing w:val="40"/>
        </w:rPr>
      </w:pPr>
      <w:r w:rsidRPr="00207CE1">
        <w:rPr>
          <w:rFonts w:ascii="標楷體" w:eastAsia="標楷體" w:hAnsi="標楷體" w:hint="eastAsia"/>
          <w:spacing w:val="40"/>
        </w:rPr>
        <w:t xml:space="preserve">      </w:t>
      </w:r>
      <w:r w:rsidR="00E12582" w:rsidRPr="00207CE1">
        <w:rPr>
          <w:rFonts w:ascii="標楷體" w:eastAsia="標楷體" w:hAnsi="標楷體" w:hint="eastAsia"/>
          <w:spacing w:val="40"/>
        </w:rPr>
        <w:t>來引導光線，可以對距離遠的被檢測物體進行</w:t>
      </w:r>
    </w:p>
    <w:p w:rsidR="00E12582" w:rsidRPr="00207CE1" w:rsidRDefault="003A1DF0" w:rsidP="003A1DF0">
      <w:pPr>
        <w:ind w:firstLineChars="200" w:firstLine="640"/>
        <w:jc w:val="both"/>
        <w:rPr>
          <w:rFonts w:ascii="標楷體" w:eastAsia="標楷體" w:hAnsi="標楷體" w:hint="eastAsia"/>
          <w:spacing w:val="40"/>
        </w:rPr>
      </w:pPr>
      <w:r w:rsidRPr="00207CE1">
        <w:rPr>
          <w:rFonts w:ascii="標楷體" w:eastAsia="標楷體" w:hAnsi="標楷體" w:hint="eastAsia"/>
          <w:spacing w:val="40"/>
        </w:rPr>
        <w:t xml:space="preserve">      </w:t>
      </w:r>
      <w:r w:rsidR="00E12582" w:rsidRPr="00207CE1">
        <w:rPr>
          <w:rFonts w:ascii="標楷體" w:eastAsia="標楷體" w:hAnsi="標楷體" w:hint="eastAsia"/>
          <w:spacing w:val="40"/>
        </w:rPr>
        <w:t>檢測。通常光纖傳感器分為對射式和漫反射式。</w:t>
      </w:r>
    </w:p>
    <w:p w:rsidR="003A1DF0" w:rsidRPr="00207CE1" w:rsidRDefault="003A1DF0" w:rsidP="00E12582">
      <w:pPr>
        <w:ind w:firstLineChars="200" w:firstLine="640"/>
        <w:jc w:val="both"/>
        <w:rPr>
          <w:rFonts w:ascii="標楷體" w:eastAsia="標楷體" w:hAnsi="標楷體" w:hint="eastAsia"/>
          <w:spacing w:val="40"/>
        </w:rPr>
      </w:pPr>
      <w:r w:rsidRPr="00207CE1">
        <w:rPr>
          <w:rFonts w:ascii="標楷體" w:eastAsia="標楷體" w:hAnsi="標楷體" w:hint="eastAsia"/>
          <w:spacing w:val="40"/>
        </w:rPr>
        <w:t xml:space="preserve">      </w:t>
      </w:r>
      <w:r w:rsidR="00E12582" w:rsidRPr="00207CE1">
        <w:rPr>
          <w:rFonts w:ascii="標楷體" w:eastAsia="標楷體" w:hAnsi="標楷體" w:hint="eastAsia"/>
          <w:spacing w:val="40"/>
        </w:rPr>
        <w:t>繼電器的作動原理是以小電流去激發線圈產生</w:t>
      </w:r>
    </w:p>
    <w:p w:rsidR="00E12582" w:rsidRPr="00207CE1" w:rsidRDefault="003A1DF0" w:rsidP="00E12582">
      <w:pPr>
        <w:ind w:firstLineChars="200" w:firstLine="640"/>
        <w:jc w:val="both"/>
        <w:rPr>
          <w:rFonts w:ascii="標楷體" w:eastAsia="標楷體" w:hAnsi="標楷體" w:hint="eastAsia"/>
          <w:spacing w:val="40"/>
        </w:rPr>
      </w:pPr>
      <w:r w:rsidRPr="00207CE1">
        <w:rPr>
          <w:rFonts w:ascii="標楷體" w:eastAsia="標楷體" w:hAnsi="標楷體" w:hint="eastAsia"/>
          <w:spacing w:val="40"/>
        </w:rPr>
        <w:t xml:space="preserve">      </w:t>
      </w:r>
      <w:r w:rsidR="00E12582" w:rsidRPr="00207CE1">
        <w:rPr>
          <w:rFonts w:ascii="標楷體" w:eastAsia="標楷體" w:hAnsi="標楷體" w:hint="eastAsia"/>
          <w:spacing w:val="40"/>
        </w:rPr>
        <w:t>磁場進而導通接點而拉動大電流。</w:t>
      </w:r>
    </w:p>
    <w:p w:rsidR="003A1DF0" w:rsidRPr="00207CE1" w:rsidRDefault="003A1DF0" w:rsidP="00E12582">
      <w:pPr>
        <w:ind w:firstLineChars="200" w:firstLine="640"/>
        <w:jc w:val="both"/>
        <w:rPr>
          <w:rFonts w:ascii="標楷體" w:eastAsia="標楷體" w:hAnsi="標楷體" w:hint="eastAsia"/>
          <w:spacing w:val="40"/>
        </w:rPr>
      </w:pPr>
      <w:r w:rsidRPr="00207CE1">
        <w:rPr>
          <w:rFonts w:ascii="標楷體" w:eastAsia="標楷體" w:hAnsi="標楷體" w:hint="eastAsia"/>
          <w:spacing w:val="40"/>
        </w:rPr>
        <w:t xml:space="preserve">      </w:t>
      </w:r>
      <w:r w:rsidR="00E12582" w:rsidRPr="00207CE1">
        <w:rPr>
          <w:rFonts w:ascii="標楷體" w:eastAsia="標楷體" w:hAnsi="標楷體" w:hint="eastAsia"/>
          <w:spacing w:val="40"/>
        </w:rPr>
        <w:t>繼電器在使用上有各種不同的耐壓規格可供選</w:t>
      </w:r>
    </w:p>
    <w:p w:rsidR="003A1DF0" w:rsidRPr="00207CE1" w:rsidRDefault="003A1DF0" w:rsidP="00E12582">
      <w:pPr>
        <w:ind w:firstLineChars="200" w:firstLine="640"/>
        <w:jc w:val="both"/>
        <w:rPr>
          <w:rFonts w:ascii="標楷體" w:eastAsia="標楷體" w:hAnsi="標楷體" w:hint="eastAsia"/>
          <w:spacing w:val="40"/>
        </w:rPr>
      </w:pPr>
      <w:r w:rsidRPr="00207CE1">
        <w:rPr>
          <w:rFonts w:ascii="標楷體" w:eastAsia="標楷體" w:hAnsi="標楷體" w:hint="eastAsia"/>
          <w:spacing w:val="40"/>
        </w:rPr>
        <w:t xml:space="preserve">      </w:t>
      </w:r>
      <w:r w:rsidR="00E12582" w:rsidRPr="00207CE1">
        <w:rPr>
          <w:rFonts w:ascii="標楷體" w:eastAsia="標楷體" w:hAnsi="標楷體" w:hint="eastAsia"/>
          <w:spacing w:val="40"/>
        </w:rPr>
        <w:t>用，使用繼電器的優點是其有絕對的隔離效果</w:t>
      </w:r>
    </w:p>
    <w:p w:rsidR="003A1DF0" w:rsidRPr="00207CE1" w:rsidRDefault="003A1DF0" w:rsidP="00E12582">
      <w:pPr>
        <w:ind w:firstLineChars="200" w:firstLine="640"/>
        <w:jc w:val="both"/>
        <w:rPr>
          <w:rFonts w:ascii="標楷體" w:eastAsia="標楷體" w:hAnsi="標楷體" w:hint="eastAsia"/>
          <w:spacing w:val="40"/>
        </w:rPr>
      </w:pPr>
      <w:r w:rsidRPr="00207CE1">
        <w:rPr>
          <w:rFonts w:ascii="標楷體" w:eastAsia="標楷體" w:hAnsi="標楷體" w:hint="eastAsia"/>
          <w:spacing w:val="40"/>
        </w:rPr>
        <w:t xml:space="preserve">      </w:t>
      </w:r>
      <w:r w:rsidR="00E12582" w:rsidRPr="00207CE1">
        <w:rPr>
          <w:rFonts w:ascii="標楷體" w:eastAsia="標楷體" w:hAnsi="標楷體" w:hint="eastAsia"/>
          <w:spacing w:val="40"/>
        </w:rPr>
        <w:t>實際使用時可允許使用兩組不同的電源，例如</w:t>
      </w:r>
    </w:p>
    <w:p w:rsidR="003A1DF0" w:rsidRPr="00207CE1" w:rsidRDefault="003A1DF0" w:rsidP="00E12582">
      <w:pPr>
        <w:ind w:firstLineChars="200" w:firstLine="640"/>
        <w:jc w:val="both"/>
        <w:rPr>
          <w:rFonts w:ascii="標楷體" w:eastAsia="標楷體" w:hAnsi="標楷體" w:hint="eastAsia"/>
          <w:spacing w:val="40"/>
        </w:rPr>
      </w:pPr>
      <w:r w:rsidRPr="00207CE1">
        <w:rPr>
          <w:rFonts w:ascii="標楷體" w:eastAsia="標楷體" w:hAnsi="標楷體" w:hint="eastAsia"/>
          <w:spacing w:val="40"/>
        </w:rPr>
        <w:t xml:space="preserve">      </w:t>
      </w:r>
      <w:r w:rsidR="00E12582" w:rsidRPr="00207CE1">
        <w:rPr>
          <w:rFonts w:ascii="標楷體" w:eastAsia="標楷體" w:hAnsi="標楷體" w:hint="eastAsia"/>
          <w:spacing w:val="40"/>
        </w:rPr>
        <w:t>可使用直流24V的電壓去激發線圈，以驅動交</w:t>
      </w:r>
    </w:p>
    <w:p w:rsidR="00E12582" w:rsidRPr="00207CE1" w:rsidRDefault="003A1DF0" w:rsidP="00E12582">
      <w:pPr>
        <w:ind w:firstLineChars="200" w:firstLine="640"/>
        <w:jc w:val="both"/>
        <w:rPr>
          <w:rFonts w:ascii="標楷體" w:eastAsia="標楷體" w:hAnsi="標楷體" w:hint="eastAsia"/>
          <w:spacing w:val="40"/>
        </w:rPr>
      </w:pPr>
      <w:r w:rsidRPr="00207CE1">
        <w:rPr>
          <w:rFonts w:ascii="標楷體" w:eastAsia="標楷體" w:hAnsi="標楷體" w:hint="eastAsia"/>
          <w:spacing w:val="40"/>
        </w:rPr>
        <w:t xml:space="preserve">      </w:t>
      </w:r>
      <w:r w:rsidR="00E12582" w:rsidRPr="00207CE1">
        <w:rPr>
          <w:rFonts w:ascii="標楷體" w:eastAsia="標楷體" w:hAnsi="標楷體" w:hint="eastAsia"/>
          <w:spacing w:val="40"/>
        </w:rPr>
        <w:t>流110V電壓。</w:t>
      </w:r>
    </w:p>
    <w:p w:rsidR="003A1DF0" w:rsidRPr="00207CE1" w:rsidRDefault="003A1DF0" w:rsidP="00E12582">
      <w:pPr>
        <w:ind w:firstLineChars="200" w:firstLine="640"/>
        <w:jc w:val="both"/>
        <w:rPr>
          <w:rFonts w:ascii="標楷體" w:eastAsia="標楷體" w:hAnsi="標楷體" w:hint="eastAsia"/>
          <w:spacing w:val="40"/>
        </w:rPr>
      </w:pPr>
      <w:r w:rsidRPr="00207CE1">
        <w:rPr>
          <w:rFonts w:ascii="標楷體" w:eastAsia="標楷體" w:hAnsi="標楷體" w:hint="eastAsia"/>
          <w:spacing w:val="40"/>
        </w:rPr>
        <w:t xml:space="preserve">      </w:t>
      </w:r>
      <w:r w:rsidR="00E12582" w:rsidRPr="00207CE1">
        <w:rPr>
          <w:rFonts w:ascii="標楷體" w:eastAsia="標楷體" w:hAnsi="標楷體" w:hint="eastAsia"/>
          <w:spacing w:val="40"/>
        </w:rPr>
        <w:t>光電開關（光電傳感器）是光電接近開關的簡</w:t>
      </w:r>
    </w:p>
    <w:p w:rsidR="003A1DF0" w:rsidRPr="00207CE1" w:rsidRDefault="003A1DF0" w:rsidP="00E12582">
      <w:pPr>
        <w:ind w:firstLineChars="200" w:firstLine="640"/>
        <w:jc w:val="both"/>
        <w:rPr>
          <w:rFonts w:ascii="標楷體" w:eastAsia="標楷體" w:hAnsi="標楷體" w:hint="eastAsia"/>
          <w:spacing w:val="40"/>
        </w:rPr>
      </w:pPr>
      <w:r w:rsidRPr="00207CE1">
        <w:rPr>
          <w:rFonts w:ascii="標楷體" w:eastAsia="標楷體" w:hAnsi="標楷體" w:hint="eastAsia"/>
          <w:spacing w:val="40"/>
        </w:rPr>
        <w:t xml:space="preserve">      </w:t>
      </w:r>
      <w:r w:rsidR="00E12582" w:rsidRPr="00207CE1">
        <w:rPr>
          <w:rFonts w:ascii="標楷體" w:eastAsia="標楷體" w:hAnsi="標楷體" w:hint="eastAsia"/>
          <w:spacing w:val="40"/>
        </w:rPr>
        <w:t>稱，它是利用被檢測物對光束的遮擋或反射，</w:t>
      </w:r>
    </w:p>
    <w:p w:rsidR="003A1DF0" w:rsidRPr="00207CE1" w:rsidRDefault="003A1DF0" w:rsidP="00E12582">
      <w:pPr>
        <w:ind w:firstLineChars="200" w:firstLine="640"/>
        <w:jc w:val="both"/>
        <w:rPr>
          <w:rFonts w:ascii="標楷體" w:eastAsia="標楷體" w:hAnsi="標楷體" w:hint="eastAsia"/>
          <w:spacing w:val="40"/>
        </w:rPr>
      </w:pPr>
      <w:r w:rsidRPr="00207CE1">
        <w:rPr>
          <w:rFonts w:ascii="標楷體" w:eastAsia="標楷體" w:hAnsi="標楷體" w:hint="eastAsia"/>
          <w:spacing w:val="40"/>
        </w:rPr>
        <w:t xml:space="preserve">      </w:t>
      </w:r>
      <w:r w:rsidR="00E12582" w:rsidRPr="00207CE1">
        <w:rPr>
          <w:rFonts w:ascii="標楷體" w:eastAsia="標楷體" w:hAnsi="標楷體" w:hint="eastAsia"/>
          <w:spacing w:val="40"/>
        </w:rPr>
        <w:t>由同步回路選通電路，從而檢測物體有無的。</w:t>
      </w:r>
    </w:p>
    <w:p w:rsidR="003A1DF0" w:rsidRPr="00207CE1" w:rsidRDefault="003A1DF0" w:rsidP="00E12582">
      <w:pPr>
        <w:ind w:firstLineChars="200" w:firstLine="640"/>
        <w:jc w:val="both"/>
        <w:rPr>
          <w:rFonts w:ascii="標楷體" w:eastAsia="標楷體" w:hAnsi="標楷體" w:hint="eastAsia"/>
          <w:spacing w:val="40"/>
        </w:rPr>
      </w:pPr>
      <w:r w:rsidRPr="00207CE1">
        <w:rPr>
          <w:rFonts w:ascii="標楷體" w:eastAsia="標楷體" w:hAnsi="標楷體" w:hint="eastAsia"/>
          <w:spacing w:val="40"/>
        </w:rPr>
        <w:t xml:space="preserve">      </w:t>
      </w:r>
      <w:r w:rsidR="00E12582" w:rsidRPr="00207CE1">
        <w:rPr>
          <w:rFonts w:ascii="標楷體" w:eastAsia="標楷體" w:hAnsi="標楷體" w:hint="eastAsia"/>
          <w:spacing w:val="40"/>
        </w:rPr>
        <w:t>物體不限於金屬，所有能反射光線的物體均可</w:t>
      </w:r>
    </w:p>
    <w:p w:rsidR="003A1DF0" w:rsidRPr="00207CE1" w:rsidRDefault="003A1DF0" w:rsidP="00E12582">
      <w:pPr>
        <w:ind w:firstLineChars="200" w:firstLine="640"/>
        <w:jc w:val="both"/>
        <w:rPr>
          <w:rFonts w:ascii="標楷體" w:eastAsia="標楷體" w:hAnsi="標楷體" w:hint="eastAsia"/>
          <w:spacing w:val="40"/>
        </w:rPr>
      </w:pPr>
      <w:r w:rsidRPr="00207CE1">
        <w:rPr>
          <w:rFonts w:ascii="標楷體" w:eastAsia="標楷體" w:hAnsi="標楷體" w:hint="eastAsia"/>
          <w:spacing w:val="40"/>
        </w:rPr>
        <w:t xml:space="preserve">      </w:t>
      </w:r>
      <w:r w:rsidR="00E12582" w:rsidRPr="00207CE1">
        <w:rPr>
          <w:rFonts w:ascii="標楷體" w:eastAsia="標楷體" w:hAnsi="標楷體" w:hint="eastAsia"/>
          <w:spacing w:val="40"/>
        </w:rPr>
        <w:t>被檢測。光電開關將輸入電流在發射器上轉換</w:t>
      </w:r>
    </w:p>
    <w:p w:rsidR="003A1DF0" w:rsidRPr="00207CE1" w:rsidRDefault="003A1DF0" w:rsidP="00E12582">
      <w:pPr>
        <w:ind w:firstLineChars="200" w:firstLine="640"/>
        <w:jc w:val="both"/>
        <w:rPr>
          <w:rFonts w:ascii="標楷體" w:eastAsia="標楷體" w:hAnsi="標楷體" w:hint="eastAsia"/>
          <w:spacing w:val="40"/>
        </w:rPr>
      </w:pPr>
      <w:r w:rsidRPr="00207CE1">
        <w:rPr>
          <w:rFonts w:ascii="標楷體" w:eastAsia="標楷體" w:hAnsi="標楷體" w:hint="eastAsia"/>
          <w:spacing w:val="40"/>
        </w:rPr>
        <w:t xml:space="preserve">      </w:t>
      </w:r>
      <w:r w:rsidR="00E12582" w:rsidRPr="00207CE1">
        <w:rPr>
          <w:rFonts w:ascii="標楷體" w:eastAsia="標楷體" w:hAnsi="標楷體" w:hint="eastAsia"/>
          <w:spacing w:val="40"/>
        </w:rPr>
        <w:t>為光信號射出，接收器再根據接收到的光線的</w:t>
      </w:r>
    </w:p>
    <w:p w:rsidR="003A1DF0" w:rsidRPr="00207CE1" w:rsidRDefault="003A1DF0" w:rsidP="00E12582">
      <w:pPr>
        <w:ind w:firstLineChars="200" w:firstLine="640"/>
        <w:jc w:val="both"/>
        <w:rPr>
          <w:rFonts w:ascii="標楷體" w:eastAsia="標楷體" w:hAnsi="標楷體" w:hint="eastAsia"/>
          <w:spacing w:val="40"/>
        </w:rPr>
      </w:pPr>
      <w:r w:rsidRPr="00207CE1">
        <w:rPr>
          <w:rFonts w:ascii="標楷體" w:eastAsia="標楷體" w:hAnsi="標楷體" w:hint="eastAsia"/>
          <w:spacing w:val="40"/>
        </w:rPr>
        <w:t xml:space="preserve">      </w:t>
      </w:r>
      <w:r w:rsidR="00E12582" w:rsidRPr="00207CE1">
        <w:rPr>
          <w:rFonts w:ascii="標楷體" w:eastAsia="標楷體" w:hAnsi="標楷體" w:hint="eastAsia"/>
          <w:spacing w:val="40"/>
        </w:rPr>
        <w:t>強弱或有無對目標物體進行探測。光電開關選</w:t>
      </w:r>
    </w:p>
    <w:p w:rsidR="00E12582" w:rsidRPr="00207CE1" w:rsidRDefault="003A1DF0" w:rsidP="00E12582">
      <w:pPr>
        <w:ind w:firstLineChars="200" w:firstLine="640"/>
        <w:jc w:val="both"/>
        <w:rPr>
          <w:rFonts w:ascii="標楷體" w:eastAsia="標楷體" w:hAnsi="標楷體" w:hint="eastAsia"/>
          <w:spacing w:val="40"/>
        </w:rPr>
      </w:pPr>
      <w:r w:rsidRPr="00207CE1">
        <w:rPr>
          <w:rFonts w:ascii="標楷體" w:eastAsia="標楷體" w:hAnsi="標楷體" w:hint="eastAsia"/>
          <w:spacing w:val="40"/>
        </w:rPr>
        <w:t xml:space="preserve">      </w:t>
      </w:r>
      <w:r w:rsidR="00E12582" w:rsidRPr="00207CE1">
        <w:rPr>
          <w:rFonts w:ascii="標楷體" w:eastAsia="標楷體" w:hAnsi="標楷體" w:hint="eastAsia"/>
          <w:spacing w:val="40"/>
        </w:rPr>
        <w:t>用的是波長接近可見光的紅外線光波型。</w:t>
      </w:r>
    </w:p>
    <w:p w:rsidR="00E12582" w:rsidRPr="00207CE1" w:rsidRDefault="00E12582" w:rsidP="00E12582">
      <w:pPr>
        <w:spacing w:line="480" w:lineRule="auto"/>
        <w:rPr>
          <w:rFonts w:ascii="標楷體" w:eastAsia="標楷體" w:hAnsi="標楷體" w:hint="eastAsia"/>
          <w:b/>
          <w:sz w:val="28"/>
          <w:szCs w:val="28"/>
        </w:rPr>
      </w:pPr>
    </w:p>
    <w:p w:rsidR="00E12582" w:rsidRPr="00207CE1" w:rsidRDefault="003A1DF0" w:rsidP="00E12582">
      <w:pPr>
        <w:rPr>
          <w:rFonts w:ascii="標楷體" w:eastAsia="標楷體" w:hAnsi="標楷體" w:hint="eastAsia"/>
        </w:rPr>
      </w:pPr>
      <w:r w:rsidRPr="00207CE1">
        <w:rPr>
          <w:rFonts w:ascii="標楷體" w:eastAsia="標楷體" w:hAnsi="標楷體" w:hint="eastAsia"/>
          <w:sz w:val="28"/>
          <w:szCs w:val="28"/>
        </w:rPr>
        <w:t xml:space="preserve">     </w:t>
      </w:r>
      <w:r w:rsidR="00207CE1">
        <w:rPr>
          <w:rFonts w:ascii="標楷體" w:eastAsia="標楷體" w:hAnsi="標楷體" w:hint="eastAsia"/>
          <w:sz w:val="28"/>
          <w:szCs w:val="28"/>
        </w:rPr>
        <w:t>二、</w:t>
      </w:r>
      <w:r w:rsidR="00E12582" w:rsidRPr="00207CE1">
        <w:rPr>
          <w:rFonts w:ascii="標楷體" w:eastAsia="標楷體" w:hAnsi="標楷體" w:hint="eastAsia"/>
          <w:sz w:val="28"/>
          <w:szCs w:val="28"/>
        </w:rPr>
        <w:t>種 類 :</w:t>
      </w:r>
      <w:r w:rsidR="00E12582" w:rsidRPr="00207CE1">
        <w:rPr>
          <w:rFonts w:ascii="標楷體" w:eastAsia="標楷體" w:hAnsi="標楷體"/>
        </w:rPr>
        <w:t xml:space="preserve"> </w:t>
      </w:r>
    </w:p>
    <w:p w:rsidR="003A1DF0" w:rsidRPr="00207CE1" w:rsidRDefault="003A1DF0" w:rsidP="00E12582">
      <w:pPr>
        <w:ind w:firstLineChars="200" w:firstLine="480"/>
        <w:jc w:val="both"/>
        <w:rPr>
          <w:rFonts w:ascii="標楷體" w:eastAsia="標楷體" w:hAnsi="標楷體" w:hint="eastAsia"/>
        </w:rPr>
      </w:pPr>
      <w:r w:rsidRPr="00207CE1">
        <w:rPr>
          <w:rFonts w:ascii="標楷體" w:eastAsia="標楷體" w:hAnsi="標楷體" w:hint="eastAsia"/>
        </w:rPr>
        <w:t xml:space="preserve">          </w:t>
      </w:r>
      <w:r w:rsidR="00E12582" w:rsidRPr="00207CE1">
        <w:rPr>
          <w:rFonts w:ascii="標楷體" w:eastAsia="標楷體" w:hAnsi="標楷體"/>
        </w:rPr>
        <w:t>製作中，我們分了許多部分，其中分了製作部分與上台演講部</w:t>
      </w:r>
    </w:p>
    <w:p w:rsidR="003A1DF0" w:rsidRPr="00207CE1" w:rsidRDefault="003A1DF0" w:rsidP="00E12582">
      <w:pPr>
        <w:ind w:firstLineChars="200" w:firstLine="480"/>
        <w:jc w:val="both"/>
        <w:rPr>
          <w:rFonts w:ascii="標楷體" w:eastAsia="標楷體" w:hAnsi="標楷體" w:hint="eastAsia"/>
        </w:rPr>
      </w:pPr>
      <w:r w:rsidRPr="00207CE1">
        <w:rPr>
          <w:rFonts w:ascii="標楷體" w:eastAsia="標楷體" w:hAnsi="標楷體" w:hint="eastAsia"/>
        </w:rPr>
        <w:t xml:space="preserve">          </w:t>
      </w:r>
      <w:r w:rsidR="00E12582" w:rsidRPr="00207CE1">
        <w:rPr>
          <w:rFonts w:ascii="標楷體" w:eastAsia="標楷體" w:hAnsi="標楷體"/>
        </w:rPr>
        <w:t>份，與專業知識只到部份及實作部份，實作部份中有三位組員負</w:t>
      </w:r>
    </w:p>
    <w:p w:rsidR="003A1DF0" w:rsidRPr="00207CE1" w:rsidRDefault="003A1DF0" w:rsidP="00E12582">
      <w:pPr>
        <w:ind w:firstLineChars="200" w:firstLine="480"/>
        <w:jc w:val="both"/>
        <w:rPr>
          <w:rFonts w:ascii="標楷體" w:eastAsia="標楷體" w:hAnsi="標楷體" w:hint="eastAsia"/>
        </w:rPr>
      </w:pPr>
      <w:r w:rsidRPr="00207CE1">
        <w:rPr>
          <w:rFonts w:ascii="標楷體" w:eastAsia="標楷體" w:hAnsi="標楷體" w:hint="eastAsia"/>
        </w:rPr>
        <w:t xml:space="preserve">          </w:t>
      </w:r>
      <w:r w:rsidR="00E12582" w:rsidRPr="00207CE1">
        <w:rPr>
          <w:rFonts w:ascii="標楷體" w:eastAsia="標楷體" w:hAnsi="標楷體"/>
        </w:rPr>
        <w:t>責他們又細分誰買材料，誰來製作，如今我們的作品漸漸形成，</w:t>
      </w:r>
    </w:p>
    <w:p w:rsidR="003A1DF0" w:rsidRPr="00207CE1" w:rsidRDefault="003A1DF0" w:rsidP="00E12582">
      <w:pPr>
        <w:ind w:firstLineChars="200" w:firstLine="480"/>
        <w:jc w:val="both"/>
        <w:rPr>
          <w:rFonts w:ascii="標楷體" w:eastAsia="標楷體" w:hAnsi="標楷體" w:hint="eastAsia"/>
        </w:rPr>
      </w:pPr>
      <w:r w:rsidRPr="00207CE1">
        <w:rPr>
          <w:rFonts w:ascii="標楷體" w:eastAsia="標楷體" w:hAnsi="標楷體" w:hint="eastAsia"/>
        </w:rPr>
        <w:t xml:space="preserve">          </w:t>
      </w:r>
      <w:r w:rsidR="00E12582" w:rsidRPr="00207CE1">
        <w:rPr>
          <w:rFonts w:ascii="標楷體" w:eastAsia="標楷體" w:hAnsi="標楷體"/>
        </w:rPr>
        <w:t>我非常感謝他們，也證明我們的團結與合作，我們過程中從買了</w:t>
      </w:r>
    </w:p>
    <w:p w:rsidR="003A1DF0" w:rsidRPr="00207CE1" w:rsidRDefault="003A1DF0" w:rsidP="00E12582">
      <w:pPr>
        <w:ind w:firstLineChars="200" w:firstLine="480"/>
        <w:jc w:val="both"/>
        <w:rPr>
          <w:rFonts w:ascii="標楷體" w:eastAsia="標楷體" w:hAnsi="標楷體" w:hint="eastAsia"/>
        </w:rPr>
      </w:pPr>
      <w:r w:rsidRPr="00207CE1">
        <w:rPr>
          <w:rFonts w:ascii="標楷體" w:eastAsia="標楷體" w:hAnsi="標楷體" w:hint="eastAsia"/>
        </w:rPr>
        <w:t xml:space="preserve">          </w:t>
      </w:r>
      <w:r w:rsidR="00E12582" w:rsidRPr="00207CE1">
        <w:rPr>
          <w:rFonts w:ascii="標楷體" w:eastAsia="標楷體" w:hAnsi="標楷體" w:hint="eastAsia"/>
        </w:rPr>
        <w:t>鏡子</w:t>
      </w:r>
      <w:r w:rsidR="00E12582" w:rsidRPr="00207CE1">
        <w:rPr>
          <w:rFonts w:ascii="標楷體" w:eastAsia="標楷體" w:hAnsi="標楷體"/>
        </w:rPr>
        <w:t>，</w:t>
      </w:r>
      <w:r w:rsidR="00E12582" w:rsidRPr="00207CE1">
        <w:rPr>
          <w:rFonts w:ascii="標楷體" w:eastAsia="標楷體" w:hAnsi="標楷體" w:hint="eastAsia"/>
        </w:rPr>
        <w:t>感應器</w:t>
      </w:r>
      <w:r w:rsidR="00E12582" w:rsidRPr="00207CE1">
        <w:rPr>
          <w:rFonts w:ascii="標楷體" w:eastAsia="標楷體" w:hAnsi="標楷體"/>
        </w:rPr>
        <w:t>，</w:t>
      </w:r>
      <w:r w:rsidR="00E12582" w:rsidRPr="00207CE1">
        <w:rPr>
          <w:rFonts w:ascii="標楷體" w:eastAsia="標楷體" w:hAnsi="標楷體" w:hint="eastAsia"/>
        </w:rPr>
        <w:t>LED燈，電阻，按鈕</w:t>
      </w:r>
      <w:r w:rsidR="00E12582" w:rsidRPr="00207CE1">
        <w:rPr>
          <w:rFonts w:ascii="標楷體" w:eastAsia="標楷體" w:hAnsi="標楷體"/>
        </w:rPr>
        <w:t>開關</w:t>
      </w:r>
      <w:r w:rsidR="00E12582" w:rsidRPr="00207CE1">
        <w:rPr>
          <w:rFonts w:ascii="標楷體" w:eastAsia="標楷體" w:hAnsi="標楷體" w:hint="eastAsia"/>
        </w:rPr>
        <w:t>...等等</w:t>
      </w:r>
      <w:r w:rsidR="00E12582" w:rsidRPr="00207CE1">
        <w:rPr>
          <w:rFonts w:ascii="標楷體" w:eastAsia="標楷體" w:hAnsi="標楷體"/>
        </w:rPr>
        <w:t>，由製作組</w:t>
      </w:r>
      <w:r w:rsidR="00E12582" w:rsidRPr="00207CE1">
        <w:rPr>
          <w:rFonts w:ascii="標楷體" w:eastAsia="標楷體" w:hAnsi="標楷體" w:hint="eastAsia"/>
        </w:rPr>
        <w:t>三</w:t>
      </w:r>
    </w:p>
    <w:p w:rsidR="00E12582" w:rsidRPr="00207CE1" w:rsidRDefault="003A1DF0" w:rsidP="00E12582">
      <w:pPr>
        <w:ind w:firstLineChars="200" w:firstLine="480"/>
        <w:jc w:val="both"/>
        <w:rPr>
          <w:rFonts w:ascii="標楷體" w:eastAsia="標楷體" w:hAnsi="標楷體" w:hint="eastAsia"/>
        </w:rPr>
      </w:pPr>
      <w:r w:rsidRPr="00207CE1">
        <w:rPr>
          <w:rFonts w:ascii="標楷體" w:eastAsia="標楷體" w:hAnsi="標楷體" w:hint="eastAsia"/>
        </w:rPr>
        <w:t xml:space="preserve">          </w:t>
      </w:r>
      <w:r w:rsidR="00E12582" w:rsidRPr="00207CE1">
        <w:rPr>
          <w:rFonts w:ascii="標楷體" w:eastAsia="標楷體" w:hAnsi="標楷體"/>
        </w:rPr>
        <w:t>人製作</w:t>
      </w:r>
      <w:r w:rsidR="00E12582" w:rsidRPr="00207CE1">
        <w:rPr>
          <w:rFonts w:ascii="標楷體" w:eastAsia="標楷體" w:hAnsi="標楷體" w:hint="eastAsia"/>
        </w:rPr>
        <w:t>。</w:t>
      </w:r>
    </w:p>
    <w:p w:rsidR="00E12582" w:rsidRPr="00207CE1" w:rsidRDefault="003A1DF0" w:rsidP="00E12582">
      <w:pPr>
        <w:rPr>
          <w:rFonts w:ascii="標楷體" w:eastAsia="標楷體" w:hAnsi="標楷體" w:hint="eastAsia"/>
          <w:sz w:val="28"/>
          <w:szCs w:val="28"/>
        </w:rPr>
      </w:pPr>
      <w:r w:rsidRPr="00207CE1">
        <w:rPr>
          <w:rFonts w:ascii="標楷體" w:eastAsia="標楷體" w:hAnsi="標楷體" w:hint="eastAsia"/>
          <w:sz w:val="28"/>
          <w:szCs w:val="28"/>
        </w:rPr>
        <w:lastRenderedPageBreak/>
        <w:t xml:space="preserve">     </w:t>
      </w:r>
      <w:r w:rsidR="005F4D4C">
        <w:rPr>
          <w:rFonts w:ascii="標楷體" w:eastAsia="標楷體" w:hAnsi="標楷體" w:hint="eastAsia"/>
          <w:sz w:val="28"/>
          <w:szCs w:val="28"/>
        </w:rPr>
        <w:t>三</w:t>
      </w:r>
      <w:r w:rsidR="00207CE1">
        <w:rPr>
          <w:rFonts w:ascii="標楷體" w:eastAsia="標楷體" w:hAnsi="標楷體" w:hint="eastAsia"/>
          <w:sz w:val="28"/>
          <w:szCs w:val="28"/>
        </w:rPr>
        <w:t>、</w:t>
      </w:r>
      <w:r w:rsidR="00E12582" w:rsidRPr="00207CE1">
        <w:rPr>
          <w:rFonts w:ascii="標楷體" w:eastAsia="標楷體" w:hAnsi="標楷體" w:hint="eastAsia"/>
          <w:sz w:val="28"/>
          <w:szCs w:val="28"/>
        </w:rPr>
        <w:t>優缺點</w:t>
      </w:r>
      <w:r w:rsidRPr="00207CE1">
        <w:rPr>
          <w:rFonts w:ascii="標楷體" w:eastAsia="標楷體" w:hAnsi="標楷體" w:hint="eastAsia"/>
          <w:sz w:val="28"/>
          <w:szCs w:val="28"/>
        </w:rPr>
        <w:t>:</w:t>
      </w:r>
    </w:p>
    <w:p w:rsidR="00E12582" w:rsidRPr="00207CE1" w:rsidRDefault="003A1DF0" w:rsidP="00E12582">
      <w:pPr>
        <w:ind w:firstLineChars="200" w:firstLine="480"/>
        <w:rPr>
          <w:rFonts w:ascii="標楷體" w:eastAsia="標楷體" w:hAnsi="標楷體" w:hint="eastAsia"/>
          <w:bCs/>
        </w:rPr>
      </w:pPr>
      <w:r w:rsidRPr="00207CE1">
        <w:rPr>
          <w:rFonts w:ascii="標楷體" w:eastAsia="標楷體" w:hAnsi="標楷體" w:hint="eastAsia"/>
          <w:bCs/>
        </w:rPr>
        <w:t xml:space="preserve">          </w:t>
      </w:r>
      <w:r w:rsidR="00207CE1">
        <w:rPr>
          <w:rFonts w:ascii="標楷體" w:eastAsia="標楷體" w:hAnsi="標楷體" w:hint="eastAsia"/>
          <w:bCs/>
        </w:rPr>
        <w:t>(一)</w:t>
      </w:r>
      <w:r w:rsidR="00E12582" w:rsidRPr="00207CE1">
        <w:rPr>
          <w:rFonts w:ascii="標楷體" w:eastAsia="標楷體" w:hAnsi="標楷體" w:hint="eastAsia"/>
          <w:bCs/>
        </w:rPr>
        <w:t>優 點 :</w:t>
      </w:r>
    </w:p>
    <w:p w:rsidR="00D279E8" w:rsidRPr="00207CE1" w:rsidRDefault="00D279E8" w:rsidP="00E12582">
      <w:pPr>
        <w:ind w:firstLineChars="300" w:firstLine="720"/>
        <w:jc w:val="both"/>
        <w:rPr>
          <w:rFonts w:ascii="標楷體" w:eastAsia="標楷體" w:hAnsi="標楷體" w:hint="eastAsia"/>
          <w:bCs/>
        </w:rPr>
      </w:pPr>
      <w:r w:rsidRPr="00207CE1">
        <w:rPr>
          <w:rFonts w:ascii="標楷體" w:eastAsia="標楷體" w:hAnsi="標楷體" w:hint="eastAsia"/>
          <w:bCs/>
        </w:rPr>
        <w:t xml:space="preserve">            </w:t>
      </w:r>
      <w:r w:rsidR="00207CE1">
        <w:rPr>
          <w:rFonts w:ascii="標楷體" w:eastAsia="標楷體" w:hAnsi="標楷體" w:hint="eastAsia"/>
          <w:bCs/>
        </w:rPr>
        <w:t>1.</w:t>
      </w:r>
      <w:r w:rsidR="00E12582" w:rsidRPr="00207CE1">
        <w:rPr>
          <w:rFonts w:ascii="標楷體" w:eastAsia="標楷體" w:hAnsi="標楷體" w:hint="eastAsia"/>
          <w:bCs/>
        </w:rPr>
        <w:t>感應器的巧妙設計，比一般傳統燈使用下壽命更長即省</w:t>
      </w:r>
    </w:p>
    <w:p w:rsidR="00E12582" w:rsidRPr="00207CE1" w:rsidRDefault="00D279E8" w:rsidP="00D279E8">
      <w:pPr>
        <w:ind w:firstLineChars="300" w:firstLine="720"/>
        <w:jc w:val="both"/>
        <w:rPr>
          <w:rFonts w:ascii="標楷體" w:eastAsia="標楷體" w:hAnsi="標楷體" w:hint="eastAsia"/>
          <w:bCs/>
        </w:rPr>
      </w:pPr>
      <w:r w:rsidRPr="00207CE1">
        <w:rPr>
          <w:rFonts w:ascii="標楷體" w:eastAsia="標楷體" w:hAnsi="標楷體" w:hint="eastAsia"/>
          <w:bCs/>
        </w:rPr>
        <w:t xml:space="preserve">                </w:t>
      </w:r>
      <w:r w:rsidR="00E12582" w:rsidRPr="00207CE1">
        <w:rPr>
          <w:rFonts w:ascii="標楷體" w:eastAsia="標楷體" w:hAnsi="標楷體" w:hint="eastAsia"/>
          <w:bCs/>
        </w:rPr>
        <w:t>電，長期使用可以節省一倍以上的電源。</w:t>
      </w:r>
    </w:p>
    <w:p w:rsidR="00D279E8" w:rsidRPr="00207CE1" w:rsidRDefault="00D279E8" w:rsidP="00E12582">
      <w:pPr>
        <w:ind w:firstLineChars="300" w:firstLine="720"/>
        <w:rPr>
          <w:rFonts w:ascii="標楷體" w:eastAsia="標楷體" w:hAnsi="標楷體" w:hint="eastAsia"/>
          <w:bCs/>
        </w:rPr>
      </w:pPr>
      <w:r w:rsidRPr="00207CE1">
        <w:rPr>
          <w:rFonts w:ascii="標楷體" w:eastAsia="標楷體" w:hAnsi="標楷體" w:hint="eastAsia"/>
          <w:bCs/>
        </w:rPr>
        <w:t xml:space="preserve">        </w:t>
      </w:r>
      <w:r w:rsidR="00207CE1">
        <w:rPr>
          <w:rFonts w:ascii="標楷體" w:eastAsia="標楷體" w:hAnsi="標楷體" w:hint="eastAsia"/>
          <w:bCs/>
        </w:rPr>
        <w:t xml:space="preserve">    2.</w:t>
      </w:r>
      <w:r w:rsidR="00E12582" w:rsidRPr="00207CE1">
        <w:rPr>
          <w:rFonts w:ascii="標楷體" w:eastAsia="標楷體" w:hAnsi="標楷體" w:hint="eastAsia"/>
          <w:bCs/>
        </w:rPr>
        <w:t>燈源採用LED搭配設計，不會觸電的恐懼。</w:t>
      </w:r>
    </w:p>
    <w:p w:rsidR="00D279E8" w:rsidRPr="00207CE1" w:rsidRDefault="00D279E8" w:rsidP="00E12582">
      <w:pPr>
        <w:ind w:firstLineChars="300" w:firstLine="720"/>
        <w:rPr>
          <w:rFonts w:ascii="標楷體" w:eastAsia="標楷體" w:hAnsi="標楷體" w:hint="eastAsia"/>
          <w:bCs/>
        </w:rPr>
      </w:pPr>
      <w:r w:rsidRPr="00207CE1">
        <w:rPr>
          <w:rFonts w:ascii="標楷體" w:eastAsia="標楷體" w:hAnsi="標楷體" w:hint="eastAsia"/>
          <w:bCs/>
        </w:rPr>
        <w:t xml:space="preserve">            </w:t>
      </w:r>
      <w:r w:rsidR="00207CE1">
        <w:rPr>
          <w:rFonts w:ascii="標楷體" w:eastAsia="標楷體" w:hAnsi="標楷體" w:hint="eastAsia"/>
          <w:bCs/>
        </w:rPr>
        <w:t>3.</w:t>
      </w:r>
      <w:r w:rsidR="00E12582" w:rsidRPr="00207CE1">
        <w:rPr>
          <w:rFonts w:ascii="標楷體" w:eastAsia="標楷體" w:hAnsi="標楷體" w:hint="eastAsia"/>
          <w:bCs/>
        </w:rPr>
        <w:t>感應式無須動手開關，只要接近鏡子100cm距離電源既</w:t>
      </w:r>
    </w:p>
    <w:p w:rsidR="00E12582" w:rsidRPr="00207CE1" w:rsidRDefault="00D279E8" w:rsidP="00E12582">
      <w:pPr>
        <w:ind w:firstLineChars="300" w:firstLine="720"/>
        <w:rPr>
          <w:rFonts w:ascii="標楷體" w:eastAsia="標楷體" w:hAnsi="標楷體" w:hint="eastAsia"/>
          <w:bCs/>
        </w:rPr>
      </w:pPr>
      <w:r w:rsidRPr="00207CE1">
        <w:rPr>
          <w:rFonts w:ascii="標楷體" w:eastAsia="標楷體" w:hAnsi="標楷體" w:hint="eastAsia"/>
          <w:bCs/>
        </w:rPr>
        <w:t xml:space="preserve">                </w:t>
      </w:r>
      <w:r w:rsidR="00E12582" w:rsidRPr="00207CE1">
        <w:rPr>
          <w:rFonts w:ascii="標楷體" w:eastAsia="標楷體" w:hAnsi="標楷體" w:hint="eastAsia"/>
          <w:bCs/>
        </w:rPr>
        <w:t>自動開啟。</w:t>
      </w:r>
    </w:p>
    <w:p w:rsidR="00E12582" w:rsidRPr="00207CE1" w:rsidRDefault="00D279E8" w:rsidP="00E12582">
      <w:pPr>
        <w:ind w:firstLineChars="200" w:firstLine="480"/>
        <w:rPr>
          <w:rFonts w:ascii="標楷體" w:eastAsia="標楷體" w:hAnsi="標楷體" w:hint="eastAsia"/>
          <w:bCs/>
        </w:rPr>
      </w:pPr>
      <w:r w:rsidRPr="00207CE1">
        <w:rPr>
          <w:rFonts w:ascii="標楷體" w:eastAsia="標楷體" w:hAnsi="標楷體" w:hint="eastAsia"/>
          <w:bCs/>
        </w:rPr>
        <w:t xml:space="preserve">          </w:t>
      </w:r>
      <w:r w:rsidR="00207CE1">
        <w:rPr>
          <w:rFonts w:ascii="標楷體" w:eastAsia="標楷體" w:hAnsi="標楷體" w:hint="eastAsia"/>
          <w:bCs/>
        </w:rPr>
        <w:t>(二)</w:t>
      </w:r>
      <w:r w:rsidR="00E12582" w:rsidRPr="00207CE1">
        <w:rPr>
          <w:rFonts w:ascii="標楷體" w:eastAsia="標楷體" w:hAnsi="標楷體" w:hint="eastAsia"/>
          <w:bCs/>
        </w:rPr>
        <w:t>缺 點 :</w:t>
      </w:r>
    </w:p>
    <w:p w:rsidR="00D279E8" w:rsidRPr="00207CE1" w:rsidRDefault="00D279E8" w:rsidP="00E12582">
      <w:pPr>
        <w:ind w:firstLineChars="300" w:firstLine="720"/>
        <w:rPr>
          <w:rFonts w:ascii="標楷體" w:eastAsia="標楷體" w:hAnsi="標楷體" w:hint="eastAsia"/>
          <w:bCs/>
        </w:rPr>
      </w:pPr>
      <w:r w:rsidRPr="00207CE1">
        <w:rPr>
          <w:rFonts w:ascii="標楷體" w:eastAsia="標楷體" w:hAnsi="標楷體" w:hint="eastAsia"/>
          <w:bCs/>
        </w:rPr>
        <w:t xml:space="preserve">            </w:t>
      </w:r>
      <w:r w:rsidR="00207CE1">
        <w:rPr>
          <w:rFonts w:ascii="標楷體" w:eastAsia="標楷體" w:hAnsi="標楷體" w:hint="eastAsia"/>
          <w:bCs/>
        </w:rPr>
        <w:t>1.</w:t>
      </w:r>
      <w:r w:rsidR="00E12582" w:rsidRPr="00207CE1">
        <w:rPr>
          <w:rFonts w:ascii="標楷體" w:eastAsia="標楷體" w:hAnsi="標楷體" w:hint="eastAsia"/>
          <w:bCs/>
        </w:rPr>
        <w:t>價格昂貴。</w:t>
      </w:r>
    </w:p>
    <w:p w:rsidR="00E12582" w:rsidRPr="00207CE1" w:rsidRDefault="00D279E8" w:rsidP="00E12582">
      <w:pPr>
        <w:ind w:firstLineChars="300" w:firstLine="720"/>
        <w:rPr>
          <w:rFonts w:ascii="標楷體" w:eastAsia="標楷體" w:hAnsi="標楷體" w:hint="eastAsia"/>
          <w:bCs/>
        </w:rPr>
      </w:pPr>
      <w:r w:rsidRPr="00207CE1">
        <w:rPr>
          <w:rFonts w:ascii="標楷體" w:eastAsia="標楷體" w:hAnsi="標楷體" w:hint="eastAsia"/>
          <w:bCs/>
        </w:rPr>
        <w:t xml:space="preserve">            </w:t>
      </w:r>
      <w:r w:rsidR="00207CE1">
        <w:rPr>
          <w:rFonts w:ascii="標楷體" w:eastAsia="標楷體" w:hAnsi="標楷體" w:hint="eastAsia"/>
          <w:bCs/>
        </w:rPr>
        <w:t>2.</w:t>
      </w:r>
      <w:r w:rsidR="00E12582" w:rsidRPr="00207CE1">
        <w:rPr>
          <w:rFonts w:ascii="標楷體" w:eastAsia="標楷體" w:hAnsi="標楷體" w:hint="eastAsia"/>
          <w:bCs/>
        </w:rPr>
        <w:t>停電時，控制裝置故障需有對策。</w:t>
      </w:r>
    </w:p>
    <w:p w:rsidR="00E12582" w:rsidRPr="00207CE1" w:rsidRDefault="00E12582" w:rsidP="003D1486">
      <w:pPr>
        <w:spacing w:line="480" w:lineRule="auto"/>
        <w:ind w:left="480"/>
        <w:rPr>
          <w:rFonts w:ascii="標楷體" w:eastAsia="標楷體" w:hAnsi="標楷體" w:hint="eastAsia"/>
          <w:b/>
          <w:sz w:val="28"/>
          <w:szCs w:val="28"/>
        </w:rPr>
      </w:pPr>
    </w:p>
    <w:p w:rsidR="00E12582" w:rsidRPr="00207CE1" w:rsidRDefault="00E12582" w:rsidP="003D1486">
      <w:pPr>
        <w:spacing w:line="480" w:lineRule="auto"/>
        <w:ind w:left="480"/>
        <w:rPr>
          <w:rFonts w:ascii="標楷體" w:eastAsia="標楷體" w:hAnsi="標楷體" w:hint="eastAsia"/>
          <w:b/>
          <w:sz w:val="28"/>
          <w:szCs w:val="28"/>
        </w:rPr>
      </w:pPr>
    </w:p>
    <w:p w:rsidR="005F251C" w:rsidRPr="00207CE1" w:rsidRDefault="005F251C" w:rsidP="003D1486">
      <w:pPr>
        <w:spacing w:line="480" w:lineRule="auto"/>
        <w:ind w:left="480"/>
        <w:rPr>
          <w:rFonts w:ascii="標楷體" w:eastAsia="標楷體" w:hAnsi="標楷體" w:hint="eastAsia"/>
          <w:b/>
          <w:sz w:val="28"/>
          <w:szCs w:val="28"/>
        </w:rPr>
      </w:pPr>
    </w:p>
    <w:p w:rsidR="005F251C" w:rsidRPr="00207CE1" w:rsidRDefault="005F251C" w:rsidP="003D1486">
      <w:pPr>
        <w:spacing w:line="480" w:lineRule="auto"/>
        <w:ind w:left="480"/>
        <w:rPr>
          <w:rFonts w:ascii="標楷體" w:eastAsia="標楷體" w:hAnsi="標楷體" w:hint="eastAsia"/>
          <w:b/>
          <w:sz w:val="28"/>
          <w:szCs w:val="28"/>
        </w:rPr>
      </w:pPr>
    </w:p>
    <w:p w:rsidR="005F251C" w:rsidRPr="00207CE1" w:rsidRDefault="005F251C" w:rsidP="003D1486">
      <w:pPr>
        <w:spacing w:line="480" w:lineRule="auto"/>
        <w:ind w:left="480"/>
        <w:rPr>
          <w:rFonts w:ascii="標楷體" w:eastAsia="標楷體" w:hAnsi="標楷體" w:hint="eastAsia"/>
          <w:b/>
          <w:sz w:val="28"/>
          <w:szCs w:val="28"/>
        </w:rPr>
      </w:pPr>
    </w:p>
    <w:p w:rsidR="005F251C" w:rsidRPr="00207CE1" w:rsidRDefault="005F251C" w:rsidP="003D1486">
      <w:pPr>
        <w:spacing w:line="480" w:lineRule="auto"/>
        <w:ind w:left="480"/>
        <w:rPr>
          <w:rFonts w:ascii="標楷體" w:eastAsia="標楷體" w:hAnsi="標楷體" w:hint="eastAsia"/>
          <w:b/>
          <w:sz w:val="28"/>
          <w:szCs w:val="28"/>
        </w:rPr>
      </w:pPr>
    </w:p>
    <w:p w:rsidR="005F251C" w:rsidRPr="00207CE1" w:rsidRDefault="005F251C" w:rsidP="003D1486">
      <w:pPr>
        <w:spacing w:line="480" w:lineRule="auto"/>
        <w:ind w:left="480"/>
        <w:rPr>
          <w:rFonts w:ascii="標楷體" w:eastAsia="標楷體" w:hAnsi="標楷體" w:hint="eastAsia"/>
          <w:b/>
          <w:sz w:val="28"/>
          <w:szCs w:val="28"/>
        </w:rPr>
      </w:pPr>
    </w:p>
    <w:p w:rsidR="005F251C" w:rsidRPr="00207CE1" w:rsidRDefault="005F251C" w:rsidP="003D1486">
      <w:pPr>
        <w:spacing w:line="480" w:lineRule="auto"/>
        <w:ind w:left="480"/>
        <w:rPr>
          <w:rFonts w:ascii="標楷體" w:eastAsia="標楷體" w:hAnsi="標楷體" w:hint="eastAsia"/>
          <w:b/>
          <w:sz w:val="28"/>
          <w:szCs w:val="28"/>
        </w:rPr>
      </w:pPr>
    </w:p>
    <w:p w:rsidR="005F251C" w:rsidRPr="00207CE1" w:rsidRDefault="005F251C" w:rsidP="003D1486">
      <w:pPr>
        <w:spacing w:line="480" w:lineRule="auto"/>
        <w:ind w:left="480"/>
        <w:rPr>
          <w:rFonts w:ascii="標楷體" w:eastAsia="標楷體" w:hAnsi="標楷體" w:hint="eastAsia"/>
          <w:b/>
          <w:sz w:val="28"/>
          <w:szCs w:val="28"/>
        </w:rPr>
      </w:pPr>
    </w:p>
    <w:p w:rsidR="005F251C" w:rsidRPr="00207CE1" w:rsidRDefault="005F251C" w:rsidP="003D1486">
      <w:pPr>
        <w:spacing w:line="480" w:lineRule="auto"/>
        <w:ind w:left="480"/>
        <w:rPr>
          <w:rFonts w:ascii="標楷體" w:eastAsia="標楷體" w:hAnsi="標楷體" w:hint="eastAsia"/>
          <w:b/>
          <w:sz w:val="28"/>
          <w:szCs w:val="28"/>
        </w:rPr>
      </w:pPr>
    </w:p>
    <w:p w:rsidR="005F251C" w:rsidRPr="00207CE1" w:rsidRDefault="005F251C" w:rsidP="003D1486">
      <w:pPr>
        <w:spacing w:line="480" w:lineRule="auto"/>
        <w:ind w:left="480"/>
        <w:rPr>
          <w:rFonts w:ascii="標楷體" w:eastAsia="標楷體" w:hAnsi="標楷體" w:hint="eastAsia"/>
          <w:b/>
          <w:sz w:val="28"/>
          <w:szCs w:val="28"/>
        </w:rPr>
      </w:pPr>
    </w:p>
    <w:p w:rsidR="005F251C" w:rsidRPr="00207CE1" w:rsidRDefault="005F251C" w:rsidP="003D1486">
      <w:pPr>
        <w:spacing w:line="480" w:lineRule="auto"/>
        <w:ind w:left="480"/>
        <w:rPr>
          <w:rFonts w:ascii="標楷體" w:eastAsia="標楷體" w:hAnsi="標楷體" w:hint="eastAsia"/>
          <w:b/>
          <w:sz w:val="28"/>
          <w:szCs w:val="28"/>
        </w:rPr>
      </w:pPr>
    </w:p>
    <w:p w:rsidR="005F251C" w:rsidRPr="00207CE1" w:rsidRDefault="005F251C" w:rsidP="003D1486">
      <w:pPr>
        <w:spacing w:line="480" w:lineRule="auto"/>
        <w:ind w:left="480"/>
        <w:rPr>
          <w:rFonts w:ascii="標楷體" w:eastAsia="標楷體" w:hAnsi="標楷體" w:hint="eastAsia"/>
          <w:b/>
          <w:sz w:val="28"/>
          <w:szCs w:val="28"/>
        </w:rPr>
      </w:pPr>
    </w:p>
    <w:p w:rsidR="005F251C" w:rsidRPr="00207CE1" w:rsidRDefault="005F251C" w:rsidP="003D1486">
      <w:pPr>
        <w:spacing w:line="480" w:lineRule="auto"/>
        <w:ind w:left="480"/>
        <w:rPr>
          <w:rFonts w:ascii="標楷體" w:eastAsia="標楷體" w:hAnsi="標楷體" w:hint="eastAsia"/>
          <w:b/>
          <w:sz w:val="28"/>
          <w:szCs w:val="28"/>
        </w:rPr>
      </w:pPr>
    </w:p>
    <w:p w:rsidR="00E12582" w:rsidRPr="00207CE1" w:rsidRDefault="00E12582" w:rsidP="00E12582">
      <w:pPr>
        <w:spacing w:line="480" w:lineRule="auto"/>
        <w:rPr>
          <w:rFonts w:ascii="標楷體" w:eastAsia="標楷體" w:hAnsi="標楷體" w:hint="eastAsia"/>
          <w:b/>
          <w:sz w:val="36"/>
          <w:szCs w:val="36"/>
        </w:rPr>
      </w:pPr>
      <w:r w:rsidRPr="00207CE1">
        <w:rPr>
          <w:rFonts w:ascii="標楷體" w:eastAsia="標楷體" w:hAnsi="標楷體" w:hint="eastAsia"/>
          <w:b/>
          <w:sz w:val="36"/>
          <w:szCs w:val="36"/>
        </w:rPr>
        <w:lastRenderedPageBreak/>
        <w:t>参、專題製作</w:t>
      </w:r>
    </w:p>
    <w:p w:rsidR="003D1486" w:rsidRPr="00207CE1" w:rsidRDefault="00D279E8" w:rsidP="003D1486">
      <w:pPr>
        <w:spacing w:line="480" w:lineRule="auto"/>
        <w:ind w:left="480"/>
        <w:rPr>
          <w:rFonts w:ascii="標楷體" w:eastAsia="標楷體" w:hAnsi="標楷體" w:hint="eastAsia"/>
          <w:bCs/>
          <w:sz w:val="28"/>
          <w:szCs w:val="28"/>
        </w:rPr>
      </w:pPr>
      <w:r w:rsidRPr="00207CE1">
        <w:rPr>
          <w:rFonts w:ascii="標楷體" w:eastAsia="標楷體" w:hAnsi="標楷體" w:hint="eastAsia"/>
          <w:sz w:val="28"/>
          <w:szCs w:val="28"/>
        </w:rPr>
        <w:t xml:space="preserve">  </w:t>
      </w:r>
      <w:r w:rsidR="00207CE1" w:rsidRPr="00207CE1">
        <w:rPr>
          <w:rFonts w:ascii="標楷體" w:eastAsia="標楷體" w:hAnsi="標楷體" w:hint="eastAsia"/>
          <w:sz w:val="28"/>
          <w:szCs w:val="28"/>
        </w:rPr>
        <w:t>一、</w:t>
      </w:r>
      <w:r w:rsidR="000E1212" w:rsidRPr="00207CE1">
        <w:rPr>
          <w:rFonts w:ascii="標楷體" w:eastAsia="標楷體" w:hAnsi="標楷體" w:hint="eastAsia"/>
          <w:sz w:val="28"/>
          <w:szCs w:val="28"/>
        </w:rPr>
        <w:t>設備及器材</w:t>
      </w:r>
      <w:r w:rsidRPr="00207CE1">
        <w:rPr>
          <w:rFonts w:ascii="標楷體" w:eastAsia="標楷體" w:hAnsi="標楷體" w:hint="eastAsia"/>
          <w:sz w:val="28"/>
          <w:szCs w:val="28"/>
        </w:rPr>
        <w:t>:</w:t>
      </w:r>
    </w:p>
    <w:p w:rsidR="000E1212" w:rsidRPr="00207CE1" w:rsidRDefault="00D279E8" w:rsidP="00207CE1">
      <w:pPr>
        <w:ind w:firstLineChars="200" w:firstLine="560"/>
        <w:rPr>
          <w:rFonts w:ascii="標楷體" w:eastAsia="標楷體" w:hAnsi="標楷體" w:hint="eastAsia"/>
          <w:color w:val="000000"/>
          <w:sz w:val="28"/>
          <w:szCs w:val="28"/>
        </w:rPr>
      </w:pPr>
      <w:r w:rsidRPr="00207CE1">
        <w:rPr>
          <w:rFonts w:ascii="標楷體" w:eastAsia="標楷體" w:hAnsi="標楷體" w:hint="eastAsia"/>
          <w:color w:val="000000"/>
          <w:sz w:val="28"/>
          <w:szCs w:val="28"/>
        </w:rPr>
        <w:t xml:space="preserve">   </w:t>
      </w:r>
      <w:r w:rsidR="000E1212" w:rsidRPr="00207CE1">
        <w:rPr>
          <w:rFonts w:ascii="標楷體" w:eastAsia="標楷體" w:hAnsi="標楷體" w:hint="eastAsia"/>
          <w:color w:val="000000"/>
          <w:sz w:val="28"/>
          <w:szCs w:val="28"/>
        </w:rPr>
        <w:t>材料介紹:</w:t>
      </w:r>
      <w:r w:rsidR="00E12582" w:rsidRPr="00207CE1">
        <w:rPr>
          <w:rFonts w:ascii="標楷體" w:eastAsia="標楷體" w:hAnsi="標楷體" w:hint="eastAsia"/>
          <w:color w:val="000000"/>
          <w:sz w:val="28"/>
          <w:szCs w:val="28"/>
        </w:rPr>
        <w:t xml:space="preserve"> </w:t>
      </w:r>
    </w:p>
    <w:p w:rsidR="00D279E8" w:rsidRPr="00207CE1" w:rsidRDefault="00D279E8" w:rsidP="00D279E8">
      <w:pPr>
        <w:ind w:firstLineChars="200" w:firstLine="480"/>
        <w:rPr>
          <w:rFonts w:ascii="標楷體" w:eastAsia="標楷體" w:hAnsi="標楷體" w:hint="eastAsia"/>
        </w:rPr>
      </w:pPr>
      <w:r w:rsidRPr="00207CE1">
        <w:rPr>
          <w:rFonts w:ascii="標楷體" w:eastAsia="標楷體" w:hAnsi="標楷體" w:hint="eastAsia"/>
        </w:rPr>
        <w:t xml:space="preserve">               </w:t>
      </w:r>
      <w:r w:rsidR="000E1212" w:rsidRPr="00207CE1">
        <w:rPr>
          <w:rFonts w:ascii="標楷體" w:eastAsia="標楷體" w:hAnsi="標楷體" w:hint="eastAsia"/>
        </w:rPr>
        <w:t>繼電器*1、感應器(光電開關)*1、電阻調整鈕*1、按鈕開</w:t>
      </w:r>
    </w:p>
    <w:p w:rsidR="00D279E8" w:rsidRPr="00207CE1" w:rsidRDefault="00D279E8" w:rsidP="00D279E8">
      <w:pPr>
        <w:ind w:firstLineChars="200" w:firstLine="480"/>
        <w:rPr>
          <w:rFonts w:ascii="標楷體" w:eastAsia="標楷體" w:hAnsi="標楷體" w:hint="eastAsia"/>
        </w:rPr>
      </w:pPr>
      <w:r w:rsidRPr="00207CE1">
        <w:rPr>
          <w:rFonts w:ascii="標楷體" w:eastAsia="標楷體" w:hAnsi="標楷體" w:hint="eastAsia"/>
        </w:rPr>
        <w:t xml:space="preserve">               </w:t>
      </w:r>
      <w:r w:rsidR="000E1212" w:rsidRPr="00207CE1">
        <w:rPr>
          <w:rFonts w:ascii="標楷體" w:eastAsia="標楷體" w:hAnsi="標楷體" w:hint="eastAsia"/>
        </w:rPr>
        <w:t>關*1、橋式整流器*1、LED燈*27、色馬電阻*1、鏡子*1、</w:t>
      </w:r>
    </w:p>
    <w:p w:rsidR="000E1212" w:rsidRPr="00207CE1" w:rsidRDefault="00D279E8" w:rsidP="00D279E8">
      <w:pPr>
        <w:ind w:firstLineChars="200" w:firstLine="480"/>
        <w:rPr>
          <w:rFonts w:ascii="標楷體" w:eastAsia="標楷體" w:hAnsi="標楷體" w:hint="eastAsia"/>
        </w:rPr>
      </w:pPr>
      <w:r w:rsidRPr="00207CE1">
        <w:rPr>
          <w:rFonts w:ascii="標楷體" w:eastAsia="標楷體" w:hAnsi="標楷體" w:hint="eastAsia"/>
        </w:rPr>
        <w:t xml:space="preserve">               </w:t>
      </w:r>
      <w:r w:rsidR="000E1212" w:rsidRPr="00207CE1">
        <w:rPr>
          <w:rFonts w:ascii="標楷體" w:eastAsia="標楷體" w:hAnsi="標楷體" w:hint="eastAsia"/>
        </w:rPr>
        <w:t>木板*5。</w:t>
      </w:r>
    </w:p>
    <w:p w:rsidR="000E1212" w:rsidRPr="00207CE1" w:rsidRDefault="000E1212" w:rsidP="000E1212">
      <w:pPr>
        <w:spacing w:line="480" w:lineRule="auto"/>
        <w:rPr>
          <w:rFonts w:ascii="標楷體" w:eastAsia="標楷體" w:hAnsi="標楷體" w:hint="eastAsia"/>
          <w:b/>
          <w:bCs/>
          <w:sz w:val="36"/>
          <w:szCs w:val="36"/>
        </w:rPr>
      </w:pPr>
    </w:p>
    <w:p w:rsidR="000E1212" w:rsidRPr="00207CE1" w:rsidRDefault="000E1212" w:rsidP="000E1212">
      <w:pPr>
        <w:spacing w:line="480" w:lineRule="auto"/>
        <w:rPr>
          <w:rFonts w:ascii="標楷體" w:eastAsia="標楷體" w:hAnsi="標楷體" w:hint="eastAsia"/>
          <w:b/>
          <w:bCs/>
          <w:sz w:val="36"/>
          <w:szCs w:val="36"/>
        </w:rPr>
      </w:pPr>
    </w:p>
    <w:p w:rsidR="000E1212" w:rsidRPr="00207CE1" w:rsidRDefault="000E1212" w:rsidP="000E1212">
      <w:pPr>
        <w:spacing w:line="480" w:lineRule="auto"/>
        <w:rPr>
          <w:rFonts w:ascii="標楷體" w:eastAsia="標楷體" w:hAnsi="標楷體" w:hint="eastAsia"/>
          <w:b/>
          <w:bCs/>
          <w:sz w:val="36"/>
          <w:szCs w:val="36"/>
        </w:rPr>
      </w:pPr>
    </w:p>
    <w:p w:rsidR="00E12582" w:rsidRPr="00207CE1" w:rsidRDefault="00E12582" w:rsidP="000E1212">
      <w:pPr>
        <w:spacing w:line="480" w:lineRule="auto"/>
        <w:rPr>
          <w:rFonts w:ascii="標楷體" w:eastAsia="標楷體" w:hAnsi="標楷體" w:hint="eastAsia"/>
          <w:b/>
          <w:bCs/>
          <w:sz w:val="36"/>
          <w:szCs w:val="36"/>
        </w:rPr>
      </w:pPr>
    </w:p>
    <w:p w:rsidR="00E12582" w:rsidRPr="00207CE1" w:rsidRDefault="00E12582" w:rsidP="000E1212">
      <w:pPr>
        <w:spacing w:line="480" w:lineRule="auto"/>
        <w:rPr>
          <w:rFonts w:ascii="標楷體" w:eastAsia="標楷體" w:hAnsi="標楷體" w:hint="eastAsia"/>
          <w:b/>
          <w:bCs/>
          <w:sz w:val="36"/>
          <w:szCs w:val="36"/>
        </w:rPr>
      </w:pPr>
    </w:p>
    <w:p w:rsidR="00E12582" w:rsidRPr="00207CE1" w:rsidRDefault="00E12582" w:rsidP="000E1212">
      <w:pPr>
        <w:spacing w:line="480" w:lineRule="auto"/>
        <w:rPr>
          <w:rFonts w:ascii="標楷體" w:eastAsia="標楷體" w:hAnsi="標楷體" w:hint="eastAsia"/>
          <w:b/>
          <w:bCs/>
          <w:sz w:val="36"/>
          <w:szCs w:val="36"/>
        </w:rPr>
      </w:pPr>
    </w:p>
    <w:p w:rsidR="00E12582" w:rsidRPr="00207CE1" w:rsidRDefault="00E12582" w:rsidP="000E1212">
      <w:pPr>
        <w:spacing w:line="480" w:lineRule="auto"/>
        <w:rPr>
          <w:rFonts w:ascii="標楷體" w:eastAsia="標楷體" w:hAnsi="標楷體" w:hint="eastAsia"/>
          <w:b/>
          <w:bCs/>
          <w:sz w:val="36"/>
          <w:szCs w:val="36"/>
        </w:rPr>
      </w:pPr>
    </w:p>
    <w:p w:rsidR="00E12582" w:rsidRPr="00207CE1" w:rsidRDefault="00E12582" w:rsidP="000E1212">
      <w:pPr>
        <w:spacing w:line="480" w:lineRule="auto"/>
        <w:rPr>
          <w:rFonts w:ascii="標楷體" w:eastAsia="標楷體" w:hAnsi="標楷體" w:hint="eastAsia"/>
          <w:b/>
          <w:bCs/>
          <w:sz w:val="36"/>
          <w:szCs w:val="36"/>
        </w:rPr>
      </w:pPr>
    </w:p>
    <w:p w:rsidR="00E12582" w:rsidRPr="00207CE1" w:rsidRDefault="00E12582" w:rsidP="000E1212">
      <w:pPr>
        <w:spacing w:line="480" w:lineRule="auto"/>
        <w:rPr>
          <w:rFonts w:ascii="標楷體" w:eastAsia="標楷體" w:hAnsi="標楷體" w:hint="eastAsia"/>
          <w:b/>
          <w:bCs/>
          <w:sz w:val="36"/>
          <w:szCs w:val="36"/>
        </w:rPr>
      </w:pPr>
    </w:p>
    <w:p w:rsidR="00E12582" w:rsidRPr="00207CE1" w:rsidRDefault="00E12582" w:rsidP="000E1212">
      <w:pPr>
        <w:spacing w:line="480" w:lineRule="auto"/>
        <w:rPr>
          <w:rFonts w:ascii="標楷體" w:eastAsia="標楷體" w:hAnsi="標楷體" w:hint="eastAsia"/>
          <w:b/>
          <w:bCs/>
          <w:sz w:val="36"/>
          <w:szCs w:val="36"/>
        </w:rPr>
      </w:pPr>
    </w:p>
    <w:p w:rsidR="00E12582" w:rsidRPr="00207CE1" w:rsidRDefault="00E12582" w:rsidP="000E1212">
      <w:pPr>
        <w:spacing w:line="480" w:lineRule="auto"/>
        <w:rPr>
          <w:rFonts w:ascii="標楷體" w:eastAsia="標楷體" w:hAnsi="標楷體" w:hint="eastAsia"/>
          <w:b/>
          <w:bCs/>
          <w:sz w:val="36"/>
          <w:szCs w:val="36"/>
        </w:rPr>
      </w:pPr>
    </w:p>
    <w:p w:rsidR="00E12582" w:rsidRPr="00207CE1" w:rsidRDefault="00E12582" w:rsidP="000E1212">
      <w:pPr>
        <w:spacing w:line="480" w:lineRule="auto"/>
        <w:rPr>
          <w:rFonts w:ascii="標楷體" w:eastAsia="標楷體" w:hAnsi="標楷體" w:hint="eastAsia"/>
          <w:b/>
          <w:bCs/>
          <w:sz w:val="36"/>
          <w:szCs w:val="36"/>
        </w:rPr>
      </w:pPr>
    </w:p>
    <w:p w:rsidR="00E12582" w:rsidRPr="00207CE1" w:rsidRDefault="00E12582" w:rsidP="000E1212">
      <w:pPr>
        <w:spacing w:line="480" w:lineRule="auto"/>
        <w:rPr>
          <w:rFonts w:ascii="標楷體" w:eastAsia="標楷體" w:hAnsi="標楷體" w:hint="eastAsia"/>
          <w:b/>
          <w:bCs/>
          <w:sz w:val="36"/>
          <w:szCs w:val="36"/>
        </w:rPr>
      </w:pPr>
    </w:p>
    <w:p w:rsidR="00E12582" w:rsidRPr="00207CE1" w:rsidRDefault="00E12582" w:rsidP="000E1212">
      <w:pPr>
        <w:spacing w:line="480" w:lineRule="auto"/>
        <w:rPr>
          <w:rFonts w:ascii="標楷體" w:eastAsia="標楷體" w:hAnsi="標楷體" w:hint="eastAsia"/>
          <w:b/>
          <w:bCs/>
          <w:sz w:val="36"/>
          <w:szCs w:val="36"/>
        </w:rPr>
      </w:pPr>
    </w:p>
    <w:p w:rsidR="000E1212" w:rsidRPr="00207CE1" w:rsidRDefault="000E1212" w:rsidP="000E1212">
      <w:pPr>
        <w:spacing w:line="480" w:lineRule="auto"/>
        <w:rPr>
          <w:rFonts w:ascii="標楷體" w:eastAsia="標楷體" w:hAnsi="標楷體" w:hint="eastAsia"/>
          <w:b/>
          <w:bCs/>
          <w:sz w:val="36"/>
          <w:szCs w:val="36"/>
        </w:rPr>
      </w:pPr>
    </w:p>
    <w:p w:rsidR="003D1486" w:rsidRPr="00207CE1" w:rsidRDefault="00E12582" w:rsidP="00D279E8">
      <w:pPr>
        <w:jc w:val="both"/>
        <w:rPr>
          <w:rFonts w:ascii="標楷體" w:eastAsia="標楷體" w:hAnsi="標楷體" w:hint="eastAsia"/>
          <w:b/>
          <w:bCs/>
          <w:sz w:val="36"/>
          <w:szCs w:val="36"/>
        </w:rPr>
      </w:pPr>
      <w:r w:rsidRPr="00207CE1">
        <w:rPr>
          <w:rFonts w:ascii="標楷體" w:eastAsia="標楷體" w:hAnsi="標楷體" w:hint="eastAsia"/>
          <w:b/>
          <w:sz w:val="36"/>
          <w:szCs w:val="36"/>
        </w:rPr>
        <w:lastRenderedPageBreak/>
        <w:t>肆、</w:t>
      </w:r>
      <w:r w:rsidR="003D1486" w:rsidRPr="00207CE1">
        <w:rPr>
          <w:rFonts w:ascii="標楷體" w:eastAsia="標楷體" w:hAnsi="標楷體" w:hint="eastAsia"/>
          <w:b/>
          <w:bCs/>
          <w:sz w:val="36"/>
          <w:szCs w:val="36"/>
        </w:rPr>
        <w:t>製作成果</w:t>
      </w:r>
    </w:p>
    <w:p w:rsidR="003D1486" w:rsidRPr="00207CE1" w:rsidRDefault="00420420" w:rsidP="003D1486">
      <w:pPr>
        <w:ind w:firstLineChars="200" w:firstLine="480"/>
        <w:rPr>
          <w:rFonts w:ascii="標楷體" w:eastAsia="標楷體" w:hAnsi="標楷體" w:hint="eastAsia"/>
          <w:b/>
          <w:sz w:val="20"/>
          <w:szCs w:val="20"/>
        </w:rPr>
      </w:pPr>
      <w:r>
        <w:rPr>
          <w:rFonts w:ascii="標楷體" w:eastAsia="標楷體" w:hAnsi="標楷體"/>
          <w:noProof/>
        </w:rPr>
        <w:drawing>
          <wp:inline distT="0" distB="0" distL="0" distR="0">
            <wp:extent cx="2590800" cy="3307080"/>
            <wp:effectExtent l="0" t="0" r="0" b="7620"/>
            <wp:docPr id="6" name="Picture 8" descr="描述: 135832617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描述: 13583261756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0800" cy="3307080"/>
                    </a:xfrm>
                    <a:prstGeom prst="rect">
                      <a:avLst/>
                    </a:prstGeom>
                    <a:noFill/>
                    <a:ln>
                      <a:noFill/>
                    </a:ln>
                  </pic:spPr>
                </pic:pic>
              </a:graphicData>
            </a:graphic>
          </wp:inline>
        </w:drawing>
      </w:r>
    </w:p>
    <w:p w:rsidR="003D1486" w:rsidRPr="00207CE1" w:rsidRDefault="00D279E8" w:rsidP="00D279E8">
      <w:pPr>
        <w:ind w:firstLineChars="200" w:firstLine="480"/>
        <w:rPr>
          <w:rFonts w:ascii="標楷體" w:eastAsia="標楷體" w:hAnsi="標楷體" w:hint="eastAsia"/>
        </w:rPr>
      </w:pPr>
      <w:r w:rsidRPr="00207CE1">
        <w:rPr>
          <w:rFonts w:ascii="標楷體" w:eastAsia="標楷體" w:hAnsi="標楷體" w:hint="eastAsia"/>
        </w:rPr>
        <w:t xml:space="preserve">          </w:t>
      </w:r>
      <w:r w:rsidR="003D1486" w:rsidRPr="00207CE1">
        <w:rPr>
          <w:rFonts w:ascii="標楷體" w:eastAsia="標楷體" w:hAnsi="標楷體" w:hint="eastAsia"/>
        </w:rPr>
        <w:t>圖4 按鈕開</w:t>
      </w:r>
      <w:r w:rsidR="00E46FA1" w:rsidRPr="00207CE1">
        <w:rPr>
          <w:rFonts w:ascii="標楷體" w:eastAsia="標楷體" w:hAnsi="標楷體" w:hint="eastAsia"/>
        </w:rPr>
        <w:t>關</w:t>
      </w:r>
    </w:p>
    <w:p w:rsidR="003D1486" w:rsidRPr="00207CE1" w:rsidRDefault="003D1486" w:rsidP="003D1486">
      <w:pPr>
        <w:ind w:firstLineChars="200" w:firstLine="400"/>
        <w:rPr>
          <w:rFonts w:ascii="標楷體" w:eastAsia="標楷體" w:hAnsi="標楷體" w:hint="eastAsia"/>
          <w:b/>
          <w:sz w:val="20"/>
          <w:szCs w:val="20"/>
        </w:rPr>
      </w:pPr>
    </w:p>
    <w:p w:rsidR="003D1486" w:rsidRPr="00207CE1" w:rsidRDefault="00420420" w:rsidP="003D1486">
      <w:pPr>
        <w:ind w:firstLineChars="200" w:firstLine="480"/>
        <w:rPr>
          <w:rFonts w:ascii="標楷體" w:eastAsia="標楷體" w:hAnsi="標楷體" w:hint="eastAsia"/>
          <w:b/>
          <w:sz w:val="20"/>
          <w:szCs w:val="20"/>
        </w:rPr>
      </w:pPr>
      <w:r>
        <w:rPr>
          <w:rFonts w:ascii="標楷體" w:eastAsia="標楷體" w:hAnsi="標楷體"/>
          <w:noProof/>
        </w:rPr>
        <w:drawing>
          <wp:anchor distT="0" distB="0" distL="114300" distR="114300" simplePos="0" relativeHeight="251655168" behindDoc="0" locked="0" layoutInCell="1" allowOverlap="0">
            <wp:simplePos x="0" y="0"/>
            <wp:positionH relativeFrom="column">
              <wp:posOffset>419735</wp:posOffset>
            </wp:positionH>
            <wp:positionV relativeFrom="paragraph">
              <wp:posOffset>166370</wp:posOffset>
            </wp:positionV>
            <wp:extent cx="2604135" cy="3385820"/>
            <wp:effectExtent l="0" t="0" r="5715" b="5080"/>
            <wp:wrapSquare wrapText="bothSides"/>
            <wp:docPr id="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4135" cy="3385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1486" w:rsidRPr="00207CE1" w:rsidRDefault="003D1486" w:rsidP="003D1486">
      <w:pPr>
        <w:ind w:firstLineChars="200" w:firstLine="400"/>
        <w:rPr>
          <w:rFonts w:ascii="標楷體" w:eastAsia="標楷體" w:hAnsi="標楷體" w:hint="eastAsia"/>
          <w:b/>
          <w:sz w:val="20"/>
          <w:szCs w:val="20"/>
        </w:rPr>
      </w:pPr>
    </w:p>
    <w:p w:rsidR="003D1486" w:rsidRPr="00207CE1" w:rsidRDefault="003D1486" w:rsidP="003D1486">
      <w:pPr>
        <w:ind w:firstLineChars="200" w:firstLine="400"/>
        <w:rPr>
          <w:rFonts w:ascii="標楷體" w:eastAsia="標楷體" w:hAnsi="標楷體" w:hint="eastAsia"/>
          <w:b/>
          <w:sz w:val="20"/>
          <w:szCs w:val="20"/>
        </w:rPr>
      </w:pPr>
    </w:p>
    <w:p w:rsidR="003D1486" w:rsidRPr="00207CE1" w:rsidRDefault="003D1486" w:rsidP="003D1486">
      <w:pPr>
        <w:ind w:firstLineChars="200" w:firstLine="400"/>
        <w:rPr>
          <w:rFonts w:ascii="標楷體" w:eastAsia="標楷體" w:hAnsi="標楷體" w:hint="eastAsia"/>
          <w:b/>
          <w:sz w:val="20"/>
          <w:szCs w:val="20"/>
        </w:rPr>
      </w:pPr>
    </w:p>
    <w:p w:rsidR="003D1486" w:rsidRPr="00207CE1" w:rsidRDefault="003D1486" w:rsidP="003D1486">
      <w:pPr>
        <w:ind w:firstLineChars="200" w:firstLine="400"/>
        <w:rPr>
          <w:rFonts w:ascii="標楷體" w:eastAsia="標楷體" w:hAnsi="標楷體" w:hint="eastAsia"/>
          <w:b/>
          <w:sz w:val="20"/>
          <w:szCs w:val="20"/>
        </w:rPr>
      </w:pPr>
    </w:p>
    <w:p w:rsidR="003D1486" w:rsidRPr="00207CE1" w:rsidRDefault="003D1486" w:rsidP="003D1486">
      <w:pPr>
        <w:ind w:firstLineChars="200" w:firstLine="400"/>
        <w:rPr>
          <w:rFonts w:ascii="標楷體" w:eastAsia="標楷體" w:hAnsi="標楷體" w:hint="eastAsia"/>
          <w:b/>
          <w:sz w:val="20"/>
          <w:szCs w:val="20"/>
        </w:rPr>
      </w:pPr>
    </w:p>
    <w:p w:rsidR="003D1486" w:rsidRPr="00207CE1" w:rsidRDefault="003D1486" w:rsidP="003D1486">
      <w:pPr>
        <w:ind w:firstLineChars="200" w:firstLine="400"/>
        <w:rPr>
          <w:rFonts w:ascii="標楷體" w:eastAsia="標楷體" w:hAnsi="標楷體" w:hint="eastAsia"/>
          <w:b/>
          <w:sz w:val="20"/>
          <w:szCs w:val="20"/>
        </w:rPr>
      </w:pPr>
    </w:p>
    <w:p w:rsidR="003D1486" w:rsidRPr="00207CE1" w:rsidRDefault="003D1486" w:rsidP="003D1486">
      <w:pPr>
        <w:ind w:firstLineChars="200" w:firstLine="400"/>
        <w:rPr>
          <w:rFonts w:ascii="標楷體" w:eastAsia="標楷體" w:hAnsi="標楷體" w:hint="eastAsia"/>
          <w:b/>
          <w:sz w:val="20"/>
          <w:szCs w:val="20"/>
        </w:rPr>
      </w:pPr>
    </w:p>
    <w:p w:rsidR="003D1486" w:rsidRPr="00207CE1" w:rsidRDefault="003D1486" w:rsidP="003D1486">
      <w:pPr>
        <w:ind w:firstLineChars="200" w:firstLine="400"/>
        <w:rPr>
          <w:rFonts w:ascii="標楷體" w:eastAsia="標楷體" w:hAnsi="標楷體" w:hint="eastAsia"/>
          <w:b/>
          <w:sz w:val="20"/>
          <w:szCs w:val="20"/>
        </w:rPr>
      </w:pPr>
    </w:p>
    <w:p w:rsidR="003D1486" w:rsidRPr="00207CE1" w:rsidRDefault="003D1486" w:rsidP="003D1486">
      <w:pPr>
        <w:ind w:firstLineChars="200" w:firstLine="400"/>
        <w:rPr>
          <w:rFonts w:ascii="標楷體" w:eastAsia="標楷體" w:hAnsi="標楷體" w:hint="eastAsia"/>
          <w:b/>
          <w:sz w:val="20"/>
          <w:szCs w:val="20"/>
        </w:rPr>
      </w:pPr>
    </w:p>
    <w:p w:rsidR="003D1486" w:rsidRPr="00207CE1" w:rsidRDefault="003D1486" w:rsidP="003D1486">
      <w:pPr>
        <w:ind w:firstLineChars="200" w:firstLine="400"/>
        <w:rPr>
          <w:rFonts w:ascii="標楷體" w:eastAsia="標楷體" w:hAnsi="標楷體" w:hint="eastAsia"/>
          <w:b/>
          <w:sz w:val="20"/>
          <w:szCs w:val="20"/>
        </w:rPr>
      </w:pPr>
    </w:p>
    <w:p w:rsidR="003D1486" w:rsidRPr="00207CE1" w:rsidRDefault="003D1486" w:rsidP="003D1486">
      <w:pPr>
        <w:ind w:firstLineChars="200" w:firstLine="400"/>
        <w:rPr>
          <w:rFonts w:ascii="標楷體" w:eastAsia="標楷體" w:hAnsi="標楷體" w:hint="eastAsia"/>
          <w:b/>
          <w:sz w:val="20"/>
          <w:szCs w:val="20"/>
        </w:rPr>
      </w:pPr>
    </w:p>
    <w:p w:rsidR="003D1486" w:rsidRPr="00207CE1" w:rsidRDefault="003D1486" w:rsidP="003D1486">
      <w:pPr>
        <w:ind w:firstLineChars="200" w:firstLine="400"/>
        <w:rPr>
          <w:rFonts w:ascii="標楷體" w:eastAsia="標楷體" w:hAnsi="標楷體" w:hint="eastAsia"/>
          <w:b/>
          <w:sz w:val="20"/>
          <w:szCs w:val="20"/>
        </w:rPr>
      </w:pPr>
    </w:p>
    <w:p w:rsidR="003D1486" w:rsidRPr="00207CE1" w:rsidRDefault="003D1486" w:rsidP="003D1486">
      <w:pPr>
        <w:ind w:firstLineChars="200" w:firstLine="400"/>
        <w:rPr>
          <w:rFonts w:ascii="標楷體" w:eastAsia="標楷體" w:hAnsi="標楷體" w:hint="eastAsia"/>
          <w:b/>
          <w:sz w:val="20"/>
          <w:szCs w:val="20"/>
        </w:rPr>
      </w:pPr>
    </w:p>
    <w:p w:rsidR="003D1486" w:rsidRPr="00207CE1" w:rsidRDefault="003D1486" w:rsidP="003D1486">
      <w:pPr>
        <w:ind w:firstLineChars="200" w:firstLine="400"/>
        <w:rPr>
          <w:rFonts w:ascii="標楷體" w:eastAsia="標楷體" w:hAnsi="標楷體" w:hint="eastAsia"/>
          <w:b/>
          <w:sz w:val="20"/>
          <w:szCs w:val="20"/>
        </w:rPr>
      </w:pPr>
    </w:p>
    <w:p w:rsidR="003D1486" w:rsidRPr="00207CE1" w:rsidRDefault="003D1486" w:rsidP="003D1486">
      <w:pPr>
        <w:ind w:firstLineChars="200" w:firstLine="400"/>
        <w:rPr>
          <w:rFonts w:ascii="標楷體" w:eastAsia="標楷體" w:hAnsi="標楷體" w:hint="eastAsia"/>
          <w:b/>
          <w:sz w:val="20"/>
          <w:szCs w:val="20"/>
        </w:rPr>
      </w:pPr>
    </w:p>
    <w:p w:rsidR="003D1486" w:rsidRPr="00207CE1" w:rsidRDefault="00D279E8" w:rsidP="00D279E8">
      <w:pPr>
        <w:rPr>
          <w:rFonts w:ascii="標楷體" w:eastAsia="標楷體" w:hAnsi="標楷體" w:hint="eastAsia"/>
        </w:rPr>
      </w:pPr>
      <w:r w:rsidRPr="00207CE1">
        <w:rPr>
          <w:rFonts w:ascii="標楷體" w:eastAsia="標楷體" w:hAnsi="標楷體" w:hint="eastAsia"/>
          <w:b/>
          <w:sz w:val="20"/>
          <w:szCs w:val="20"/>
        </w:rPr>
        <w:t xml:space="preserve">                  </w:t>
      </w:r>
      <w:r w:rsidR="003D1486" w:rsidRPr="00207CE1">
        <w:rPr>
          <w:rFonts w:ascii="標楷體" w:eastAsia="標楷體" w:hAnsi="標楷體" w:hint="eastAsia"/>
        </w:rPr>
        <w:t>圖5 電阻調整鈕</w:t>
      </w:r>
    </w:p>
    <w:p w:rsidR="003D1486" w:rsidRPr="00207CE1" w:rsidRDefault="003D1486" w:rsidP="003D1486">
      <w:pPr>
        <w:ind w:firstLineChars="200" w:firstLine="400"/>
        <w:rPr>
          <w:rFonts w:ascii="標楷體" w:eastAsia="標楷體" w:hAnsi="標楷體" w:hint="eastAsia"/>
          <w:b/>
          <w:sz w:val="20"/>
          <w:szCs w:val="20"/>
        </w:rPr>
      </w:pPr>
    </w:p>
    <w:p w:rsidR="003D1486" w:rsidRPr="00207CE1" w:rsidRDefault="00420420" w:rsidP="003D1486">
      <w:pPr>
        <w:rPr>
          <w:rFonts w:ascii="標楷體" w:eastAsia="標楷體" w:hAnsi="標楷體" w:hint="eastAsia"/>
          <w:b/>
          <w:sz w:val="20"/>
          <w:szCs w:val="20"/>
        </w:rPr>
      </w:pPr>
      <w:r>
        <w:rPr>
          <w:rFonts w:ascii="標楷體" w:eastAsia="標楷體" w:hAnsi="標楷體"/>
          <w:noProof/>
        </w:rPr>
        <w:lastRenderedPageBreak/>
        <w:drawing>
          <wp:anchor distT="0" distB="0" distL="114300" distR="114300" simplePos="0" relativeHeight="251656192" behindDoc="0" locked="0" layoutInCell="1" allowOverlap="1">
            <wp:simplePos x="0" y="0"/>
            <wp:positionH relativeFrom="column">
              <wp:posOffset>294005</wp:posOffset>
            </wp:positionH>
            <wp:positionV relativeFrom="paragraph">
              <wp:posOffset>21590</wp:posOffset>
            </wp:positionV>
            <wp:extent cx="2488565" cy="3286125"/>
            <wp:effectExtent l="0" t="0" r="6985" b="9525"/>
            <wp:wrapSquare wrapText="bothSides"/>
            <wp:docPr id="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8565" cy="3286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1486" w:rsidRPr="00207CE1" w:rsidRDefault="003D1486" w:rsidP="003D1486">
      <w:pPr>
        <w:rPr>
          <w:rFonts w:ascii="標楷體" w:eastAsia="標楷體" w:hAnsi="標楷體" w:hint="eastAsia"/>
          <w:b/>
          <w:sz w:val="20"/>
          <w:szCs w:val="20"/>
        </w:rPr>
      </w:pPr>
    </w:p>
    <w:p w:rsidR="003D1486" w:rsidRPr="00207CE1" w:rsidRDefault="003D1486" w:rsidP="003D1486">
      <w:pPr>
        <w:rPr>
          <w:rFonts w:ascii="標楷體" w:eastAsia="標楷體" w:hAnsi="標楷體" w:hint="eastAsia"/>
          <w:b/>
          <w:sz w:val="20"/>
          <w:szCs w:val="20"/>
        </w:rPr>
      </w:pPr>
    </w:p>
    <w:p w:rsidR="003D1486" w:rsidRPr="00207CE1" w:rsidRDefault="003D1486" w:rsidP="003D1486">
      <w:pPr>
        <w:rPr>
          <w:rFonts w:ascii="標楷體" w:eastAsia="標楷體" w:hAnsi="標楷體" w:hint="eastAsia"/>
          <w:b/>
          <w:sz w:val="20"/>
          <w:szCs w:val="20"/>
        </w:rPr>
      </w:pPr>
    </w:p>
    <w:p w:rsidR="003D1486" w:rsidRPr="00207CE1" w:rsidRDefault="003D1486" w:rsidP="003D1486">
      <w:pPr>
        <w:rPr>
          <w:rFonts w:ascii="標楷體" w:eastAsia="標楷體" w:hAnsi="標楷體" w:hint="eastAsia"/>
          <w:b/>
          <w:sz w:val="20"/>
          <w:szCs w:val="20"/>
        </w:rPr>
      </w:pPr>
    </w:p>
    <w:p w:rsidR="003D1486" w:rsidRPr="00207CE1" w:rsidRDefault="003D1486" w:rsidP="003D1486">
      <w:pPr>
        <w:rPr>
          <w:rFonts w:ascii="標楷體" w:eastAsia="標楷體" w:hAnsi="標楷體" w:hint="eastAsia"/>
          <w:b/>
          <w:sz w:val="20"/>
          <w:szCs w:val="20"/>
        </w:rPr>
      </w:pPr>
    </w:p>
    <w:p w:rsidR="003D1486" w:rsidRPr="00207CE1" w:rsidRDefault="003D1486" w:rsidP="003D1486">
      <w:pPr>
        <w:rPr>
          <w:rFonts w:ascii="標楷體" w:eastAsia="標楷體" w:hAnsi="標楷體" w:hint="eastAsia"/>
          <w:b/>
          <w:sz w:val="20"/>
          <w:szCs w:val="20"/>
        </w:rPr>
      </w:pPr>
    </w:p>
    <w:p w:rsidR="003D1486" w:rsidRPr="00207CE1" w:rsidRDefault="003D1486" w:rsidP="00E46FA1">
      <w:pPr>
        <w:rPr>
          <w:rFonts w:ascii="標楷體" w:eastAsia="標楷體" w:hAnsi="標楷體" w:hint="eastAsia"/>
          <w:b/>
          <w:sz w:val="20"/>
          <w:szCs w:val="20"/>
        </w:rPr>
      </w:pPr>
    </w:p>
    <w:p w:rsidR="003D1486" w:rsidRPr="00207CE1" w:rsidRDefault="003D1486" w:rsidP="00E46FA1">
      <w:pPr>
        <w:rPr>
          <w:rFonts w:ascii="標楷體" w:eastAsia="標楷體" w:hAnsi="標楷體" w:hint="eastAsia"/>
          <w:b/>
          <w:sz w:val="20"/>
          <w:szCs w:val="20"/>
        </w:rPr>
      </w:pPr>
    </w:p>
    <w:p w:rsidR="003D1486" w:rsidRPr="00207CE1" w:rsidRDefault="003D1486" w:rsidP="00E46FA1">
      <w:pPr>
        <w:rPr>
          <w:rFonts w:ascii="標楷體" w:eastAsia="標楷體" w:hAnsi="標楷體" w:hint="eastAsia"/>
          <w:b/>
          <w:sz w:val="20"/>
          <w:szCs w:val="20"/>
        </w:rPr>
      </w:pPr>
    </w:p>
    <w:p w:rsidR="003D1486" w:rsidRPr="00207CE1" w:rsidRDefault="003D1486" w:rsidP="003D1486">
      <w:pPr>
        <w:rPr>
          <w:rFonts w:ascii="標楷體" w:eastAsia="標楷體" w:hAnsi="標楷體" w:hint="eastAsia"/>
          <w:b/>
          <w:sz w:val="20"/>
          <w:szCs w:val="20"/>
        </w:rPr>
      </w:pPr>
    </w:p>
    <w:p w:rsidR="003D1486" w:rsidRPr="00207CE1" w:rsidRDefault="003D1486" w:rsidP="003D1486">
      <w:pPr>
        <w:rPr>
          <w:rFonts w:ascii="標楷體" w:eastAsia="標楷體" w:hAnsi="標楷體" w:hint="eastAsia"/>
          <w:b/>
          <w:sz w:val="20"/>
          <w:szCs w:val="20"/>
        </w:rPr>
      </w:pPr>
    </w:p>
    <w:p w:rsidR="003D1486" w:rsidRPr="00207CE1" w:rsidRDefault="003D1486" w:rsidP="003D1486">
      <w:pPr>
        <w:rPr>
          <w:rFonts w:ascii="標楷體" w:eastAsia="標楷體" w:hAnsi="標楷體" w:hint="eastAsia"/>
          <w:b/>
          <w:sz w:val="20"/>
          <w:szCs w:val="20"/>
        </w:rPr>
      </w:pPr>
    </w:p>
    <w:p w:rsidR="003D1486" w:rsidRPr="00207CE1" w:rsidRDefault="003D1486" w:rsidP="003D1486">
      <w:pPr>
        <w:rPr>
          <w:rFonts w:ascii="標楷體" w:eastAsia="標楷體" w:hAnsi="標楷體" w:hint="eastAsia"/>
          <w:b/>
          <w:sz w:val="20"/>
          <w:szCs w:val="20"/>
        </w:rPr>
      </w:pPr>
    </w:p>
    <w:p w:rsidR="003D1486" w:rsidRPr="00207CE1" w:rsidRDefault="003D1486" w:rsidP="003D1486">
      <w:pPr>
        <w:rPr>
          <w:rFonts w:ascii="標楷體" w:eastAsia="標楷體" w:hAnsi="標楷體" w:hint="eastAsia"/>
          <w:b/>
          <w:sz w:val="20"/>
          <w:szCs w:val="20"/>
        </w:rPr>
      </w:pPr>
    </w:p>
    <w:p w:rsidR="003D1486" w:rsidRPr="00207CE1" w:rsidRDefault="00D279E8" w:rsidP="00D279E8">
      <w:pPr>
        <w:ind w:firstLineChars="200" w:firstLine="480"/>
        <w:rPr>
          <w:rFonts w:ascii="標楷體" w:eastAsia="標楷體" w:hAnsi="標楷體" w:hint="eastAsia"/>
        </w:rPr>
      </w:pPr>
      <w:r w:rsidRPr="00207CE1">
        <w:rPr>
          <w:rFonts w:ascii="標楷體" w:eastAsia="標楷體" w:hAnsi="標楷體" w:hint="eastAsia"/>
        </w:rPr>
        <w:t xml:space="preserve">      </w:t>
      </w:r>
      <w:r w:rsidR="003D1486" w:rsidRPr="00207CE1">
        <w:rPr>
          <w:rFonts w:ascii="標楷體" w:eastAsia="標楷體" w:hAnsi="標楷體" w:hint="eastAsia"/>
        </w:rPr>
        <w:t>圖6 感應器(光電開</w:t>
      </w:r>
      <w:r w:rsidR="00E46FA1" w:rsidRPr="00207CE1">
        <w:rPr>
          <w:rFonts w:ascii="標楷體" w:eastAsia="標楷體" w:hAnsi="標楷體" w:hint="eastAsia"/>
        </w:rPr>
        <w:t>關)</w:t>
      </w:r>
    </w:p>
    <w:p w:rsidR="003D1486" w:rsidRPr="00207CE1" w:rsidRDefault="00420420" w:rsidP="003D1486">
      <w:pPr>
        <w:rPr>
          <w:rFonts w:ascii="標楷體" w:eastAsia="標楷體" w:hAnsi="標楷體" w:hint="eastAsia"/>
          <w:b/>
          <w:sz w:val="20"/>
          <w:szCs w:val="20"/>
        </w:rPr>
      </w:pPr>
      <w:r>
        <w:rPr>
          <w:rFonts w:ascii="標楷體" w:eastAsia="標楷體" w:hAnsi="標楷體"/>
          <w:noProof/>
        </w:rPr>
        <w:drawing>
          <wp:anchor distT="0" distB="0" distL="114300" distR="114300" simplePos="0" relativeHeight="251657216" behindDoc="0" locked="0" layoutInCell="1" allowOverlap="1">
            <wp:simplePos x="0" y="0"/>
            <wp:positionH relativeFrom="column">
              <wp:posOffset>294005</wp:posOffset>
            </wp:positionH>
            <wp:positionV relativeFrom="paragraph">
              <wp:posOffset>191135</wp:posOffset>
            </wp:positionV>
            <wp:extent cx="3359785" cy="1828800"/>
            <wp:effectExtent l="0" t="0" r="0" b="0"/>
            <wp:wrapSquare wrapText="bothSides"/>
            <wp:docPr id="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978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1486" w:rsidRPr="00207CE1" w:rsidRDefault="003D1486" w:rsidP="003D1486">
      <w:pPr>
        <w:rPr>
          <w:rFonts w:ascii="標楷體" w:eastAsia="標楷體" w:hAnsi="標楷體" w:hint="eastAsia"/>
          <w:b/>
          <w:sz w:val="20"/>
          <w:szCs w:val="20"/>
        </w:rPr>
      </w:pPr>
    </w:p>
    <w:p w:rsidR="003D1486" w:rsidRPr="00207CE1" w:rsidRDefault="003D1486" w:rsidP="003D1486">
      <w:pPr>
        <w:rPr>
          <w:rFonts w:ascii="標楷體" w:eastAsia="標楷體" w:hAnsi="標楷體" w:hint="eastAsia"/>
          <w:b/>
          <w:sz w:val="20"/>
          <w:szCs w:val="20"/>
        </w:rPr>
      </w:pPr>
    </w:p>
    <w:p w:rsidR="003D1486" w:rsidRPr="00207CE1" w:rsidRDefault="003D1486" w:rsidP="003D1486">
      <w:pPr>
        <w:rPr>
          <w:rFonts w:ascii="標楷體" w:eastAsia="標楷體" w:hAnsi="標楷體" w:hint="eastAsia"/>
          <w:b/>
          <w:sz w:val="20"/>
          <w:szCs w:val="20"/>
        </w:rPr>
      </w:pPr>
    </w:p>
    <w:p w:rsidR="003D1486" w:rsidRPr="00207CE1" w:rsidRDefault="003D1486" w:rsidP="003D1486">
      <w:pPr>
        <w:rPr>
          <w:rFonts w:ascii="標楷體" w:eastAsia="標楷體" w:hAnsi="標楷體" w:hint="eastAsia"/>
          <w:b/>
          <w:sz w:val="20"/>
          <w:szCs w:val="20"/>
        </w:rPr>
      </w:pPr>
    </w:p>
    <w:p w:rsidR="003D1486" w:rsidRPr="00207CE1" w:rsidRDefault="003D1486" w:rsidP="003D1486">
      <w:pPr>
        <w:rPr>
          <w:rFonts w:ascii="標楷體" w:eastAsia="標楷體" w:hAnsi="標楷體" w:hint="eastAsia"/>
          <w:b/>
          <w:sz w:val="20"/>
          <w:szCs w:val="20"/>
        </w:rPr>
      </w:pPr>
    </w:p>
    <w:p w:rsidR="003D1486" w:rsidRPr="00207CE1" w:rsidRDefault="003D1486" w:rsidP="003D1486">
      <w:pPr>
        <w:rPr>
          <w:rFonts w:ascii="標楷體" w:eastAsia="標楷體" w:hAnsi="標楷體" w:hint="eastAsia"/>
          <w:b/>
          <w:sz w:val="20"/>
          <w:szCs w:val="20"/>
        </w:rPr>
      </w:pPr>
    </w:p>
    <w:p w:rsidR="003D1486" w:rsidRPr="00207CE1" w:rsidRDefault="003D1486" w:rsidP="003D1486">
      <w:pPr>
        <w:rPr>
          <w:rFonts w:ascii="標楷體" w:eastAsia="標楷體" w:hAnsi="標楷體" w:hint="eastAsia"/>
          <w:b/>
          <w:sz w:val="20"/>
          <w:szCs w:val="20"/>
        </w:rPr>
      </w:pPr>
    </w:p>
    <w:p w:rsidR="003D1486" w:rsidRPr="00207CE1" w:rsidRDefault="003D1486" w:rsidP="003D1486">
      <w:pPr>
        <w:rPr>
          <w:rFonts w:ascii="標楷體" w:eastAsia="標楷體" w:hAnsi="標楷體" w:hint="eastAsia"/>
          <w:b/>
          <w:sz w:val="20"/>
          <w:szCs w:val="20"/>
        </w:rPr>
      </w:pPr>
    </w:p>
    <w:p w:rsidR="003D1486" w:rsidRPr="00207CE1" w:rsidRDefault="00D279E8" w:rsidP="00D279E8">
      <w:pPr>
        <w:ind w:firstLineChars="200" w:firstLine="480"/>
        <w:rPr>
          <w:rFonts w:ascii="標楷體" w:eastAsia="標楷體" w:hAnsi="標楷體" w:hint="eastAsia"/>
        </w:rPr>
      </w:pPr>
      <w:r w:rsidRPr="00207CE1">
        <w:rPr>
          <w:rFonts w:ascii="標楷體" w:eastAsia="標楷體" w:hAnsi="標楷體" w:hint="eastAsia"/>
        </w:rPr>
        <w:t xml:space="preserve">           </w:t>
      </w:r>
      <w:r w:rsidR="003D1486" w:rsidRPr="00207CE1">
        <w:rPr>
          <w:rFonts w:ascii="標楷體" w:eastAsia="標楷體" w:hAnsi="標楷體" w:hint="eastAsia"/>
        </w:rPr>
        <w:t>圖7 LED、色馬電阻</w:t>
      </w:r>
    </w:p>
    <w:p w:rsidR="003D1486" w:rsidRPr="00207CE1" w:rsidRDefault="003D1486" w:rsidP="003D1486">
      <w:pPr>
        <w:ind w:firstLineChars="200" w:firstLine="400"/>
        <w:rPr>
          <w:rFonts w:ascii="標楷體" w:eastAsia="標楷體" w:hAnsi="標楷體" w:hint="eastAsia"/>
          <w:b/>
          <w:sz w:val="20"/>
          <w:szCs w:val="20"/>
        </w:rPr>
      </w:pPr>
    </w:p>
    <w:p w:rsidR="003D1486" w:rsidRPr="00207CE1" w:rsidRDefault="00420420" w:rsidP="003D1486">
      <w:pPr>
        <w:rPr>
          <w:rFonts w:ascii="標楷體" w:eastAsia="標楷體" w:hAnsi="標楷體" w:hint="eastAsia"/>
          <w:b/>
          <w:sz w:val="20"/>
          <w:szCs w:val="20"/>
        </w:rPr>
      </w:pPr>
      <w:r>
        <w:rPr>
          <w:rFonts w:ascii="標楷體" w:eastAsia="標楷體" w:hAnsi="標楷體"/>
          <w:noProof/>
        </w:rPr>
        <w:drawing>
          <wp:anchor distT="0" distB="0" distL="114300" distR="114300" simplePos="0" relativeHeight="251658240" behindDoc="0" locked="0" layoutInCell="1" allowOverlap="1">
            <wp:simplePos x="0" y="0"/>
            <wp:positionH relativeFrom="column">
              <wp:posOffset>294005</wp:posOffset>
            </wp:positionH>
            <wp:positionV relativeFrom="paragraph">
              <wp:posOffset>100965</wp:posOffset>
            </wp:positionV>
            <wp:extent cx="3657600" cy="1892300"/>
            <wp:effectExtent l="0" t="0" r="0" b="0"/>
            <wp:wrapSquare wrapText="bothSides"/>
            <wp:docPr id="56" name="Picture 12" descr="描述: d-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描述: d-10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189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1486" w:rsidRPr="00207CE1" w:rsidRDefault="003D1486" w:rsidP="003D1486">
      <w:pPr>
        <w:rPr>
          <w:rFonts w:ascii="標楷體" w:eastAsia="標楷體" w:hAnsi="標楷體" w:hint="eastAsia"/>
          <w:b/>
          <w:sz w:val="20"/>
          <w:szCs w:val="20"/>
        </w:rPr>
      </w:pPr>
    </w:p>
    <w:p w:rsidR="003D1486" w:rsidRPr="00207CE1" w:rsidRDefault="003D1486" w:rsidP="003D1486">
      <w:pPr>
        <w:rPr>
          <w:rFonts w:ascii="標楷體" w:eastAsia="標楷體" w:hAnsi="標楷體" w:hint="eastAsia"/>
          <w:b/>
          <w:sz w:val="20"/>
          <w:szCs w:val="20"/>
        </w:rPr>
      </w:pPr>
    </w:p>
    <w:p w:rsidR="003D1486" w:rsidRPr="00207CE1" w:rsidRDefault="003D1486" w:rsidP="003D1486">
      <w:pPr>
        <w:rPr>
          <w:rFonts w:ascii="標楷體" w:eastAsia="標楷體" w:hAnsi="標楷體" w:hint="eastAsia"/>
          <w:b/>
          <w:sz w:val="20"/>
          <w:szCs w:val="20"/>
        </w:rPr>
      </w:pPr>
    </w:p>
    <w:p w:rsidR="003D1486" w:rsidRPr="00207CE1" w:rsidRDefault="003D1486" w:rsidP="003D1486">
      <w:pPr>
        <w:rPr>
          <w:rFonts w:ascii="標楷體" w:eastAsia="標楷體" w:hAnsi="標楷體" w:hint="eastAsia"/>
          <w:b/>
          <w:sz w:val="20"/>
          <w:szCs w:val="20"/>
        </w:rPr>
      </w:pPr>
    </w:p>
    <w:p w:rsidR="003D1486" w:rsidRPr="00207CE1" w:rsidRDefault="003D1486" w:rsidP="003D1486">
      <w:pPr>
        <w:rPr>
          <w:rFonts w:ascii="標楷體" w:eastAsia="標楷體" w:hAnsi="標楷體" w:hint="eastAsia"/>
          <w:b/>
          <w:sz w:val="20"/>
          <w:szCs w:val="20"/>
        </w:rPr>
      </w:pPr>
    </w:p>
    <w:p w:rsidR="003D1486" w:rsidRPr="00207CE1" w:rsidRDefault="003D1486" w:rsidP="003D1486">
      <w:pPr>
        <w:rPr>
          <w:rFonts w:ascii="標楷體" w:eastAsia="標楷體" w:hAnsi="標楷體" w:hint="eastAsia"/>
          <w:b/>
          <w:sz w:val="20"/>
          <w:szCs w:val="20"/>
        </w:rPr>
      </w:pPr>
    </w:p>
    <w:p w:rsidR="003D1486" w:rsidRPr="00207CE1" w:rsidRDefault="003D1486" w:rsidP="003D1486">
      <w:pPr>
        <w:rPr>
          <w:rFonts w:ascii="標楷體" w:eastAsia="標楷體" w:hAnsi="標楷體" w:hint="eastAsia"/>
          <w:b/>
          <w:sz w:val="20"/>
          <w:szCs w:val="20"/>
        </w:rPr>
      </w:pPr>
    </w:p>
    <w:p w:rsidR="003D1486" w:rsidRPr="00207CE1" w:rsidRDefault="003D1486" w:rsidP="003D1486">
      <w:pPr>
        <w:rPr>
          <w:rFonts w:ascii="標楷體" w:eastAsia="標楷體" w:hAnsi="標楷體" w:hint="eastAsia"/>
          <w:b/>
          <w:sz w:val="20"/>
          <w:szCs w:val="20"/>
        </w:rPr>
      </w:pPr>
    </w:p>
    <w:p w:rsidR="003D1486" w:rsidRPr="00207CE1" w:rsidRDefault="00D279E8" w:rsidP="003D1486">
      <w:pPr>
        <w:ind w:firstLineChars="200" w:firstLine="480"/>
        <w:rPr>
          <w:rFonts w:ascii="標楷體" w:eastAsia="標楷體" w:hAnsi="標楷體" w:hint="eastAsia"/>
        </w:rPr>
      </w:pPr>
      <w:r w:rsidRPr="00207CE1">
        <w:rPr>
          <w:rFonts w:ascii="標楷體" w:eastAsia="標楷體" w:hAnsi="標楷體" w:hint="eastAsia"/>
        </w:rPr>
        <w:t xml:space="preserve">                  </w:t>
      </w:r>
      <w:r w:rsidR="003D1486" w:rsidRPr="00207CE1">
        <w:rPr>
          <w:rFonts w:ascii="標楷體" w:eastAsia="標楷體" w:hAnsi="標楷體" w:hint="eastAsia"/>
        </w:rPr>
        <w:t>圖8 繼電器</w:t>
      </w:r>
    </w:p>
    <w:p w:rsidR="003D1486" w:rsidRDefault="00420420" w:rsidP="003D1486">
      <w:pPr>
        <w:rPr>
          <w:rFonts w:ascii="標楷體" w:eastAsia="標楷體" w:hAnsi="標楷體" w:hint="eastAsia"/>
          <w:b/>
        </w:rPr>
      </w:pPr>
      <w:r>
        <w:rPr>
          <w:rFonts w:ascii="標楷體" w:eastAsia="標楷體" w:hAnsi="標楷體" w:hint="eastAsia"/>
          <w:b/>
          <w:noProof/>
        </w:rPr>
        <w:lastRenderedPageBreak/>
        <w:drawing>
          <wp:inline distT="0" distB="0" distL="0" distR="0">
            <wp:extent cx="3429000" cy="2575560"/>
            <wp:effectExtent l="0" t="0" r="0" b="0"/>
            <wp:docPr id="7" name="圖片 7" descr="IMG_8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834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2575560"/>
                    </a:xfrm>
                    <a:prstGeom prst="rect">
                      <a:avLst/>
                    </a:prstGeom>
                    <a:noFill/>
                    <a:ln>
                      <a:noFill/>
                    </a:ln>
                  </pic:spPr>
                </pic:pic>
              </a:graphicData>
            </a:graphic>
          </wp:inline>
        </w:drawing>
      </w:r>
    </w:p>
    <w:p w:rsidR="00721182" w:rsidRDefault="00721182" w:rsidP="00721182">
      <w:pPr>
        <w:rPr>
          <w:rFonts w:ascii="標楷體" w:eastAsia="標楷體" w:hAnsi="標楷體" w:hint="eastAsia"/>
        </w:rPr>
      </w:pPr>
      <w:r>
        <w:rPr>
          <w:rFonts w:ascii="標楷體" w:eastAsia="標楷體" w:hAnsi="標楷體" w:hint="eastAsia"/>
        </w:rPr>
        <w:t xml:space="preserve">                 </w:t>
      </w:r>
      <w:r w:rsidRPr="00721182">
        <w:rPr>
          <w:rFonts w:ascii="標楷體" w:eastAsia="標楷體" w:hAnsi="標楷體" w:hint="eastAsia"/>
        </w:rPr>
        <w:t>圖9 完成圖</w:t>
      </w:r>
    </w:p>
    <w:p w:rsidR="00721182" w:rsidRDefault="00721182" w:rsidP="00721182">
      <w:pPr>
        <w:rPr>
          <w:rFonts w:ascii="標楷體" w:eastAsia="標楷體" w:hAnsi="標楷體" w:hint="eastAsia"/>
        </w:rPr>
      </w:pPr>
    </w:p>
    <w:p w:rsidR="00721182" w:rsidRDefault="00420420" w:rsidP="00721182">
      <w:pPr>
        <w:rPr>
          <w:rFonts w:ascii="標楷體" w:eastAsia="標楷體" w:hAnsi="標楷體" w:hint="eastAsia"/>
        </w:rPr>
      </w:pPr>
      <w:r>
        <w:rPr>
          <w:rFonts w:ascii="標楷體" w:eastAsia="標楷體" w:hAnsi="標楷體" w:hint="eastAsia"/>
          <w:noProof/>
        </w:rPr>
        <w:drawing>
          <wp:inline distT="0" distB="0" distL="0" distR="0">
            <wp:extent cx="3429000" cy="2575560"/>
            <wp:effectExtent l="0" t="0" r="0" b="0"/>
            <wp:docPr id="8" name="圖片 8" descr="陳建偉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陳建偉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9000" cy="2575560"/>
                    </a:xfrm>
                    <a:prstGeom prst="rect">
                      <a:avLst/>
                    </a:prstGeom>
                    <a:noFill/>
                    <a:ln>
                      <a:noFill/>
                    </a:ln>
                  </pic:spPr>
                </pic:pic>
              </a:graphicData>
            </a:graphic>
          </wp:inline>
        </w:drawing>
      </w:r>
    </w:p>
    <w:p w:rsidR="00721182" w:rsidRDefault="00721182" w:rsidP="00721182">
      <w:pPr>
        <w:rPr>
          <w:rFonts w:ascii="標楷體" w:eastAsia="標楷體" w:hAnsi="標楷體" w:hint="eastAsia"/>
        </w:rPr>
      </w:pPr>
      <w:r>
        <w:rPr>
          <w:rFonts w:ascii="標楷體" w:eastAsia="標楷體" w:hAnsi="標楷體" w:hint="eastAsia"/>
        </w:rPr>
        <w:t xml:space="preserve">                圖10 陳建偉</w:t>
      </w:r>
    </w:p>
    <w:p w:rsidR="00721182" w:rsidRDefault="00721182" w:rsidP="00721182">
      <w:pPr>
        <w:rPr>
          <w:rFonts w:ascii="標楷體" w:eastAsia="標楷體" w:hAnsi="標楷體" w:hint="eastAsia"/>
        </w:rPr>
      </w:pPr>
    </w:p>
    <w:p w:rsidR="00721182" w:rsidRDefault="00420420" w:rsidP="00721182">
      <w:pPr>
        <w:rPr>
          <w:rFonts w:ascii="標楷體" w:eastAsia="標楷體" w:hAnsi="標楷體" w:hint="eastAsia"/>
        </w:rPr>
      </w:pPr>
      <w:r>
        <w:rPr>
          <w:rFonts w:ascii="標楷體" w:eastAsia="標楷體" w:hAnsi="標楷體" w:hint="eastAsia"/>
          <w:noProof/>
        </w:rPr>
        <w:lastRenderedPageBreak/>
        <w:drawing>
          <wp:inline distT="0" distB="0" distL="0" distR="0">
            <wp:extent cx="3429000" cy="2575560"/>
            <wp:effectExtent l="0" t="0" r="0" b="0"/>
            <wp:docPr id="9" name="圖片 9" descr="陳建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陳建偉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9000" cy="2575560"/>
                    </a:xfrm>
                    <a:prstGeom prst="rect">
                      <a:avLst/>
                    </a:prstGeom>
                    <a:noFill/>
                    <a:ln>
                      <a:noFill/>
                    </a:ln>
                  </pic:spPr>
                </pic:pic>
              </a:graphicData>
            </a:graphic>
          </wp:inline>
        </w:drawing>
      </w:r>
    </w:p>
    <w:p w:rsidR="00721182" w:rsidRDefault="00721182" w:rsidP="00721182">
      <w:pPr>
        <w:rPr>
          <w:rFonts w:ascii="標楷體" w:eastAsia="標楷體" w:hAnsi="標楷體" w:hint="eastAsia"/>
        </w:rPr>
      </w:pPr>
      <w:r>
        <w:rPr>
          <w:rFonts w:ascii="標楷體" w:eastAsia="標楷體" w:hAnsi="標楷體" w:hint="eastAsia"/>
        </w:rPr>
        <w:t xml:space="preserve">                圖11 陳建偉</w:t>
      </w:r>
    </w:p>
    <w:p w:rsidR="00721182" w:rsidRDefault="00721182" w:rsidP="00721182">
      <w:pPr>
        <w:rPr>
          <w:rFonts w:ascii="標楷體" w:eastAsia="標楷體" w:hAnsi="標楷體" w:hint="eastAsia"/>
        </w:rPr>
      </w:pPr>
    </w:p>
    <w:p w:rsidR="00721182" w:rsidRDefault="00420420" w:rsidP="00721182">
      <w:pPr>
        <w:rPr>
          <w:rFonts w:ascii="標楷體" w:eastAsia="標楷體" w:hAnsi="標楷體" w:hint="eastAsia"/>
        </w:rPr>
      </w:pPr>
      <w:r>
        <w:rPr>
          <w:rFonts w:ascii="標楷體" w:eastAsia="標楷體" w:hAnsi="標楷體" w:hint="eastAsia"/>
          <w:noProof/>
        </w:rPr>
        <w:drawing>
          <wp:inline distT="0" distB="0" distL="0" distR="0">
            <wp:extent cx="3429000" cy="2575560"/>
            <wp:effectExtent l="0" t="0" r="0" b="0"/>
            <wp:docPr id="10" name="圖片 10" descr="陳建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陳建偉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29000" cy="2575560"/>
                    </a:xfrm>
                    <a:prstGeom prst="rect">
                      <a:avLst/>
                    </a:prstGeom>
                    <a:noFill/>
                    <a:ln>
                      <a:noFill/>
                    </a:ln>
                  </pic:spPr>
                </pic:pic>
              </a:graphicData>
            </a:graphic>
          </wp:inline>
        </w:drawing>
      </w:r>
    </w:p>
    <w:p w:rsidR="00721182" w:rsidRDefault="00721182" w:rsidP="00721182">
      <w:pPr>
        <w:rPr>
          <w:rFonts w:ascii="標楷體" w:eastAsia="標楷體" w:hAnsi="標楷體" w:hint="eastAsia"/>
        </w:rPr>
      </w:pPr>
      <w:r>
        <w:rPr>
          <w:rFonts w:ascii="標楷體" w:eastAsia="標楷體" w:hAnsi="標楷體" w:hint="eastAsia"/>
        </w:rPr>
        <w:t xml:space="preserve">                圖12 陳建偉</w:t>
      </w:r>
    </w:p>
    <w:p w:rsidR="00721182" w:rsidRDefault="00721182" w:rsidP="00721182">
      <w:pPr>
        <w:rPr>
          <w:rFonts w:ascii="標楷體" w:eastAsia="標楷體" w:hAnsi="標楷體" w:hint="eastAsia"/>
        </w:rPr>
      </w:pPr>
    </w:p>
    <w:p w:rsidR="00721182" w:rsidRDefault="00420420" w:rsidP="00721182">
      <w:pPr>
        <w:rPr>
          <w:rFonts w:ascii="標楷體" w:eastAsia="標楷體" w:hAnsi="標楷體" w:hint="eastAsia"/>
        </w:rPr>
      </w:pPr>
      <w:r>
        <w:rPr>
          <w:rFonts w:ascii="標楷體" w:eastAsia="標楷體" w:hAnsi="標楷體" w:hint="eastAsia"/>
          <w:noProof/>
        </w:rPr>
        <w:lastRenderedPageBreak/>
        <w:drawing>
          <wp:inline distT="0" distB="0" distL="0" distR="0">
            <wp:extent cx="3505200" cy="2606040"/>
            <wp:effectExtent l="0" t="0" r="0" b="3810"/>
            <wp:docPr id="11" name="圖片 11" descr="陳建偉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陳建偉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05200" cy="2606040"/>
                    </a:xfrm>
                    <a:prstGeom prst="rect">
                      <a:avLst/>
                    </a:prstGeom>
                    <a:noFill/>
                    <a:ln>
                      <a:noFill/>
                    </a:ln>
                  </pic:spPr>
                </pic:pic>
              </a:graphicData>
            </a:graphic>
          </wp:inline>
        </w:drawing>
      </w:r>
    </w:p>
    <w:p w:rsidR="00721182" w:rsidRDefault="00721182" w:rsidP="00721182">
      <w:pPr>
        <w:rPr>
          <w:rFonts w:ascii="標楷體" w:eastAsia="標楷體" w:hAnsi="標楷體" w:hint="eastAsia"/>
        </w:rPr>
      </w:pPr>
      <w:r>
        <w:rPr>
          <w:rFonts w:ascii="標楷體" w:eastAsia="標楷體" w:hAnsi="標楷體" w:hint="eastAsia"/>
        </w:rPr>
        <w:t xml:space="preserve">                圖13 陳建偉</w:t>
      </w:r>
    </w:p>
    <w:p w:rsidR="00721182" w:rsidRDefault="00721182" w:rsidP="00721182">
      <w:pPr>
        <w:rPr>
          <w:rFonts w:ascii="標楷體" w:eastAsia="標楷體" w:hAnsi="標楷體" w:hint="eastAsia"/>
        </w:rPr>
      </w:pPr>
    </w:p>
    <w:p w:rsidR="00721182" w:rsidRDefault="00420420" w:rsidP="00721182">
      <w:pPr>
        <w:rPr>
          <w:rFonts w:ascii="標楷體" w:eastAsia="標楷體" w:hAnsi="標楷體" w:hint="eastAsia"/>
        </w:rPr>
      </w:pPr>
      <w:r>
        <w:rPr>
          <w:rFonts w:ascii="標楷體" w:eastAsia="標楷體" w:hAnsi="標楷體" w:hint="eastAsia"/>
          <w:noProof/>
        </w:rPr>
        <w:drawing>
          <wp:inline distT="0" distB="0" distL="0" distR="0">
            <wp:extent cx="3505200" cy="2621280"/>
            <wp:effectExtent l="0" t="0" r="0" b="7620"/>
            <wp:docPr id="12" name="圖片 12" descr="張恩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張恩嘉"/>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05200" cy="2621280"/>
                    </a:xfrm>
                    <a:prstGeom prst="rect">
                      <a:avLst/>
                    </a:prstGeom>
                    <a:noFill/>
                    <a:ln>
                      <a:noFill/>
                    </a:ln>
                  </pic:spPr>
                </pic:pic>
              </a:graphicData>
            </a:graphic>
          </wp:inline>
        </w:drawing>
      </w:r>
    </w:p>
    <w:p w:rsidR="00721182" w:rsidRDefault="00721182" w:rsidP="00721182">
      <w:pPr>
        <w:rPr>
          <w:rFonts w:ascii="標楷體" w:eastAsia="標楷體" w:hAnsi="標楷體" w:hint="eastAsia"/>
        </w:rPr>
      </w:pPr>
      <w:r>
        <w:rPr>
          <w:rFonts w:ascii="標楷體" w:eastAsia="標楷體" w:hAnsi="標楷體" w:hint="eastAsia"/>
        </w:rPr>
        <w:t xml:space="preserve">                圖14 張恩嘉</w:t>
      </w:r>
    </w:p>
    <w:p w:rsidR="00721182" w:rsidRDefault="00721182" w:rsidP="00721182">
      <w:pPr>
        <w:rPr>
          <w:rFonts w:ascii="標楷體" w:eastAsia="標楷體" w:hAnsi="標楷體" w:hint="eastAsia"/>
        </w:rPr>
      </w:pPr>
    </w:p>
    <w:p w:rsidR="00721182" w:rsidRDefault="00420420" w:rsidP="00721182">
      <w:pPr>
        <w:rPr>
          <w:rFonts w:ascii="標楷體" w:eastAsia="標楷體" w:hAnsi="標楷體" w:hint="eastAsia"/>
        </w:rPr>
      </w:pPr>
      <w:r>
        <w:rPr>
          <w:rFonts w:ascii="標楷體" w:eastAsia="標楷體" w:hAnsi="標楷體" w:hint="eastAsia"/>
          <w:noProof/>
        </w:rPr>
        <w:lastRenderedPageBreak/>
        <w:drawing>
          <wp:inline distT="0" distB="0" distL="0" distR="0">
            <wp:extent cx="3429000" cy="2575560"/>
            <wp:effectExtent l="0" t="0" r="0" b="0"/>
            <wp:docPr id="13" name="圖片 13" descr="黃正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黃正賢"/>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29000" cy="2575560"/>
                    </a:xfrm>
                    <a:prstGeom prst="rect">
                      <a:avLst/>
                    </a:prstGeom>
                    <a:noFill/>
                    <a:ln>
                      <a:noFill/>
                    </a:ln>
                  </pic:spPr>
                </pic:pic>
              </a:graphicData>
            </a:graphic>
          </wp:inline>
        </w:drawing>
      </w:r>
    </w:p>
    <w:p w:rsidR="00721182" w:rsidRPr="00721182" w:rsidRDefault="00721182" w:rsidP="00721182">
      <w:pPr>
        <w:rPr>
          <w:rFonts w:ascii="標楷體" w:eastAsia="標楷體" w:hAnsi="標楷體" w:hint="eastAsia"/>
        </w:rPr>
      </w:pPr>
      <w:r>
        <w:rPr>
          <w:rFonts w:ascii="標楷體" w:eastAsia="標楷體" w:hAnsi="標楷體" w:hint="eastAsia"/>
        </w:rPr>
        <w:t xml:space="preserve">               圖15 黃正賢</w:t>
      </w:r>
    </w:p>
    <w:p w:rsidR="00721182" w:rsidRDefault="00721182" w:rsidP="003D1486">
      <w:pPr>
        <w:spacing w:line="480" w:lineRule="auto"/>
        <w:rPr>
          <w:rFonts w:ascii="標楷體" w:eastAsia="標楷體" w:hAnsi="標楷體" w:hint="eastAsia"/>
          <w:b/>
          <w:sz w:val="36"/>
          <w:szCs w:val="36"/>
        </w:rPr>
      </w:pPr>
    </w:p>
    <w:p w:rsidR="00721182" w:rsidRDefault="00721182" w:rsidP="003D1486">
      <w:pPr>
        <w:spacing w:line="480" w:lineRule="auto"/>
        <w:rPr>
          <w:rFonts w:ascii="標楷體" w:eastAsia="標楷體" w:hAnsi="標楷體" w:hint="eastAsia"/>
          <w:b/>
          <w:sz w:val="36"/>
          <w:szCs w:val="36"/>
        </w:rPr>
      </w:pPr>
    </w:p>
    <w:p w:rsidR="00721182" w:rsidRDefault="00721182" w:rsidP="003D1486">
      <w:pPr>
        <w:spacing w:line="480" w:lineRule="auto"/>
        <w:rPr>
          <w:rFonts w:ascii="標楷體" w:eastAsia="標楷體" w:hAnsi="標楷體" w:hint="eastAsia"/>
          <w:b/>
          <w:sz w:val="36"/>
          <w:szCs w:val="36"/>
        </w:rPr>
      </w:pPr>
    </w:p>
    <w:p w:rsidR="00721182" w:rsidRDefault="00721182" w:rsidP="003D1486">
      <w:pPr>
        <w:spacing w:line="480" w:lineRule="auto"/>
        <w:rPr>
          <w:rFonts w:ascii="標楷體" w:eastAsia="標楷體" w:hAnsi="標楷體" w:hint="eastAsia"/>
          <w:b/>
          <w:sz w:val="36"/>
          <w:szCs w:val="36"/>
        </w:rPr>
      </w:pPr>
    </w:p>
    <w:p w:rsidR="00721182" w:rsidRDefault="00721182" w:rsidP="003D1486">
      <w:pPr>
        <w:spacing w:line="480" w:lineRule="auto"/>
        <w:rPr>
          <w:rFonts w:ascii="標楷體" w:eastAsia="標楷體" w:hAnsi="標楷體" w:hint="eastAsia"/>
          <w:b/>
          <w:sz w:val="36"/>
          <w:szCs w:val="36"/>
        </w:rPr>
      </w:pPr>
    </w:p>
    <w:p w:rsidR="00721182" w:rsidRDefault="00721182" w:rsidP="003D1486">
      <w:pPr>
        <w:spacing w:line="480" w:lineRule="auto"/>
        <w:rPr>
          <w:rFonts w:ascii="標楷體" w:eastAsia="標楷體" w:hAnsi="標楷體" w:hint="eastAsia"/>
          <w:b/>
          <w:sz w:val="36"/>
          <w:szCs w:val="36"/>
        </w:rPr>
      </w:pPr>
    </w:p>
    <w:p w:rsidR="00721182" w:rsidRDefault="00721182" w:rsidP="003D1486">
      <w:pPr>
        <w:spacing w:line="480" w:lineRule="auto"/>
        <w:rPr>
          <w:rFonts w:ascii="標楷體" w:eastAsia="標楷體" w:hAnsi="標楷體" w:hint="eastAsia"/>
          <w:b/>
          <w:sz w:val="36"/>
          <w:szCs w:val="36"/>
        </w:rPr>
      </w:pPr>
    </w:p>
    <w:p w:rsidR="00721182" w:rsidRDefault="00721182" w:rsidP="003D1486">
      <w:pPr>
        <w:spacing w:line="480" w:lineRule="auto"/>
        <w:rPr>
          <w:rFonts w:ascii="標楷體" w:eastAsia="標楷體" w:hAnsi="標楷體" w:hint="eastAsia"/>
          <w:b/>
          <w:sz w:val="36"/>
          <w:szCs w:val="36"/>
        </w:rPr>
      </w:pPr>
    </w:p>
    <w:p w:rsidR="00721182" w:rsidRDefault="00721182" w:rsidP="003D1486">
      <w:pPr>
        <w:spacing w:line="480" w:lineRule="auto"/>
        <w:rPr>
          <w:rFonts w:ascii="標楷體" w:eastAsia="標楷體" w:hAnsi="標楷體" w:hint="eastAsia"/>
          <w:b/>
          <w:sz w:val="36"/>
          <w:szCs w:val="36"/>
        </w:rPr>
      </w:pPr>
    </w:p>
    <w:p w:rsidR="00721182" w:rsidRDefault="00721182" w:rsidP="003D1486">
      <w:pPr>
        <w:spacing w:line="480" w:lineRule="auto"/>
        <w:rPr>
          <w:rFonts w:ascii="標楷體" w:eastAsia="標楷體" w:hAnsi="標楷體" w:hint="eastAsia"/>
          <w:b/>
          <w:sz w:val="36"/>
          <w:szCs w:val="36"/>
        </w:rPr>
      </w:pPr>
    </w:p>
    <w:p w:rsidR="00721182" w:rsidRDefault="00721182" w:rsidP="003D1486">
      <w:pPr>
        <w:spacing w:line="480" w:lineRule="auto"/>
        <w:rPr>
          <w:rFonts w:ascii="標楷體" w:eastAsia="標楷體" w:hAnsi="標楷體" w:hint="eastAsia"/>
          <w:b/>
          <w:sz w:val="36"/>
          <w:szCs w:val="36"/>
        </w:rPr>
      </w:pPr>
    </w:p>
    <w:p w:rsidR="00721182" w:rsidRDefault="00721182" w:rsidP="003D1486">
      <w:pPr>
        <w:spacing w:line="480" w:lineRule="auto"/>
        <w:rPr>
          <w:rFonts w:ascii="標楷體" w:eastAsia="標楷體" w:hAnsi="標楷體" w:hint="eastAsia"/>
          <w:b/>
          <w:sz w:val="36"/>
          <w:szCs w:val="36"/>
        </w:rPr>
      </w:pPr>
    </w:p>
    <w:p w:rsidR="00721182" w:rsidRDefault="00721182" w:rsidP="003D1486">
      <w:pPr>
        <w:spacing w:line="480" w:lineRule="auto"/>
        <w:rPr>
          <w:rFonts w:ascii="標楷體" w:eastAsia="標楷體" w:hAnsi="標楷體" w:hint="eastAsia"/>
          <w:b/>
          <w:sz w:val="36"/>
          <w:szCs w:val="36"/>
        </w:rPr>
      </w:pPr>
    </w:p>
    <w:p w:rsidR="003D1486" w:rsidRPr="00207CE1" w:rsidRDefault="00E12582" w:rsidP="003D1486">
      <w:pPr>
        <w:spacing w:line="480" w:lineRule="auto"/>
        <w:rPr>
          <w:rFonts w:ascii="標楷體" w:eastAsia="標楷體" w:hAnsi="標楷體" w:hint="eastAsia"/>
          <w:b/>
          <w:bCs/>
          <w:sz w:val="36"/>
          <w:szCs w:val="36"/>
        </w:rPr>
      </w:pPr>
      <w:r w:rsidRPr="00207CE1">
        <w:rPr>
          <w:rFonts w:ascii="標楷體" w:eastAsia="標楷體" w:hAnsi="標楷體" w:hint="eastAsia"/>
          <w:b/>
          <w:sz w:val="36"/>
          <w:szCs w:val="36"/>
        </w:rPr>
        <w:lastRenderedPageBreak/>
        <w:t>伍、</w:t>
      </w:r>
      <w:r w:rsidR="003D1486" w:rsidRPr="00207CE1">
        <w:rPr>
          <w:rFonts w:ascii="標楷體" w:eastAsia="標楷體" w:hAnsi="標楷體" w:hint="eastAsia"/>
          <w:b/>
          <w:bCs/>
          <w:sz w:val="36"/>
          <w:szCs w:val="36"/>
        </w:rPr>
        <w:t>結論與探討</w:t>
      </w:r>
    </w:p>
    <w:p w:rsidR="003D1486" w:rsidRPr="00207CE1" w:rsidRDefault="003D1486" w:rsidP="003D1486">
      <w:pPr>
        <w:ind w:left="840"/>
        <w:rPr>
          <w:rFonts w:ascii="標楷體" w:eastAsia="標楷體" w:hAnsi="標楷體" w:hint="eastAsia"/>
          <w:b/>
          <w:bCs/>
          <w:sz w:val="28"/>
          <w:szCs w:val="28"/>
        </w:rPr>
      </w:pPr>
      <w:r w:rsidRPr="00207CE1">
        <w:rPr>
          <w:rFonts w:ascii="標楷體" w:eastAsia="標楷體" w:hAnsi="標楷體" w:hint="eastAsia"/>
          <w:sz w:val="28"/>
          <w:szCs w:val="28"/>
        </w:rPr>
        <w:t>一</w:t>
      </w:r>
      <w:r w:rsidRPr="00207CE1">
        <w:rPr>
          <w:rFonts w:ascii="標楷體" w:eastAsia="標楷體" w:hAnsi="標楷體" w:hint="eastAsia"/>
          <w:b/>
          <w:bCs/>
          <w:sz w:val="28"/>
          <w:szCs w:val="28"/>
        </w:rPr>
        <w:t>、結論 :</w:t>
      </w:r>
    </w:p>
    <w:p w:rsidR="00D279E8" w:rsidRPr="00207CE1" w:rsidRDefault="00D279E8" w:rsidP="003D1486">
      <w:pPr>
        <w:ind w:left="840"/>
        <w:jc w:val="both"/>
        <w:rPr>
          <w:rFonts w:ascii="標楷體" w:eastAsia="標楷體" w:hAnsi="標楷體" w:hint="eastAsia"/>
        </w:rPr>
      </w:pPr>
      <w:r w:rsidRPr="00207CE1">
        <w:rPr>
          <w:rFonts w:ascii="標楷體" w:eastAsia="標楷體" w:hAnsi="標楷體" w:hint="eastAsia"/>
        </w:rPr>
        <w:t xml:space="preserve">     </w:t>
      </w:r>
      <w:r w:rsidR="003D1486" w:rsidRPr="00207CE1">
        <w:rPr>
          <w:rFonts w:ascii="標楷體" w:eastAsia="標楷體" w:hAnsi="標楷體" w:hint="eastAsia"/>
        </w:rPr>
        <w:t>我們做得比預期還要稍慢些，因為在實作方面遇到了一點小問題，</w:t>
      </w:r>
    </w:p>
    <w:p w:rsidR="00D279E8" w:rsidRPr="00207CE1" w:rsidRDefault="00D279E8" w:rsidP="003D1486">
      <w:pPr>
        <w:ind w:left="840"/>
        <w:jc w:val="both"/>
        <w:rPr>
          <w:rFonts w:ascii="標楷體" w:eastAsia="標楷體" w:hAnsi="標楷體" w:hint="eastAsia"/>
        </w:rPr>
      </w:pPr>
      <w:r w:rsidRPr="00207CE1">
        <w:rPr>
          <w:rFonts w:ascii="標楷體" w:eastAsia="標楷體" w:hAnsi="標楷體" w:hint="eastAsia"/>
        </w:rPr>
        <w:t xml:space="preserve">     </w:t>
      </w:r>
      <w:r w:rsidR="003D1486" w:rsidRPr="00207CE1">
        <w:rPr>
          <w:rFonts w:ascii="標楷體" w:eastAsia="標楷體" w:hAnsi="標楷體" w:hint="eastAsia"/>
        </w:rPr>
        <w:t>不過還是解決了，沒有耽誤到接下來的行程，雖然很多缺點，但我</w:t>
      </w:r>
    </w:p>
    <w:p w:rsidR="003D1486" w:rsidRPr="00207CE1" w:rsidRDefault="00D279E8" w:rsidP="003D1486">
      <w:pPr>
        <w:ind w:left="840"/>
        <w:jc w:val="both"/>
        <w:rPr>
          <w:rFonts w:ascii="標楷體" w:eastAsia="標楷體" w:hAnsi="標楷體" w:hint="eastAsia"/>
        </w:rPr>
      </w:pPr>
      <w:r w:rsidRPr="00207CE1">
        <w:rPr>
          <w:rFonts w:ascii="標楷體" w:eastAsia="標楷體" w:hAnsi="標楷體" w:hint="eastAsia"/>
        </w:rPr>
        <w:t xml:space="preserve">     </w:t>
      </w:r>
      <w:r w:rsidR="003D1486" w:rsidRPr="00207CE1">
        <w:rPr>
          <w:rFonts w:ascii="標楷體" w:eastAsia="標楷體" w:hAnsi="標楷體" w:hint="eastAsia"/>
        </w:rPr>
        <w:t>們要改良讓它的缺點近乎到無。</w:t>
      </w:r>
    </w:p>
    <w:p w:rsidR="003D1486" w:rsidRPr="00207CE1" w:rsidRDefault="003D1486" w:rsidP="003D1486">
      <w:pPr>
        <w:ind w:left="840"/>
        <w:rPr>
          <w:rFonts w:ascii="標楷體" w:eastAsia="標楷體" w:hAnsi="標楷體" w:hint="eastAsia"/>
          <w:b/>
          <w:bCs/>
          <w:sz w:val="28"/>
          <w:szCs w:val="28"/>
        </w:rPr>
      </w:pPr>
      <w:r w:rsidRPr="00207CE1">
        <w:rPr>
          <w:rFonts w:ascii="標楷體" w:eastAsia="標楷體" w:hAnsi="標楷體" w:hint="eastAsia"/>
          <w:b/>
          <w:bCs/>
          <w:sz w:val="28"/>
          <w:szCs w:val="28"/>
        </w:rPr>
        <w:t>二、探討:</w:t>
      </w:r>
    </w:p>
    <w:p w:rsidR="003D1486" w:rsidRPr="00207CE1" w:rsidRDefault="00D279E8" w:rsidP="003D1486">
      <w:pPr>
        <w:ind w:left="840"/>
        <w:rPr>
          <w:rFonts w:ascii="標楷體" w:eastAsia="標楷體" w:hAnsi="標楷體" w:hint="eastAsia"/>
        </w:rPr>
      </w:pPr>
      <w:r w:rsidRPr="00207CE1">
        <w:rPr>
          <w:rFonts w:ascii="標楷體" w:eastAsia="標楷體" w:hAnsi="標楷體" w:hint="eastAsia"/>
        </w:rPr>
        <w:t xml:space="preserve">     (一)</w:t>
      </w:r>
      <w:r w:rsidR="003D1486" w:rsidRPr="00207CE1">
        <w:rPr>
          <w:rFonts w:ascii="標楷體" w:eastAsia="標楷體" w:hAnsi="標楷體" w:hint="eastAsia"/>
        </w:rPr>
        <w:t>不好製作，費時費工。</w:t>
      </w:r>
    </w:p>
    <w:p w:rsidR="00D279E8" w:rsidRPr="00207CE1" w:rsidRDefault="00D279E8" w:rsidP="003D1486">
      <w:pPr>
        <w:ind w:left="480" w:firstLineChars="150" w:firstLine="360"/>
        <w:rPr>
          <w:rFonts w:ascii="標楷體" w:eastAsia="標楷體" w:hAnsi="標楷體" w:hint="eastAsia"/>
          <w:bCs/>
        </w:rPr>
      </w:pPr>
      <w:r w:rsidRPr="00207CE1">
        <w:rPr>
          <w:rFonts w:ascii="標楷體" w:eastAsia="標楷體" w:hAnsi="標楷體" w:hint="eastAsia"/>
        </w:rPr>
        <w:t xml:space="preserve">     (二)</w:t>
      </w:r>
      <w:r w:rsidR="003D1486" w:rsidRPr="00207CE1">
        <w:rPr>
          <w:rFonts w:ascii="標楷體" w:eastAsia="標楷體" w:hAnsi="標楷體" w:hint="eastAsia"/>
        </w:rPr>
        <w:t>材料很貴也不好找。</w:t>
      </w:r>
    </w:p>
    <w:p w:rsidR="00D279E8" w:rsidRPr="00207CE1" w:rsidRDefault="00D279E8" w:rsidP="00D279E8">
      <w:pPr>
        <w:rPr>
          <w:rFonts w:ascii="標楷體" w:eastAsia="標楷體" w:hAnsi="標楷體" w:hint="eastAsia"/>
          <w:bCs/>
        </w:rPr>
      </w:pPr>
    </w:p>
    <w:p w:rsidR="00D279E8" w:rsidRPr="00207CE1" w:rsidRDefault="00D279E8" w:rsidP="00D279E8">
      <w:pPr>
        <w:rPr>
          <w:rFonts w:ascii="標楷體" w:eastAsia="標楷體" w:hAnsi="標楷體" w:hint="eastAsia"/>
          <w:bCs/>
        </w:rPr>
      </w:pPr>
    </w:p>
    <w:p w:rsidR="00D279E8" w:rsidRPr="00207CE1" w:rsidRDefault="00D279E8" w:rsidP="00D279E8">
      <w:pPr>
        <w:rPr>
          <w:rFonts w:ascii="標楷體" w:eastAsia="標楷體" w:hAnsi="標楷體" w:hint="eastAsia"/>
          <w:bCs/>
        </w:rPr>
      </w:pPr>
    </w:p>
    <w:p w:rsidR="00D279E8" w:rsidRPr="00207CE1" w:rsidRDefault="00D279E8" w:rsidP="00D279E8">
      <w:pPr>
        <w:rPr>
          <w:rFonts w:ascii="標楷體" w:eastAsia="標楷體" w:hAnsi="標楷體" w:hint="eastAsia"/>
          <w:bCs/>
        </w:rPr>
      </w:pPr>
    </w:p>
    <w:p w:rsidR="00D279E8" w:rsidRPr="00207CE1" w:rsidRDefault="00D279E8" w:rsidP="00D279E8">
      <w:pPr>
        <w:rPr>
          <w:rFonts w:ascii="標楷體" w:eastAsia="標楷體" w:hAnsi="標楷體" w:hint="eastAsia"/>
          <w:bCs/>
        </w:rPr>
      </w:pPr>
    </w:p>
    <w:p w:rsidR="00D279E8" w:rsidRPr="00207CE1" w:rsidRDefault="00D279E8" w:rsidP="00D279E8">
      <w:pPr>
        <w:rPr>
          <w:rFonts w:ascii="標楷體" w:eastAsia="標楷體" w:hAnsi="標楷體" w:hint="eastAsia"/>
          <w:bCs/>
        </w:rPr>
      </w:pPr>
    </w:p>
    <w:p w:rsidR="00D279E8" w:rsidRPr="00207CE1" w:rsidRDefault="00D279E8" w:rsidP="00D279E8">
      <w:pPr>
        <w:rPr>
          <w:rFonts w:ascii="標楷體" w:eastAsia="標楷體" w:hAnsi="標楷體" w:hint="eastAsia"/>
          <w:bCs/>
        </w:rPr>
      </w:pPr>
    </w:p>
    <w:p w:rsidR="00D279E8" w:rsidRPr="00207CE1" w:rsidRDefault="00D279E8" w:rsidP="00D279E8">
      <w:pPr>
        <w:rPr>
          <w:rFonts w:ascii="標楷體" w:eastAsia="標楷體" w:hAnsi="標楷體" w:hint="eastAsia"/>
          <w:bCs/>
        </w:rPr>
      </w:pPr>
    </w:p>
    <w:p w:rsidR="00D279E8" w:rsidRPr="00207CE1" w:rsidRDefault="00D279E8" w:rsidP="00D279E8">
      <w:pPr>
        <w:rPr>
          <w:rFonts w:ascii="標楷體" w:eastAsia="標楷體" w:hAnsi="標楷體" w:hint="eastAsia"/>
          <w:bCs/>
        </w:rPr>
      </w:pPr>
    </w:p>
    <w:p w:rsidR="00D279E8" w:rsidRPr="00207CE1" w:rsidRDefault="00D279E8" w:rsidP="00D279E8">
      <w:pPr>
        <w:rPr>
          <w:rFonts w:ascii="標楷體" w:eastAsia="標楷體" w:hAnsi="標楷體" w:hint="eastAsia"/>
          <w:bCs/>
        </w:rPr>
      </w:pPr>
    </w:p>
    <w:p w:rsidR="00D279E8" w:rsidRPr="00207CE1" w:rsidRDefault="00D279E8" w:rsidP="00D279E8">
      <w:pPr>
        <w:rPr>
          <w:rFonts w:ascii="標楷體" w:eastAsia="標楷體" w:hAnsi="標楷體" w:hint="eastAsia"/>
          <w:bCs/>
        </w:rPr>
      </w:pPr>
    </w:p>
    <w:p w:rsidR="00D279E8" w:rsidRPr="00207CE1" w:rsidRDefault="00D279E8" w:rsidP="00D279E8">
      <w:pPr>
        <w:rPr>
          <w:rFonts w:ascii="標楷體" w:eastAsia="標楷體" w:hAnsi="標楷體" w:hint="eastAsia"/>
          <w:bCs/>
        </w:rPr>
      </w:pPr>
    </w:p>
    <w:p w:rsidR="00D279E8" w:rsidRPr="00207CE1" w:rsidRDefault="00D279E8" w:rsidP="00D279E8">
      <w:pPr>
        <w:rPr>
          <w:rFonts w:ascii="標楷體" w:eastAsia="標楷體" w:hAnsi="標楷體" w:hint="eastAsia"/>
          <w:bCs/>
        </w:rPr>
      </w:pPr>
    </w:p>
    <w:p w:rsidR="00D279E8" w:rsidRPr="00207CE1" w:rsidRDefault="00D279E8" w:rsidP="00D279E8">
      <w:pPr>
        <w:rPr>
          <w:rFonts w:ascii="標楷體" w:eastAsia="標楷體" w:hAnsi="標楷體" w:hint="eastAsia"/>
          <w:bCs/>
        </w:rPr>
      </w:pPr>
    </w:p>
    <w:p w:rsidR="00D279E8" w:rsidRPr="00207CE1" w:rsidRDefault="00D279E8" w:rsidP="00D279E8">
      <w:pPr>
        <w:rPr>
          <w:rFonts w:ascii="標楷體" w:eastAsia="標楷體" w:hAnsi="標楷體" w:hint="eastAsia"/>
          <w:bCs/>
        </w:rPr>
      </w:pPr>
    </w:p>
    <w:p w:rsidR="00D279E8" w:rsidRPr="00207CE1" w:rsidRDefault="00D279E8" w:rsidP="00D279E8">
      <w:pPr>
        <w:rPr>
          <w:rFonts w:ascii="標楷體" w:eastAsia="標楷體" w:hAnsi="標楷體" w:hint="eastAsia"/>
          <w:bCs/>
        </w:rPr>
      </w:pPr>
    </w:p>
    <w:p w:rsidR="00D279E8" w:rsidRPr="00207CE1" w:rsidRDefault="00D279E8" w:rsidP="00D279E8">
      <w:pPr>
        <w:rPr>
          <w:rFonts w:ascii="標楷體" w:eastAsia="標楷體" w:hAnsi="標楷體" w:hint="eastAsia"/>
          <w:bCs/>
        </w:rPr>
      </w:pPr>
    </w:p>
    <w:p w:rsidR="00D279E8" w:rsidRPr="00207CE1" w:rsidRDefault="00D279E8" w:rsidP="00D279E8">
      <w:pPr>
        <w:rPr>
          <w:rFonts w:ascii="標楷體" w:eastAsia="標楷體" w:hAnsi="標楷體" w:hint="eastAsia"/>
          <w:bCs/>
        </w:rPr>
      </w:pPr>
    </w:p>
    <w:p w:rsidR="00D279E8" w:rsidRPr="00207CE1" w:rsidRDefault="00D279E8" w:rsidP="00D279E8">
      <w:pPr>
        <w:rPr>
          <w:rFonts w:ascii="標楷體" w:eastAsia="標楷體" w:hAnsi="標楷體" w:hint="eastAsia"/>
          <w:bCs/>
        </w:rPr>
      </w:pPr>
    </w:p>
    <w:p w:rsidR="00D279E8" w:rsidRPr="00207CE1" w:rsidRDefault="00D279E8" w:rsidP="00D279E8">
      <w:pPr>
        <w:rPr>
          <w:rFonts w:ascii="標楷體" w:eastAsia="標楷體" w:hAnsi="標楷體" w:hint="eastAsia"/>
          <w:bCs/>
        </w:rPr>
      </w:pPr>
    </w:p>
    <w:p w:rsidR="00D279E8" w:rsidRPr="00207CE1" w:rsidRDefault="00D279E8" w:rsidP="00D279E8">
      <w:pPr>
        <w:rPr>
          <w:rFonts w:ascii="標楷體" w:eastAsia="標楷體" w:hAnsi="標楷體" w:hint="eastAsia"/>
          <w:bCs/>
        </w:rPr>
      </w:pPr>
    </w:p>
    <w:p w:rsidR="00D279E8" w:rsidRPr="00207CE1" w:rsidRDefault="00D279E8" w:rsidP="00D279E8">
      <w:pPr>
        <w:rPr>
          <w:rFonts w:ascii="標楷體" w:eastAsia="標楷體" w:hAnsi="標楷體" w:hint="eastAsia"/>
          <w:bCs/>
        </w:rPr>
      </w:pPr>
    </w:p>
    <w:p w:rsidR="00D279E8" w:rsidRPr="00207CE1" w:rsidRDefault="00D279E8" w:rsidP="00D279E8">
      <w:pPr>
        <w:rPr>
          <w:rFonts w:ascii="標楷體" w:eastAsia="標楷體" w:hAnsi="標楷體" w:hint="eastAsia"/>
          <w:bCs/>
        </w:rPr>
      </w:pPr>
    </w:p>
    <w:p w:rsidR="00D279E8" w:rsidRPr="00207CE1" w:rsidRDefault="00D279E8" w:rsidP="00D279E8">
      <w:pPr>
        <w:rPr>
          <w:rFonts w:ascii="標楷體" w:eastAsia="標楷體" w:hAnsi="標楷體" w:hint="eastAsia"/>
          <w:bCs/>
        </w:rPr>
      </w:pPr>
    </w:p>
    <w:p w:rsidR="00D279E8" w:rsidRPr="00207CE1" w:rsidRDefault="00D279E8" w:rsidP="00D279E8">
      <w:pPr>
        <w:rPr>
          <w:rFonts w:ascii="標楷體" w:eastAsia="標楷體" w:hAnsi="標楷體" w:hint="eastAsia"/>
          <w:bCs/>
        </w:rPr>
      </w:pPr>
    </w:p>
    <w:p w:rsidR="00D279E8" w:rsidRPr="00207CE1" w:rsidRDefault="00D279E8" w:rsidP="00D279E8">
      <w:pPr>
        <w:rPr>
          <w:rFonts w:ascii="標楷體" w:eastAsia="標楷體" w:hAnsi="標楷體" w:hint="eastAsia"/>
          <w:bCs/>
        </w:rPr>
      </w:pPr>
    </w:p>
    <w:p w:rsidR="00D279E8" w:rsidRPr="00207CE1" w:rsidRDefault="00D279E8" w:rsidP="00D279E8">
      <w:pPr>
        <w:rPr>
          <w:rFonts w:ascii="標楷體" w:eastAsia="標楷體" w:hAnsi="標楷體" w:hint="eastAsia"/>
          <w:bCs/>
        </w:rPr>
      </w:pPr>
    </w:p>
    <w:p w:rsidR="00E12582" w:rsidRPr="00207CE1" w:rsidRDefault="00E12582" w:rsidP="00D279E8">
      <w:pPr>
        <w:rPr>
          <w:rFonts w:ascii="標楷體" w:eastAsia="標楷體" w:hAnsi="標楷體" w:hint="eastAsia"/>
          <w:bCs/>
          <w:sz w:val="36"/>
          <w:szCs w:val="36"/>
        </w:rPr>
      </w:pPr>
      <w:r w:rsidRPr="00207CE1">
        <w:rPr>
          <w:rFonts w:ascii="標楷體" w:eastAsia="標楷體" w:hAnsi="標楷體" w:hint="eastAsia"/>
          <w:b/>
          <w:sz w:val="36"/>
          <w:szCs w:val="36"/>
        </w:rPr>
        <w:lastRenderedPageBreak/>
        <w:t>陸、參考文獻</w:t>
      </w:r>
    </w:p>
    <w:p w:rsidR="00D544E7" w:rsidRPr="00207CE1" w:rsidRDefault="00A248E4" w:rsidP="00D544E7">
      <w:pPr>
        <w:ind w:left="480"/>
        <w:rPr>
          <w:rFonts w:ascii="標楷體" w:eastAsia="標楷體" w:hAnsi="標楷體" w:hint="eastAsia"/>
          <w:bCs/>
        </w:rPr>
      </w:pPr>
      <w:r w:rsidRPr="00207CE1">
        <w:rPr>
          <w:rFonts w:ascii="標楷體" w:eastAsia="標楷體" w:hAnsi="標楷體" w:hint="eastAsia"/>
          <w:bCs/>
        </w:rPr>
        <w:t>資 料 來 源來自於「奇摩知識+」:</w:t>
      </w:r>
    </w:p>
    <w:p w:rsidR="00D279E8" w:rsidRPr="00207CE1" w:rsidRDefault="00D279E8" w:rsidP="00D544E7">
      <w:pPr>
        <w:ind w:left="480"/>
        <w:rPr>
          <w:rFonts w:ascii="標楷體" w:eastAsia="標楷體" w:hAnsi="標楷體" w:hint="eastAsia"/>
          <w:bCs/>
        </w:rPr>
      </w:pPr>
      <w:r w:rsidRPr="00207CE1">
        <w:rPr>
          <w:rFonts w:ascii="標楷體" w:eastAsia="標楷體" w:hAnsi="標楷體" w:hint="eastAsia"/>
          <w:bCs/>
        </w:rPr>
        <w:t>http://tw.knowledge.yahoo.com/question/question?qid=1306021001576</w:t>
      </w:r>
    </w:p>
    <w:p w:rsidR="00D279E8" w:rsidRPr="00207CE1" w:rsidRDefault="00D279E8" w:rsidP="00D544E7">
      <w:pPr>
        <w:ind w:left="480"/>
        <w:rPr>
          <w:rFonts w:ascii="標楷體" w:eastAsia="標楷體" w:hAnsi="標楷體" w:hint="eastAsia"/>
          <w:bCs/>
        </w:rPr>
      </w:pPr>
    </w:p>
    <w:p w:rsidR="00D544E7" w:rsidRPr="00207CE1" w:rsidRDefault="00A248E4" w:rsidP="00D544E7">
      <w:pPr>
        <w:ind w:left="480"/>
        <w:rPr>
          <w:rFonts w:ascii="標楷體" w:eastAsia="標楷體" w:hAnsi="標楷體" w:hint="eastAsia"/>
          <w:bCs/>
        </w:rPr>
      </w:pPr>
      <w:r w:rsidRPr="00207CE1">
        <w:rPr>
          <w:rFonts w:ascii="標楷體" w:eastAsia="標楷體" w:hAnsi="標楷體" w:hint="eastAsia"/>
          <w:bCs/>
        </w:rPr>
        <w:t>來自於「維基百科」:</w:t>
      </w:r>
    </w:p>
    <w:p w:rsidR="00F952BE" w:rsidRPr="00207CE1" w:rsidRDefault="00A248E4" w:rsidP="00D544E7">
      <w:pPr>
        <w:ind w:left="480"/>
        <w:rPr>
          <w:rFonts w:ascii="標楷體" w:eastAsia="標楷體" w:hAnsi="標楷體" w:hint="eastAsia"/>
        </w:rPr>
      </w:pPr>
      <w:r w:rsidRPr="00207CE1">
        <w:rPr>
          <w:rFonts w:ascii="標楷體" w:eastAsia="標楷體" w:hAnsi="標楷體" w:hint="eastAsia"/>
        </w:rPr>
        <w:t xml:space="preserve">http://www.sunmax99.com.tw/flagship1.htmhttp://elearning.stut.edu.tw/mechelec/Jc/d-17.htmhttp://www.autooo.net/utf8-classid38-id42158.html </w:t>
      </w:r>
      <w:r w:rsidR="00F952BE" w:rsidRPr="00207CE1">
        <w:rPr>
          <w:rFonts w:ascii="標楷體" w:eastAsia="標楷體" w:hAnsi="標楷體" w:hint="eastAsia"/>
        </w:rPr>
        <w:t>http://elearning.stut.edu.tw/mechelec/Jc/d-1.htm</w:t>
      </w:r>
    </w:p>
    <w:p w:rsidR="00D279E8" w:rsidRPr="00207CE1" w:rsidRDefault="00F952BE" w:rsidP="00D279E8">
      <w:pPr>
        <w:rPr>
          <w:rFonts w:ascii="標楷體" w:eastAsia="標楷體" w:hAnsi="標楷體" w:hint="eastAsia"/>
        </w:rPr>
      </w:pPr>
      <w:r w:rsidRPr="00207CE1">
        <w:rPr>
          <w:rFonts w:ascii="標楷體" w:eastAsia="標楷體" w:hAnsi="標楷體"/>
        </w:rPr>
        <w:br w:type="page"/>
      </w:r>
    </w:p>
    <w:p w:rsidR="00D279E8" w:rsidRPr="00207CE1" w:rsidRDefault="00D279E8" w:rsidP="00D279E8">
      <w:pPr>
        <w:rPr>
          <w:rFonts w:ascii="標楷體" w:eastAsia="標楷體" w:hAnsi="標楷體" w:hint="eastAsia"/>
        </w:rPr>
      </w:pPr>
    </w:p>
    <w:p w:rsidR="00D279E8" w:rsidRPr="00207CE1" w:rsidRDefault="00D279E8" w:rsidP="00D279E8">
      <w:pPr>
        <w:rPr>
          <w:rFonts w:ascii="標楷體" w:eastAsia="標楷體" w:hAnsi="標楷體" w:hint="eastAsia"/>
        </w:rPr>
      </w:pPr>
    </w:p>
    <w:p w:rsidR="00D279E8" w:rsidRPr="00207CE1" w:rsidRDefault="00D279E8" w:rsidP="00D279E8">
      <w:pPr>
        <w:rPr>
          <w:rFonts w:ascii="標楷體" w:eastAsia="標楷體" w:hAnsi="標楷體" w:hint="eastAsia"/>
        </w:rPr>
      </w:pPr>
    </w:p>
    <w:p w:rsidR="00D279E8" w:rsidRPr="00207CE1" w:rsidRDefault="00D279E8" w:rsidP="00D279E8">
      <w:pPr>
        <w:rPr>
          <w:rFonts w:ascii="標楷體" w:eastAsia="標楷體" w:hAnsi="標楷體" w:hint="eastAsia"/>
        </w:rPr>
      </w:pPr>
    </w:p>
    <w:p w:rsidR="00D279E8" w:rsidRPr="00207CE1" w:rsidRDefault="00D279E8" w:rsidP="00D279E8">
      <w:pPr>
        <w:rPr>
          <w:rFonts w:ascii="標楷體" w:eastAsia="標楷體" w:hAnsi="標楷體" w:hint="eastAsia"/>
        </w:rPr>
      </w:pPr>
    </w:p>
    <w:p w:rsidR="00D279E8" w:rsidRPr="00207CE1" w:rsidRDefault="00D279E8" w:rsidP="00D279E8">
      <w:pPr>
        <w:rPr>
          <w:rFonts w:ascii="標楷體" w:eastAsia="標楷體" w:hAnsi="標楷體" w:hint="eastAsia"/>
        </w:rPr>
      </w:pPr>
    </w:p>
    <w:p w:rsidR="00D279E8" w:rsidRPr="00207CE1" w:rsidRDefault="00D279E8" w:rsidP="00D279E8">
      <w:pPr>
        <w:rPr>
          <w:rFonts w:ascii="標楷體" w:eastAsia="標楷體" w:hAnsi="標楷體" w:hint="eastAsia"/>
        </w:rPr>
      </w:pPr>
    </w:p>
    <w:p w:rsidR="00D279E8" w:rsidRPr="00207CE1" w:rsidRDefault="00D279E8" w:rsidP="00D279E8">
      <w:pPr>
        <w:rPr>
          <w:rFonts w:ascii="標楷體" w:eastAsia="標楷體" w:hAnsi="標楷體" w:hint="eastAsia"/>
        </w:rPr>
      </w:pPr>
    </w:p>
    <w:p w:rsidR="00D279E8" w:rsidRPr="00207CE1" w:rsidRDefault="00D279E8" w:rsidP="00D279E8">
      <w:pPr>
        <w:rPr>
          <w:rFonts w:ascii="標楷體" w:eastAsia="標楷體" w:hAnsi="標楷體" w:hint="eastAsia"/>
        </w:rPr>
      </w:pPr>
    </w:p>
    <w:p w:rsidR="00D279E8" w:rsidRPr="00207CE1" w:rsidRDefault="00D279E8" w:rsidP="00D279E8">
      <w:pPr>
        <w:rPr>
          <w:rFonts w:ascii="標楷體" w:eastAsia="標楷體" w:hAnsi="標楷體" w:hint="eastAsia"/>
        </w:rPr>
      </w:pPr>
    </w:p>
    <w:p w:rsidR="00D279E8" w:rsidRPr="00207CE1" w:rsidRDefault="00D279E8" w:rsidP="00D279E8">
      <w:pPr>
        <w:rPr>
          <w:rFonts w:ascii="標楷體" w:eastAsia="標楷體" w:hAnsi="標楷體" w:hint="eastAsia"/>
        </w:rPr>
      </w:pPr>
    </w:p>
    <w:p w:rsidR="00D279E8" w:rsidRPr="00207CE1" w:rsidRDefault="00D279E8" w:rsidP="00D279E8">
      <w:pPr>
        <w:rPr>
          <w:rFonts w:ascii="標楷體" w:eastAsia="標楷體" w:hAnsi="標楷體" w:hint="eastAsia"/>
        </w:rPr>
      </w:pPr>
    </w:p>
    <w:p w:rsidR="00D279E8" w:rsidRPr="00207CE1" w:rsidRDefault="00D279E8" w:rsidP="00D279E8">
      <w:pPr>
        <w:rPr>
          <w:rFonts w:ascii="標楷體" w:eastAsia="標楷體" w:hAnsi="標楷體" w:hint="eastAsia"/>
        </w:rPr>
      </w:pPr>
    </w:p>
    <w:p w:rsidR="00D279E8" w:rsidRPr="00207CE1" w:rsidRDefault="00D279E8" w:rsidP="00D279E8">
      <w:pPr>
        <w:rPr>
          <w:rFonts w:ascii="標楷體" w:eastAsia="標楷體" w:hAnsi="標楷體" w:hint="eastAsia"/>
        </w:rPr>
      </w:pPr>
    </w:p>
    <w:p w:rsidR="00D279E8" w:rsidRPr="00207CE1" w:rsidRDefault="00D279E8" w:rsidP="00D279E8">
      <w:pPr>
        <w:rPr>
          <w:rFonts w:ascii="標楷體" w:eastAsia="標楷體" w:hAnsi="標楷體" w:hint="eastAsia"/>
        </w:rPr>
      </w:pPr>
    </w:p>
    <w:p w:rsidR="00D279E8" w:rsidRPr="00207CE1" w:rsidRDefault="00420420" w:rsidP="00D279E8">
      <w:pPr>
        <w:rPr>
          <w:rFonts w:ascii="標楷體" w:eastAsia="標楷體" w:hAnsi="標楷體" w:hint="eastAsia"/>
          <w:sz w:val="56"/>
        </w:rPr>
      </w:pPr>
      <w:r>
        <w:rPr>
          <w:rFonts w:ascii="標楷體" w:eastAsia="標楷體" w:hAnsi="標楷體" w:hint="eastAsia"/>
          <w:noProof/>
        </w:rPr>
        <w:drawing>
          <wp:anchor distT="0" distB="0" distL="114300" distR="114300" simplePos="0" relativeHeight="251659264" behindDoc="0" locked="0" layoutInCell="1" allowOverlap="1">
            <wp:simplePos x="0" y="0"/>
            <wp:positionH relativeFrom="column">
              <wp:posOffset>1758950</wp:posOffset>
            </wp:positionH>
            <wp:positionV relativeFrom="paragraph">
              <wp:posOffset>-292100</wp:posOffset>
            </wp:positionV>
            <wp:extent cx="1905000" cy="1752600"/>
            <wp:effectExtent l="0" t="0" r="0" b="0"/>
            <wp:wrapSquare wrapText="bothSides"/>
            <wp:docPr id="58" name="圖片 58" descr="高英校徽-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高英校徽-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752600"/>
                    </a:xfrm>
                    <a:prstGeom prst="rect">
                      <a:avLst/>
                    </a:prstGeom>
                    <a:noFill/>
                  </pic:spPr>
                </pic:pic>
              </a:graphicData>
            </a:graphic>
            <wp14:sizeRelH relativeFrom="page">
              <wp14:pctWidth>0</wp14:pctWidth>
            </wp14:sizeRelH>
            <wp14:sizeRelV relativeFrom="page">
              <wp14:pctHeight>0</wp14:pctHeight>
            </wp14:sizeRelV>
          </wp:anchor>
        </w:drawing>
      </w:r>
    </w:p>
    <w:p w:rsidR="00D279E8" w:rsidRPr="00207CE1" w:rsidRDefault="00D279E8" w:rsidP="00D279E8">
      <w:pPr>
        <w:rPr>
          <w:rFonts w:ascii="標楷體" w:eastAsia="標楷體" w:hAnsi="標楷體" w:hint="eastAsia"/>
          <w:sz w:val="56"/>
        </w:rPr>
      </w:pPr>
    </w:p>
    <w:p w:rsidR="00D279E8" w:rsidRPr="00207CE1" w:rsidRDefault="00D279E8" w:rsidP="00D279E8">
      <w:pPr>
        <w:rPr>
          <w:rFonts w:ascii="標楷體" w:eastAsia="標楷體" w:hAnsi="標楷體" w:hint="eastAsia"/>
          <w:sz w:val="56"/>
        </w:rPr>
      </w:pPr>
    </w:p>
    <w:p w:rsidR="00D279E8" w:rsidRPr="00207CE1" w:rsidRDefault="00D279E8" w:rsidP="00D279E8">
      <w:pPr>
        <w:jc w:val="center"/>
        <w:rPr>
          <w:rFonts w:ascii="標楷體" w:eastAsia="標楷體" w:hAnsi="標楷體" w:hint="eastAsia"/>
          <w:b/>
          <w:sz w:val="48"/>
          <w:szCs w:val="48"/>
        </w:rPr>
      </w:pPr>
      <w:r w:rsidRPr="00207CE1">
        <w:rPr>
          <w:rFonts w:ascii="標楷體" w:eastAsia="標楷體" w:hAnsi="標楷體" w:hint="eastAsia"/>
          <w:b/>
          <w:sz w:val="48"/>
          <w:szCs w:val="48"/>
        </w:rPr>
        <w:t>高足盈校 英才輩出</w:t>
      </w:r>
    </w:p>
    <w:p w:rsidR="00D279E8" w:rsidRPr="00207CE1" w:rsidRDefault="00D279E8" w:rsidP="00D279E8">
      <w:pPr>
        <w:rPr>
          <w:rFonts w:ascii="標楷體" w:eastAsia="標楷體" w:hAnsi="標楷體"/>
          <w:sz w:val="48"/>
          <w:szCs w:val="48"/>
        </w:rPr>
      </w:pPr>
    </w:p>
    <w:p w:rsidR="00D279E8" w:rsidRPr="00207CE1" w:rsidRDefault="00D279E8" w:rsidP="00D279E8">
      <w:pPr>
        <w:rPr>
          <w:rFonts w:ascii="標楷體" w:eastAsia="標楷體" w:hAnsi="標楷體"/>
          <w:b/>
          <w:sz w:val="36"/>
          <w:szCs w:val="36"/>
        </w:rPr>
      </w:pPr>
      <w:r w:rsidRPr="00207CE1">
        <w:rPr>
          <w:rFonts w:ascii="標楷體" w:eastAsia="標楷體" w:hAnsi="標楷體" w:hint="eastAsia"/>
          <w:b/>
          <w:sz w:val="36"/>
          <w:szCs w:val="36"/>
        </w:rPr>
        <w:t xml:space="preserve">       高雄市高英高級工商職業學校</w:t>
      </w:r>
    </w:p>
    <w:p w:rsidR="00D279E8" w:rsidRPr="00207CE1" w:rsidRDefault="00D279E8" w:rsidP="00D279E8">
      <w:pPr>
        <w:rPr>
          <w:rFonts w:ascii="標楷體" w:eastAsia="標楷體" w:hAnsi="標楷體" w:hint="eastAsia"/>
          <w:b/>
          <w:sz w:val="36"/>
          <w:szCs w:val="36"/>
        </w:rPr>
      </w:pPr>
      <w:r w:rsidRPr="00207CE1">
        <w:rPr>
          <w:rFonts w:ascii="標楷體" w:eastAsia="標楷體" w:hAnsi="標楷體" w:hint="eastAsia"/>
          <w:b/>
          <w:sz w:val="36"/>
          <w:szCs w:val="36"/>
        </w:rPr>
        <w:t xml:space="preserve">       校址：高雄市大寮區鳳林三路19巷44號</w:t>
      </w:r>
    </w:p>
    <w:p w:rsidR="00D279E8" w:rsidRPr="00207CE1" w:rsidRDefault="00D279E8" w:rsidP="00D279E8">
      <w:pPr>
        <w:rPr>
          <w:rFonts w:ascii="標楷體" w:eastAsia="標楷體" w:hAnsi="標楷體" w:hint="eastAsia"/>
          <w:b/>
          <w:sz w:val="36"/>
          <w:szCs w:val="36"/>
        </w:rPr>
      </w:pPr>
      <w:r w:rsidRPr="00207CE1">
        <w:rPr>
          <w:rFonts w:ascii="標楷體" w:eastAsia="標楷體" w:hAnsi="標楷體" w:hint="eastAsia"/>
          <w:b/>
          <w:sz w:val="36"/>
          <w:szCs w:val="36"/>
        </w:rPr>
        <w:t xml:space="preserve">       電話：（07）7832991</w:t>
      </w:r>
    </w:p>
    <w:p w:rsidR="00D279E8" w:rsidRPr="00207CE1" w:rsidRDefault="00D279E8" w:rsidP="00D279E8">
      <w:pPr>
        <w:rPr>
          <w:rFonts w:ascii="標楷體" w:eastAsia="標楷體" w:hAnsi="標楷體" w:hint="eastAsia"/>
          <w:b/>
          <w:sz w:val="36"/>
          <w:szCs w:val="36"/>
        </w:rPr>
      </w:pPr>
      <w:r w:rsidRPr="00207CE1">
        <w:rPr>
          <w:rFonts w:ascii="標楷體" w:eastAsia="標楷體" w:hAnsi="標楷體" w:hint="eastAsia"/>
          <w:b/>
          <w:sz w:val="36"/>
          <w:szCs w:val="36"/>
        </w:rPr>
        <w:t xml:space="preserve">       網址：www.kyicvs.khc.edu.tw</w:t>
      </w:r>
    </w:p>
    <w:p w:rsidR="00536038" w:rsidRPr="00207CE1" w:rsidRDefault="00D279E8" w:rsidP="00D279E8">
      <w:pPr>
        <w:rPr>
          <w:rFonts w:ascii="標楷體" w:eastAsia="標楷體" w:hAnsi="標楷體" w:hint="eastAsia"/>
          <w:b/>
          <w:sz w:val="36"/>
          <w:szCs w:val="36"/>
        </w:rPr>
      </w:pPr>
      <w:r w:rsidRPr="00207CE1">
        <w:rPr>
          <w:rFonts w:ascii="標楷體" w:eastAsia="標楷體" w:hAnsi="標楷體" w:hint="eastAsia"/>
          <w:b/>
          <w:sz w:val="36"/>
          <w:szCs w:val="36"/>
        </w:rPr>
        <w:t xml:space="preserve">       E-Mail：kyic@kyicvs.khc.edu.tw</w:t>
      </w:r>
    </w:p>
    <w:sectPr w:rsidR="00536038" w:rsidRPr="00207CE1" w:rsidSect="00F76CF9">
      <w:footerReference w:type="default" r:id="rId26"/>
      <w:pgSz w:w="11906" w:h="16838" w:code="9"/>
      <w:pgMar w:top="1440" w:right="1797" w:bottom="1440" w:left="179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5D35" w:rsidRDefault="001A5D35">
      <w:r>
        <w:separator/>
      </w:r>
    </w:p>
  </w:endnote>
  <w:endnote w:type="continuationSeparator" w:id="0">
    <w:p w:rsidR="001A5D35" w:rsidRDefault="001A5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華康儷中黑(P)">
    <w:altName w:val="Arial Unicode MS"/>
    <w:charset w:val="88"/>
    <w:family w:val="swiss"/>
    <w:pitch w:val="variable"/>
    <w:sig w:usb0="00000000"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F16" w:rsidRPr="00AA46DB" w:rsidRDefault="00B05F16" w:rsidP="00AA46DB">
    <w:pPr>
      <w:pStyle w:val="a5"/>
      <w:jc w:val="center"/>
      <w:rPr>
        <w:rFonts w:ascii="華康儷中黑(P)" w:eastAsia="華康儷中黑(P)" w:hAnsi="標楷體" w:hint="eastAsia"/>
        <w:b/>
        <w:sz w:val="28"/>
        <w:szCs w:val="28"/>
      </w:rPr>
    </w:pPr>
    <w:r w:rsidRPr="00AA46DB">
      <w:rPr>
        <w:rStyle w:val="a7"/>
        <w:rFonts w:ascii="華康儷中黑(P)" w:eastAsia="華康儷中黑(P)" w:hAnsi="標楷體" w:hint="eastAsia"/>
        <w:b/>
        <w:sz w:val="28"/>
        <w:szCs w:val="28"/>
      </w:rPr>
      <w:fldChar w:fldCharType="begin"/>
    </w:r>
    <w:r w:rsidRPr="00AA46DB">
      <w:rPr>
        <w:rStyle w:val="a7"/>
        <w:rFonts w:ascii="華康儷中黑(P)" w:eastAsia="華康儷中黑(P)" w:hAnsi="標楷體" w:hint="eastAsia"/>
        <w:b/>
        <w:sz w:val="28"/>
        <w:szCs w:val="28"/>
      </w:rPr>
      <w:instrText xml:space="preserve"> PAGE </w:instrText>
    </w:r>
    <w:r w:rsidRPr="00AA46DB">
      <w:rPr>
        <w:rStyle w:val="a7"/>
        <w:rFonts w:ascii="華康儷中黑(P)" w:eastAsia="華康儷中黑(P)" w:hAnsi="標楷體" w:hint="eastAsia"/>
        <w:b/>
        <w:sz w:val="28"/>
        <w:szCs w:val="28"/>
      </w:rPr>
      <w:fldChar w:fldCharType="separate"/>
    </w:r>
    <w:r w:rsidR="00420420">
      <w:rPr>
        <w:rStyle w:val="a7"/>
        <w:rFonts w:ascii="華康儷中黑(P)" w:eastAsia="華康儷中黑(P)" w:hAnsi="標楷體"/>
        <w:b/>
        <w:noProof/>
        <w:sz w:val="28"/>
        <w:szCs w:val="28"/>
      </w:rPr>
      <w:t>2</w:t>
    </w:r>
    <w:r w:rsidRPr="00AA46DB">
      <w:rPr>
        <w:rStyle w:val="a7"/>
        <w:rFonts w:ascii="華康儷中黑(P)" w:eastAsia="華康儷中黑(P)" w:hAnsi="標楷體" w:hint="eastAsia"/>
        <w:b/>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5D35" w:rsidRDefault="001A5D35">
      <w:r>
        <w:separator/>
      </w:r>
    </w:p>
  </w:footnote>
  <w:footnote w:type="continuationSeparator" w:id="0">
    <w:p w:rsidR="001A5D35" w:rsidRDefault="001A5D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483DB2"/>
    <w:multiLevelType w:val="hybridMultilevel"/>
    <w:tmpl w:val="1D7C7FD0"/>
    <w:lvl w:ilvl="0" w:tplc="E6D2A16A">
      <w:start w:val="1"/>
      <w:numFmt w:val="bullet"/>
      <w:lvlText w:val=""/>
      <w:lvlJc w:val="left"/>
      <w:pPr>
        <w:tabs>
          <w:tab w:val="num" w:pos="720"/>
        </w:tabs>
        <w:ind w:left="720" w:hanging="360"/>
      </w:pPr>
      <w:rPr>
        <w:rFonts w:ascii="Wingdings" w:hAnsi="Wingdings" w:hint="default"/>
      </w:rPr>
    </w:lvl>
    <w:lvl w:ilvl="1" w:tplc="E6EEC9B8" w:tentative="1">
      <w:start w:val="1"/>
      <w:numFmt w:val="bullet"/>
      <w:lvlText w:val=""/>
      <w:lvlJc w:val="left"/>
      <w:pPr>
        <w:tabs>
          <w:tab w:val="num" w:pos="1440"/>
        </w:tabs>
        <w:ind w:left="1440" w:hanging="360"/>
      </w:pPr>
      <w:rPr>
        <w:rFonts w:ascii="Wingdings" w:hAnsi="Wingdings" w:hint="default"/>
      </w:rPr>
    </w:lvl>
    <w:lvl w:ilvl="2" w:tplc="3B6AB68C" w:tentative="1">
      <w:start w:val="1"/>
      <w:numFmt w:val="bullet"/>
      <w:lvlText w:val=""/>
      <w:lvlJc w:val="left"/>
      <w:pPr>
        <w:tabs>
          <w:tab w:val="num" w:pos="2160"/>
        </w:tabs>
        <w:ind w:left="2160" w:hanging="360"/>
      </w:pPr>
      <w:rPr>
        <w:rFonts w:ascii="Wingdings" w:hAnsi="Wingdings" w:hint="default"/>
      </w:rPr>
    </w:lvl>
    <w:lvl w:ilvl="3" w:tplc="BB2AE542" w:tentative="1">
      <w:start w:val="1"/>
      <w:numFmt w:val="bullet"/>
      <w:lvlText w:val=""/>
      <w:lvlJc w:val="left"/>
      <w:pPr>
        <w:tabs>
          <w:tab w:val="num" w:pos="2880"/>
        </w:tabs>
        <w:ind w:left="2880" w:hanging="360"/>
      </w:pPr>
      <w:rPr>
        <w:rFonts w:ascii="Wingdings" w:hAnsi="Wingdings" w:hint="default"/>
      </w:rPr>
    </w:lvl>
    <w:lvl w:ilvl="4" w:tplc="A6FA62B0" w:tentative="1">
      <w:start w:val="1"/>
      <w:numFmt w:val="bullet"/>
      <w:lvlText w:val=""/>
      <w:lvlJc w:val="left"/>
      <w:pPr>
        <w:tabs>
          <w:tab w:val="num" w:pos="3600"/>
        </w:tabs>
        <w:ind w:left="3600" w:hanging="360"/>
      </w:pPr>
      <w:rPr>
        <w:rFonts w:ascii="Wingdings" w:hAnsi="Wingdings" w:hint="default"/>
      </w:rPr>
    </w:lvl>
    <w:lvl w:ilvl="5" w:tplc="4E6AA8E4" w:tentative="1">
      <w:start w:val="1"/>
      <w:numFmt w:val="bullet"/>
      <w:lvlText w:val=""/>
      <w:lvlJc w:val="left"/>
      <w:pPr>
        <w:tabs>
          <w:tab w:val="num" w:pos="4320"/>
        </w:tabs>
        <w:ind w:left="4320" w:hanging="360"/>
      </w:pPr>
      <w:rPr>
        <w:rFonts w:ascii="Wingdings" w:hAnsi="Wingdings" w:hint="default"/>
      </w:rPr>
    </w:lvl>
    <w:lvl w:ilvl="6" w:tplc="A2FE9D8A" w:tentative="1">
      <w:start w:val="1"/>
      <w:numFmt w:val="bullet"/>
      <w:lvlText w:val=""/>
      <w:lvlJc w:val="left"/>
      <w:pPr>
        <w:tabs>
          <w:tab w:val="num" w:pos="5040"/>
        </w:tabs>
        <w:ind w:left="5040" w:hanging="360"/>
      </w:pPr>
      <w:rPr>
        <w:rFonts w:ascii="Wingdings" w:hAnsi="Wingdings" w:hint="default"/>
      </w:rPr>
    </w:lvl>
    <w:lvl w:ilvl="7" w:tplc="3FB43F80" w:tentative="1">
      <w:start w:val="1"/>
      <w:numFmt w:val="bullet"/>
      <w:lvlText w:val=""/>
      <w:lvlJc w:val="left"/>
      <w:pPr>
        <w:tabs>
          <w:tab w:val="num" w:pos="5760"/>
        </w:tabs>
        <w:ind w:left="5760" w:hanging="360"/>
      </w:pPr>
      <w:rPr>
        <w:rFonts w:ascii="Wingdings" w:hAnsi="Wingdings" w:hint="default"/>
      </w:rPr>
    </w:lvl>
    <w:lvl w:ilvl="8" w:tplc="771263C6" w:tentative="1">
      <w:start w:val="1"/>
      <w:numFmt w:val="bullet"/>
      <w:lvlText w:val=""/>
      <w:lvlJc w:val="left"/>
      <w:pPr>
        <w:tabs>
          <w:tab w:val="num" w:pos="6480"/>
        </w:tabs>
        <w:ind w:left="6480" w:hanging="360"/>
      </w:pPr>
      <w:rPr>
        <w:rFonts w:ascii="Wingdings" w:hAnsi="Wingdings" w:hint="default"/>
      </w:rPr>
    </w:lvl>
  </w:abstractNum>
  <w:abstractNum w:abstractNumId="1">
    <w:nsid w:val="1E1553F7"/>
    <w:multiLevelType w:val="hybridMultilevel"/>
    <w:tmpl w:val="760E5880"/>
    <w:lvl w:ilvl="0" w:tplc="D1D0BCC6">
      <w:start w:val="1"/>
      <w:numFmt w:val="ideographLegalTraditional"/>
      <w:lvlText w:val="%1."/>
      <w:lvlJc w:val="left"/>
      <w:pPr>
        <w:tabs>
          <w:tab w:val="num" w:pos="720"/>
        </w:tabs>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2F7D7E8E"/>
    <w:multiLevelType w:val="hybridMultilevel"/>
    <w:tmpl w:val="A3880F3E"/>
    <w:lvl w:ilvl="0" w:tplc="04090015">
      <w:start w:val="1"/>
      <w:numFmt w:val="taiwaneseCountingThousand"/>
      <w:lvlText w:val="%1、"/>
      <w:lvlJc w:val="left"/>
      <w:pPr>
        <w:tabs>
          <w:tab w:val="num" w:pos="480"/>
        </w:tabs>
        <w:ind w:left="480" w:hanging="480"/>
      </w:p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nsid w:val="36F757CB"/>
    <w:multiLevelType w:val="hybridMultilevel"/>
    <w:tmpl w:val="A5202574"/>
    <w:lvl w:ilvl="0" w:tplc="1E0C0F60">
      <w:start w:val="1"/>
      <w:numFmt w:val="bullet"/>
      <w:lvlText w:val=""/>
      <w:lvlJc w:val="left"/>
      <w:pPr>
        <w:tabs>
          <w:tab w:val="num" w:pos="720"/>
        </w:tabs>
        <w:ind w:left="720" w:hanging="360"/>
      </w:pPr>
      <w:rPr>
        <w:rFonts w:ascii="Wingdings" w:hAnsi="Wingdings" w:hint="default"/>
      </w:rPr>
    </w:lvl>
    <w:lvl w:ilvl="1" w:tplc="21FC3E62" w:tentative="1">
      <w:start w:val="1"/>
      <w:numFmt w:val="bullet"/>
      <w:lvlText w:val=""/>
      <w:lvlJc w:val="left"/>
      <w:pPr>
        <w:tabs>
          <w:tab w:val="num" w:pos="1440"/>
        </w:tabs>
        <w:ind w:left="1440" w:hanging="360"/>
      </w:pPr>
      <w:rPr>
        <w:rFonts w:ascii="Wingdings" w:hAnsi="Wingdings" w:hint="default"/>
      </w:rPr>
    </w:lvl>
    <w:lvl w:ilvl="2" w:tplc="91B2FCA2" w:tentative="1">
      <w:start w:val="1"/>
      <w:numFmt w:val="bullet"/>
      <w:lvlText w:val=""/>
      <w:lvlJc w:val="left"/>
      <w:pPr>
        <w:tabs>
          <w:tab w:val="num" w:pos="2160"/>
        </w:tabs>
        <w:ind w:left="2160" w:hanging="360"/>
      </w:pPr>
      <w:rPr>
        <w:rFonts w:ascii="Wingdings" w:hAnsi="Wingdings" w:hint="default"/>
      </w:rPr>
    </w:lvl>
    <w:lvl w:ilvl="3" w:tplc="577A4794" w:tentative="1">
      <w:start w:val="1"/>
      <w:numFmt w:val="bullet"/>
      <w:lvlText w:val=""/>
      <w:lvlJc w:val="left"/>
      <w:pPr>
        <w:tabs>
          <w:tab w:val="num" w:pos="2880"/>
        </w:tabs>
        <w:ind w:left="2880" w:hanging="360"/>
      </w:pPr>
      <w:rPr>
        <w:rFonts w:ascii="Wingdings" w:hAnsi="Wingdings" w:hint="default"/>
      </w:rPr>
    </w:lvl>
    <w:lvl w:ilvl="4" w:tplc="6630D0AC" w:tentative="1">
      <w:start w:val="1"/>
      <w:numFmt w:val="bullet"/>
      <w:lvlText w:val=""/>
      <w:lvlJc w:val="left"/>
      <w:pPr>
        <w:tabs>
          <w:tab w:val="num" w:pos="3600"/>
        </w:tabs>
        <w:ind w:left="3600" w:hanging="360"/>
      </w:pPr>
      <w:rPr>
        <w:rFonts w:ascii="Wingdings" w:hAnsi="Wingdings" w:hint="default"/>
      </w:rPr>
    </w:lvl>
    <w:lvl w:ilvl="5" w:tplc="F920D1B0" w:tentative="1">
      <w:start w:val="1"/>
      <w:numFmt w:val="bullet"/>
      <w:lvlText w:val=""/>
      <w:lvlJc w:val="left"/>
      <w:pPr>
        <w:tabs>
          <w:tab w:val="num" w:pos="4320"/>
        </w:tabs>
        <w:ind w:left="4320" w:hanging="360"/>
      </w:pPr>
      <w:rPr>
        <w:rFonts w:ascii="Wingdings" w:hAnsi="Wingdings" w:hint="default"/>
      </w:rPr>
    </w:lvl>
    <w:lvl w:ilvl="6" w:tplc="04964600" w:tentative="1">
      <w:start w:val="1"/>
      <w:numFmt w:val="bullet"/>
      <w:lvlText w:val=""/>
      <w:lvlJc w:val="left"/>
      <w:pPr>
        <w:tabs>
          <w:tab w:val="num" w:pos="5040"/>
        </w:tabs>
        <w:ind w:left="5040" w:hanging="360"/>
      </w:pPr>
      <w:rPr>
        <w:rFonts w:ascii="Wingdings" w:hAnsi="Wingdings" w:hint="default"/>
      </w:rPr>
    </w:lvl>
    <w:lvl w:ilvl="7" w:tplc="C352B160" w:tentative="1">
      <w:start w:val="1"/>
      <w:numFmt w:val="bullet"/>
      <w:lvlText w:val=""/>
      <w:lvlJc w:val="left"/>
      <w:pPr>
        <w:tabs>
          <w:tab w:val="num" w:pos="5760"/>
        </w:tabs>
        <w:ind w:left="5760" w:hanging="360"/>
      </w:pPr>
      <w:rPr>
        <w:rFonts w:ascii="Wingdings" w:hAnsi="Wingdings" w:hint="default"/>
      </w:rPr>
    </w:lvl>
    <w:lvl w:ilvl="8" w:tplc="4CC4706C" w:tentative="1">
      <w:start w:val="1"/>
      <w:numFmt w:val="bullet"/>
      <w:lvlText w:val=""/>
      <w:lvlJc w:val="left"/>
      <w:pPr>
        <w:tabs>
          <w:tab w:val="num" w:pos="6480"/>
        </w:tabs>
        <w:ind w:left="6480" w:hanging="360"/>
      </w:pPr>
      <w:rPr>
        <w:rFonts w:ascii="Wingdings" w:hAnsi="Wingdings" w:hint="default"/>
      </w:rPr>
    </w:lvl>
  </w:abstractNum>
  <w:abstractNum w:abstractNumId="4">
    <w:nsid w:val="3F5F714C"/>
    <w:multiLevelType w:val="hybridMultilevel"/>
    <w:tmpl w:val="886047CC"/>
    <w:lvl w:ilvl="0" w:tplc="F468D1FC">
      <w:start w:val="1"/>
      <w:numFmt w:val="bullet"/>
      <w:lvlText w:val=""/>
      <w:lvlJc w:val="left"/>
      <w:pPr>
        <w:tabs>
          <w:tab w:val="num" w:pos="720"/>
        </w:tabs>
        <w:ind w:left="720" w:hanging="360"/>
      </w:pPr>
      <w:rPr>
        <w:rFonts w:ascii="Wingdings" w:hAnsi="Wingdings" w:hint="default"/>
      </w:rPr>
    </w:lvl>
    <w:lvl w:ilvl="1" w:tplc="2D7AF9AE" w:tentative="1">
      <w:start w:val="1"/>
      <w:numFmt w:val="bullet"/>
      <w:lvlText w:val=""/>
      <w:lvlJc w:val="left"/>
      <w:pPr>
        <w:tabs>
          <w:tab w:val="num" w:pos="1440"/>
        </w:tabs>
        <w:ind w:left="1440" w:hanging="360"/>
      </w:pPr>
      <w:rPr>
        <w:rFonts w:ascii="Wingdings" w:hAnsi="Wingdings" w:hint="default"/>
      </w:rPr>
    </w:lvl>
    <w:lvl w:ilvl="2" w:tplc="1BCCDBE4" w:tentative="1">
      <w:start w:val="1"/>
      <w:numFmt w:val="bullet"/>
      <w:lvlText w:val=""/>
      <w:lvlJc w:val="left"/>
      <w:pPr>
        <w:tabs>
          <w:tab w:val="num" w:pos="2160"/>
        </w:tabs>
        <w:ind w:left="2160" w:hanging="360"/>
      </w:pPr>
      <w:rPr>
        <w:rFonts w:ascii="Wingdings" w:hAnsi="Wingdings" w:hint="default"/>
      </w:rPr>
    </w:lvl>
    <w:lvl w:ilvl="3" w:tplc="7AA45692" w:tentative="1">
      <w:start w:val="1"/>
      <w:numFmt w:val="bullet"/>
      <w:lvlText w:val=""/>
      <w:lvlJc w:val="left"/>
      <w:pPr>
        <w:tabs>
          <w:tab w:val="num" w:pos="2880"/>
        </w:tabs>
        <w:ind w:left="2880" w:hanging="360"/>
      </w:pPr>
      <w:rPr>
        <w:rFonts w:ascii="Wingdings" w:hAnsi="Wingdings" w:hint="default"/>
      </w:rPr>
    </w:lvl>
    <w:lvl w:ilvl="4" w:tplc="71462E06" w:tentative="1">
      <w:start w:val="1"/>
      <w:numFmt w:val="bullet"/>
      <w:lvlText w:val=""/>
      <w:lvlJc w:val="left"/>
      <w:pPr>
        <w:tabs>
          <w:tab w:val="num" w:pos="3600"/>
        </w:tabs>
        <w:ind w:left="3600" w:hanging="360"/>
      </w:pPr>
      <w:rPr>
        <w:rFonts w:ascii="Wingdings" w:hAnsi="Wingdings" w:hint="default"/>
      </w:rPr>
    </w:lvl>
    <w:lvl w:ilvl="5" w:tplc="F5FECC7A" w:tentative="1">
      <w:start w:val="1"/>
      <w:numFmt w:val="bullet"/>
      <w:lvlText w:val=""/>
      <w:lvlJc w:val="left"/>
      <w:pPr>
        <w:tabs>
          <w:tab w:val="num" w:pos="4320"/>
        </w:tabs>
        <w:ind w:left="4320" w:hanging="360"/>
      </w:pPr>
      <w:rPr>
        <w:rFonts w:ascii="Wingdings" w:hAnsi="Wingdings" w:hint="default"/>
      </w:rPr>
    </w:lvl>
    <w:lvl w:ilvl="6" w:tplc="0B1EF10A" w:tentative="1">
      <w:start w:val="1"/>
      <w:numFmt w:val="bullet"/>
      <w:lvlText w:val=""/>
      <w:lvlJc w:val="left"/>
      <w:pPr>
        <w:tabs>
          <w:tab w:val="num" w:pos="5040"/>
        </w:tabs>
        <w:ind w:left="5040" w:hanging="360"/>
      </w:pPr>
      <w:rPr>
        <w:rFonts w:ascii="Wingdings" w:hAnsi="Wingdings" w:hint="default"/>
      </w:rPr>
    </w:lvl>
    <w:lvl w:ilvl="7" w:tplc="C98A3640" w:tentative="1">
      <w:start w:val="1"/>
      <w:numFmt w:val="bullet"/>
      <w:lvlText w:val=""/>
      <w:lvlJc w:val="left"/>
      <w:pPr>
        <w:tabs>
          <w:tab w:val="num" w:pos="5760"/>
        </w:tabs>
        <w:ind w:left="5760" w:hanging="360"/>
      </w:pPr>
      <w:rPr>
        <w:rFonts w:ascii="Wingdings" w:hAnsi="Wingdings" w:hint="default"/>
      </w:rPr>
    </w:lvl>
    <w:lvl w:ilvl="8" w:tplc="97F4EE46" w:tentative="1">
      <w:start w:val="1"/>
      <w:numFmt w:val="bullet"/>
      <w:lvlText w:val=""/>
      <w:lvlJc w:val="left"/>
      <w:pPr>
        <w:tabs>
          <w:tab w:val="num" w:pos="6480"/>
        </w:tabs>
        <w:ind w:left="6480" w:hanging="360"/>
      </w:pPr>
      <w:rPr>
        <w:rFonts w:ascii="Wingdings" w:hAnsi="Wingdings" w:hint="default"/>
      </w:rPr>
    </w:lvl>
  </w:abstractNum>
  <w:abstractNum w:abstractNumId="5">
    <w:nsid w:val="405711CE"/>
    <w:multiLevelType w:val="hybridMultilevel"/>
    <w:tmpl w:val="9C96AC12"/>
    <w:lvl w:ilvl="0" w:tplc="A68CF828">
      <w:start w:val="1"/>
      <w:numFmt w:val="bullet"/>
      <w:lvlText w:val=""/>
      <w:lvlJc w:val="left"/>
      <w:pPr>
        <w:tabs>
          <w:tab w:val="num" w:pos="720"/>
        </w:tabs>
        <w:ind w:left="720" w:hanging="360"/>
      </w:pPr>
      <w:rPr>
        <w:rFonts w:ascii="Wingdings" w:hAnsi="Wingdings" w:hint="default"/>
      </w:rPr>
    </w:lvl>
    <w:lvl w:ilvl="1" w:tplc="9A7E6976" w:tentative="1">
      <w:start w:val="1"/>
      <w:numFmt w:val="bullet"/>
      <w:lvlText w:val=""/>
      <w:lvlJc w:val="left"/>
      <w:pPr>
        <w:tabs>
          <w:tab w:val="num" w:pos="1440"/>
        </w:tabs>
        <w:ind w:left="1440" w:hanging="360"/>
      </w:pPr>
      <w:rPr>
        <w:rFonts w:ascii="Wingdings" w:hAnsi="Wingdings" w:hint="default"/>
      </w:rPr>
    </w:lvl>
    <w:lvl w:ilvl="2" w:tplc="359037DE" w:tentative="1">
      <w:start w:val="1"/>
      <w:numFmt w:val="bullet"/>
      <w:lvlText w:val=""/>
      <w:lvlJc w:val="left"/>
      <w:pPr>
        <w:tabs>
          <w:tab w:val="num" w:pos="2160"/>
        </w:tabs>
        <w:ind w:left="2160" w:hanging="360"/>
      </w:pPr>
      <w:rPr>
        <w:rFonts w:ascii="Wingdings" w:hAnsi="Wingdings" w:hint="default"/>
      </w:rPr>
    </w:lvl>
    <w:lvl w:ilvl="3" w:tplc="AA389772" w:tentative="1">
      <w:start w:val="1"/>
      <w:numFmt w:val="bullet"/>
      <w:lvlText w:val=""/>
      <w:lvlJc w:val="left"/>
      <w:pPr>
        <w:tabs>
          <w:tab w:val="num" w:pos="2880"/>
        </w:tabs>
        <w:ind w:left="2880" w:hanging="360"/>
      </w:pPr>
      <w:rPr>
        <w:rFonts w:ascii="Wingdings" w:hAnsi="Wingdings" w:hint="default"/>
      </w:rPr>
    </w:lvl>
    <w:lvl w:ilvl="4" w:tplc="9012AD60" w:tentative="1">
      <w:start w:val="1"/>
      <w:numFmt w:val="bullet"/>
      <w:lvlText w:val=""/>
      <w:lvlJc w:val="left"/>
      <w:pPr>
        <w:tabs>
          <w:tab w:val="num" w:pos="3600"/>
        </w:tabs>
        <w:ind w:left="3600" w:hanging="360"/>
      </w:pPr>
      <w:rPr>
        <w:rFonts w:ascii="Wingdings" w:hAnsi="Wingdings" w:hint="default"/>
      </w:rPr>
    </w:lvl>
    <w:lvl w:ilvl="5" w:tplc="A6D6FD88" w:tentative="1">
      <w:start w:val="1"/>
      <w:numFmt w:val="bullet"/>
      <w:lvlText w:val=""/>
      <w:lvlJc w:val="left"/>
      <w:pPr>
        <w:tabs>
          <w:tab w:val="num" w:pos="4320"/>
        </w:tabs>
        <w:ind w:left="4320" w:hanging="360"/>
      </w:pPr>
      <w:rPr>
        <w:rFonts w:ascii="Wingdings" w:hAnsi="Wingdings" w:hint="default"/>
      </w:rPr>
    </w:lvl>
    <w:lvl w:ilvl="6" w:tplc="F906DD5E" w:tentative="1">
      <w:start w:val="1"/>
      <w:numFmt w:val="bullet"/>
      <w:lvlText w:val=""/>
      <w:lvlJc w:val="left"/>
      <w:pPr>
        <w:tabs>
          <w:tab w:val="num" w:pos="5040"/>
        </w:tabs>
        <w:ind w:left="5040" w:hanging="360"/>
      </w:pPr>
      <w:rPr>
        <w:rFonts w:ascii="Wingdings" w:hAnsi="Wingdings" w:hint="default"/>
      </w:rPr>
    </w:lvl>
    <w:lvl w:ilvl="7" w:tplc="211A6528" w:tentative="1">
      <w:start w:val="1"/>
      <w:numFmt w:val="bullet"/>
      <w:lvlText w:val=""/>
      <w:lvlJc w:val="left"/>
      <w:pPr>
        <w:tabs>
          <w:tab w:val="num" w:pos="5760"/>
        </w:tabs>
        <w:ind w:left="5760" w:hanging="360"/>
      </w:pPr>
      <w:rPr>
        <w:rFonts w:ascii="Wingdings" w:hAnsi="Wingdings" w:hint="default"/>
      </w:rPr>
    </w:lvl>
    <w:lvl w:ilvl="8" w:tplc="4D02D622" w:tentative="1">
      <w:start w:val="1"/>
      <w:numFmt w:val="bullet"/>
      <w:lvlText w:val=""/>
      <w:lvlJc w:val="left"/>
      <w:pPr>
        <w:tabs>
          <w:tab w:val="num" w:pos="6480"/>
        </w:tabs>
        <w:ind w:left="6480" w:hanging="360"/>
      </w:pPr>
      <w:rPr>
        <w:rFonts w:ascii="Wingdings" w:hAnsi="Wingdings" w:hint="default"/>
      </w:rPr>
    </w:lvl>
  </w:abstractNum>
  <w:abstractNum w:abstractNumId="6">
    <w:nsid w:val="46C95B09"/>
    <w:multiLevelType w:val="hybridMultilevel"/>
    <w:tmpl w:val="830006FA"/>
    <w:lvl w:ilvl="0" w:tplc="048A6BAA">
      <w:start w:val="1"/>
      <w:numFmt w:val="bullet"/>
      <w:lvlText w:val=""/>
      <w:lvlJc w:val="left"/>
      <w:pPr>
        <w:tabs>
          <w:tab w:val="num" w:pos="720"/>
        </w:tabs>
        <w:ind w:left="720" w:hanging="360"/>
      </w:pPr>
      <w:rPr>
        <w:rFonts w:ascii="Wingdings" w:hAnsi="Wingdings" w:hint="default"/>
      </w:rPr>
    </w:lvl>
    <w:lvl w:ilvl="1" w:tplc="E8E41EDA" w:tentative="1">
      <w:start w:val="1"/>
      <w:numFmt w:val="bullet"/>
      <w:lvlText w:val=""/>
      <w:lvlJc w:val="left"/>
      <w:pPr>
        <w:tabs>
          <w:tab w:val="num" w:pos="1440"/>
        </w:tabs>
        <w:ind w:left="1440" w:hanging="360"/>
      </w:pPr>
      <w:rPr>
        <w:rFonts w:ascii="Wingdings" w:hAnsi="Wingdings" w:hint="default"/>
      </w:rPr>
    </w:lvl>
    <w:lvl w:ilvl="2" w:tplc="050C1A74" w:tentative="1">
      <w:start w:val="1"/>
      <w:numFmt w:val="bullet"/>
      <w:lvlText w:val=""/>
      <w:lvlJc w:val="left"/>
      <w:pPr>
        <w:tabs>
          <w:tab w:val="num" w:pos="2160"/>
        </w:tabs>
        <w:ind w:left="2160" w:hanging="360"/>
      </w:pPr>
      <w:rPr>
        <w:rFonts w:ascii="Wingdings" w:hAnsi="Wingdings" w:hint="default"/>
      </w:rPr>
    </w:lvl>
    <w:lvl w:ilvl="3" w:tplc="43B02C6A" w:tentative="1">
      <w:start w:val="1"/>
      <w:numFmt w:val="bullet"/>
      <w:lvlText w:val=""/>
      <w:lvlJc w:val="left"/>
      <w:pPr>
        <w:tabs>
          <w:tab w:val="num" w:pos="2880"/>
        </w:tabs>
        <w:ind w:left="2880" w:hanging="360"/>
      </w:pPr>
      <w:rPr>
        <w:rFonts w:ascii="Wingdings" w:hAnsi="Wingdings" w:hint="default"/>
      </w:rPr>
    </w:lvl>
    <w:lvl w:ilvl="4" w:tplc="50B6BC5A" w:tentative="1">
      <w:start w:val="1"/>
      <w:numFmt w:val="bullet"/>
      <w:lvlText w:val=""/>
      <w:lvlJc w:val="left"/>
      <w:pPr>
        <w:tabs>
          <w:tab w:val="num" w:pos="3600"/>
        </w:tabs>
        <w:ind w:left="3600" w:hanging="360"/>
      </w:pPr>
      <w:rPr>
        <w:rFonts w:ascii="Wingdings" w:hAnsi="Wingdings" w:hint="default"/>
      </w:rPr>
    </w:lvl>
    <w:lvl w:ilvl="5" w:tplc="4C5264B6" w:tentative="1">
      <w:start w:val="1"/>
      <w:numFmt w:val="bullet"/>
      <w:lvlText w:val=""/>
      <w:lvlJc w:val="left"/>
      <w:pPr>
        <w:tabs>
          <w:tab w:val="num" w:pos="4320"/>
        </w:tabs>
        <w:ind w:left="4320" w:hanging="360"/>
      </w:pPr>
      <w:rPr>
        <w:rFonts w:ascii="Wingdings" w:hAnsi="Wingdings" w:hint="default"/>
      </w:rPr>
    </w:lvl>
    <w:lvl w:ilvl="6" w:tplc="08AAE1F0" w:tentative="1">
      <w:start w:val="1"/>
      <w:numFmt w:val="bullet"/>
      <w:lvlText w:val=""/>
      <w:lvlJc w:val="left"/>
      <w:pPr>
        <w:tabs>
          <w:tab w:val="num" w:pos="5040"/>
        </w:tabs>
        <w:ind w:left="5040" w:hanging="360"/>
      </w:pPr>
      <w:rPr>
        <w:rFonts w:ascii="Wingdings" w:hAnsi="Wingdings" w:hint="default"/>
      </w:rPr>
    </w:lvl>
    <w:lvl w:ilvl="7" w:tplc="542C8930" w:tentative="1">
      <w:start w:val="1"/>
      <w:numFmt w:val="bullet"/>
      <w:lvlText w:val=""/>
      <w:lvlJc w:val="left"/>
      <w:pPr>
        <w:tabs>
          <w:tab w:val="num" w:pos="5760"/>
        </w:tabs>
        <w:ind w:left="5760" w:hanging="360"/>
      </w:pPr>
      <w:rPr>
        <w:rFonts w:ascii="Wingdings" w:hAnsi="Wingdings" w:hint="default"/>
      </w:rPr>
    </w:lvl>
    <w:lvl w:ilvl="8" w:tplc="9C780F8E" w:tentative="1">
      <w:start w:val="1"/>
      <w:numFmt w:val="bullet"/>
      <w:lvlText w:val=""/>
      <w:lvlJc w:val="left"/>
      <w:pPr>
        <w:tabs>
          <w:tab w:val="num" w:pos="6480"/>
        </w:tabs>
        <w:ind w:left="6480" w:hanging="360"/>
      </w:pPr>
      <w:rPr>
        <w:rFonts w:ascii="Wingdings" w:hAnsi="Wingdings" w:hint="default"/>
      </w:rPr>
    </w:lvl>
  </w:abstractNum>
  <w:abstractNum w:abstractNumId="7">
    <w:nsid w:val="47205B93"/>
    <w:multiLevelType w:val="hybridMultilevel"/>
    <w:tmpl w:val="A10E3E64"/>
    <w:lvl w:ilvl="0" w:tplc="CF1E5EC8">
      <w:start w:val="1"/>
      <w:numFmt w:val="taiwaneseCountingThousand"/>
      <w:lvlText w:val="%1."/>
      <w:lvlJc w:val="left"/>
      <w:pPr>
        <w:tabs>
          <w:tab w:val="num" w:pos="450"/>
        </w:tabs>
        <w:ind w:left="45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53745CDC"/>
    <w:multiLevelType w:val="hybridMultilevel"/>
    <w:tmpl w:val="70C0DD08"/>
    <w:lvl w:ilvl="0" w:tplc="38AA46A0">
      <w:start w:val="1"/>
      <w:numFmt w:val="bullet"/>
      <w:lvlText w:val=""/>
      <w:lvlJc w:val="left"/>
      <w:pPr>
        <w:tabs>
          <w:tab w:val="num" w:pos="720"/>
        </w:tabs>
        <w:ind w:left="720" w:hanging="360"/>
      </w:pPr>
      <w:rPr>
        <w:rFonts w:ascii="Wingdings" w:hAnsi="Wingdings" w:hint="default"/>
      </w:rPr>
    </w:lvl>
    <w:lvl w:ilvl="1" w:tplc="C06ECDE2" w:tentative="1">
      <w:start w:val="1"/>
      <w:numFmt w:val="bullet"/>
      <w:lvlText w:val=""/>
      <w:lvlJc w:val="left"/>
      <w:pPr>
        <w:tabs>
          <w:tab w:val="num" w:pos="1440"/>
        </w:tabs>
        <w:ind w:left="1440" w:hanging="360"/>
      </w:pPr>
      <w:rPr>
        <w:rFonts w:ascii="Wingdings" w:hAnsi="Wingdings" w:hint="default"/>
      </w:rPr>
    </w:lvl>
    <w:lvl w:ilvl="2" w:tplc="149629DC" w:tentative="1">
      <w:start w:val="1"/>
      <w:numFmt w:val="bullet"/>
      <w:lvlText w:val=""/>
      <w:lvlJc w:val="left"/>
      <w:pPr>
        <w:tabs>
          <w:tab w:val="num" w:pos="2160"/>
        </w:tabs>
        <w:ind w:left="2160" w:hanging="360"/>
      </w:pPr>
      <w:rPr>
        <w:rFonts w:ascii="Wingdings" w:hAnsi="Wingdings" w:hint="default"/>
      </w:rPr>
    </w:lvl>
    <w:lvl w:ilvl="3" w:tplc="61068154" w:tentative="1">
      <w:start w:val="1"/>
      <w:numFmt w:val="bullet"/>
      <w:lvlText w:val=""/>
      <w:lvlJc w:val="left"/>
      <w:pPr>
        <w:tabs>
          <w:tab w:val="num" w:pos="2880"/>
        </w:tabs>
        <w:ind w:left="2880" w:hanging="360"/>
      </w:pPr>
      <w:rPr>
        <w:rFonts w:ascii="Wingdings" w:hAnsi="Wingdings" w:hint="default"/>
      </w:rPr>
    </w:lvl>
    <w:lvl w:ilvl="4" w:tplc="1CAA1AFA" w:tentative="1">
      <w:start w:val="1"/>
      <w:numFmt w:val="bullet"/>
      <w:lvlText w:val=""/>
      <w:lvlJc w:val="left"/>
      <w:pPr>
        <w:tabs>
          <w:tab w:val="num" w:pos="3600"/>
        </w:tabs>
        <w:ind w:left="3600" w:hanging="360"/>
      </w:pPr>
      <w:rPr>
        <w:rFonts w:ascii="Wingdings" w:hAnsi="Wingdings" w:hint="default"/>
      </w:rPr>
    </w:lvl>
    <w:lvl w:ilvl="5" w:tplc="705006E4" w:tentative="1">
      <w:start w:val="1"/>
      <w:numFmt w:val="bullet"/>
      <w:lvlText w:val=""/>
      <w:lvlJc w:val="left"/>
      <w:pPr>
        <w:tabs>
          <w:tab w:val="num" w:pos="4320"/>
        </w:tabs>
        <w:ind w:left="4320" w:hanging="360"/>
      </w:pPr>
      <w:rPr>
        <w:rFonts w:ascii="Wingdings" w:hAnsi="Wingdings" w:hint="default"/>
      </w:rPr>
    </w:lvl>
    <w:lvl w:ilvl="6" w:tplc="DCC8982E" w:tentative="1">
      <w:start w:val="1"/>
      <w:numFmt w:val="bullet"/>
      <w:lvlText w:val=""/>
      <w:lvlJc w:val="left"/>
      <w:pPr>
        <w:tabs>
          <w:tab w:val="num" w:pos="5040"/>
        </w:tabs>
        <w:ind w:left="5040" w:hanging="360"/>
      </w:pPr>
      <w:rPr>
        <w:rFonts w:ascii="Wingdings" w:hAnsi="Wingdings" w:hint="default"/>
      </w:rPr>
    </w:lvl>
    <w:lvl w:ilvl="7" w:tplc="829C1684" w:tentative="1">
      <w:start w:val="1"/>
      <w:numFmt w:val="bullet"/>
      <w:lvlText w:val=""/>
      <w:lvlJc w:val="left"/>
      <w:pPr>
        <w:tabs>
          <w:tab w:val="num" w:pos="5760"/>
        </w:tabs>
        <w:ind w:left="5760" w:hanging="360"/>
      </w:pPr>
      <w:rPr>
        <w:rFonts w:ascii="Wingdings" w:hAnsi="Wingdings" w:hint="default"/>
      </w:rPr>
    </w:lvl>
    <w:lvl w:ilvl="8" w:tplc="1B18CA44" w:tentative="1">
      <w:start w:val="1"/>
      <w:numFmt w:val="bullet"/>
      <w:lvlText w:val=""/>
      <w:lvlJc w:val="left"/>
      <w:pPr>
        <w:tabs>
          <w:tab w:val="num" w:pos="6480"/>
        </w:tabs>
        <w:ind w:left="6480" w:hanging="360"/>
      </w:pPr>
      <w:rPr>
        <w:rFonts w:ascii="Wingdings" w:hAnsi="Wingdings" w:hint="default"/>
      </w:rPr>
    </w:lvl>
  </w:abstractNum>
  <w:abstractNum w:abstractNumId="9">
    <w:nsid w:val="58300062"/>
    <w:multiLevelType w:val="hybridMultilevel"/>
    <w:tmpl w:val="AC4EB1C6"/>
    <w:lvl w:ilvl="0" w:tplc="8EC24A9A">
      <w:start w:val="1"/>
      <w:numFmt w:val="bullet"/>
      <w:lvlText w:val=""/>
      <w:lvlJc w:val="left"/>
      <w:pPr>
        <w:tabs>
          <w:tab w:val="num" w:pos="720"/>
        </w:tabs>
        <w:ind w:left="720" w:hanging="360"/>
      </w:pPr>
      <w:rPr>
        <w:rFonts w:ascii="Wingdings" w:hAnsi="Wingdings" w:hint="default"/>
      </w:rPr>
    </w:lvl>
    <w:lvl w:ilvl="1" w:tplc="7D882C0C" w:tentative="1">
      <w:start w:val="1"/>
      <w:numFmt w:val="bullet"/>
      <w:lvlText w:val=""/>
      <w:lvlJc w:val="left"/>
      <w:pPr>
        <w:tabs>
          <w:tab w:val="num" w:pos="1440"/>
        </w:tabs>
        <w:ind w:left="1440" w:hanging="360"/>
      </w:pPr>
      <w:rPr>
        <w:rFonts w:ascii="Wingdings" w:hAnsi="Wingdings" w:hint="default"/>
      </w:rPr>
    </w:lvl>
    <w:lvl w:ilvl="2" w:tplc="382A36CA" w:tentative="1">
      <w:start w:val="1"/>
      <w:numFmt w:val="bullet"/>
      <w:lvlText w:val=""/>
      <w:lvlJc w:val="left"/>
      <w:pPr>
        <w:tabs>
          <w:tab w:val="num" w:pos="2160"/>
        </w:tabs>
        <w:ind w:left="2160" w:hanging="360"/>
      </w:pPr>
      <w:rPr>
        <w:rFonts w:ascii="Wingdings" w:hAnsi="Wingdings" w:hint="default"/>
      </w:rPr>
    </w:lvl>
    <w:lvl w:ilvl="3" w:tplc="313E75EE" w:tentative="1">
      <w:start w:val="1"/>
      <w:numFmt w:val="bullet"/>
      <w:lvlText w:val=""/>
      <w:lvlJc w:val="left"/>
      <w:pPr>
        <w:tabs>
          <w:tab w:val="num" w:pos="2880"/>
        </w:tabs>
        <w:ind w:left="2880" w:hanging="360"/>
      </w:pPr>
      <w:rPr>
        <w:rFonts w:ascii="Wingdings" w:hAnsi="Wingdings" w:hint="default"/>
      </w:rPr>
    </w:lvl>
    <w:lvl w:ilvl="4" w:tplc="979840D8" w:tentative="1">
      <w:start w:val="1"/>
      <w:numFmt w:val="bullet"/>
      <w:lvlText w:val=""/>
      <w:lvlJc w:val="left"/>
      <w:pPr>
        <w:tabs>
          <w:tab w:val="num" w:pos="3600"/>
        </w:tabs>
        <w:ind w:left="3600" w:hanging="360"/>
      </w:pPr>
      <w:rPr>
        <w:rFonts w:ascii="Wingdings" w:hAnsi="Wingdings" w:hint="default"/>
      </w:rPr>
    </w:lvl>
    <w:lvl w:ilvl="5" w:tplc="1040B4AA" w:tentative="1">
      <w:start w:val="1"/>
      <w:numFmt w:val="bullet"/>
      <w:lvlText w:val=""/>
      <w:lvlJc w:val="left"/>
      <w:pPr>
        <w:tabs>
          <w:tab w:val="num" w:pos="4320"/>
        </w:tabs>
        <w:ind w:left="4320" w:hanging="360"/>
      </w:pPr>
      <w:rPr>
        <w:rFonts w:ascii="Wingdings" w:hAnsi="Wingdings" w:hint="default"/>
      </w:rPr>
    </w:lvl>
    <w:lvl w:ilvl="6" w:tplc="83E08C58" w:tentative="1">
      <w:start w:val="1"/>
      <w:numFmt w:val="bullet"/>
      <w:lvlText w:val=""/>
      <w:lvlJc w:val="left"/>
      <w:pPr>
        <w:tabs>
          <w:tab w:val="num" w:pos="5040"/>
        </w:tabs>
        <w:ind w:left="5040" w:hanging="360"/>
      </w:pPr>
      <w:rPr>
        <w:rFonts w:ascii="Wingdings" w:hAnsi="Wingdings" w:hint="default"/>
      </w:rPr>
    </w:lvl>
    <w:lvl w:ilvl="7" w:tplc="A2BEC23E" w:tentative="1">
      <w:start w:val="1"/>
      <w:numFmt w:val="bullet"/>
      <w:lvlText w:val=""/>
      <w:lvlJc w:val="left"/>
      <w:pPr>
        <w:tabs>
          <w:tab w:val="num" w:pos="5760"/>
        </w:tabs>
        <w:ind w:left="5760" w:hanging="360"/>
      </w:pPr>
      <w:rPr>
        <w:rFonts w:ascii="Wingdings" w:hAnsi="Wingdings" w:hint="default"/>
      </w:rPr>
    </w:lvl>
    <w:lvl w:ilvl="8" w:tplc="7646011E" w:tentative="1">
      <w:start w:val="1"/>
      <w:numFmt w:val="bullet"/>
      <w:lvlText w:val=""/>
      <w:lvlJc w:val="left"/>
      <w:pPr>
        <w:tabs>
          <w:tab w:val="num" w:pos="6480"/>
        </w:tabs>
        <w:ind w:left="6480" w:hanging="360"/>
      </w:pPr>
      <w:rPr>
        <w:rFonts w:ascii="Wingdings" w:hAnsi="Wingdings" w:hint="default"/>
      </w:rPr>
    </w:lvl>
  </w:abstractNum>
  <w:abstractNum w:abstractNumId="10">
    <w:nsid w:val="5D7B0571"/>
    <w:multiLevelType w:val="hybridMultilevel"/>
    <w:tmpl w:val="B7DE49BC"/>
    <w:lvl w:ilvl="0" w:tplc="084810C6">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nsid w:val="67F20834"/>
    <w:multiLevelType w:val="singleLevel"/>
    <w:tmpl w:val="1AF8241C"/>
    <w:lvl w:ilvl="0">
      <w:start w:val="1"/>
      <w:numFmt w:val="decimal"/>
      <w:pStyle w:val="2-"/>
      <w:lvlText w:val="%1."/>
      <w:lvlJc w:val="left"/>
      <w:pPr>
        <w:tabs>
          <w:tab w:val="num" w:pos="794"/>
        </w:tabs>
        <w:ind w:left="794" w:hanging="454"/>
      </w:pPr>
      <w:rPr>
        <w:rFonts w:hint="eastAsia"/>
        <w:b w:val="0"/>
      </w:rPr>
    </w:lvl>
  </w:abstractNum>
  <w:abstractNum w:abstractNumId="12">
    <w:nsid w:val="692F0DC9"/>
    <w:multiLevelType w:val="hybridMultilevel"/>
    <w:tmpl w:val="F77E4A20"/>
    <w:lvl w:ilvl="0" w:tplc="6D70B99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6F1B2B04"/>
    <w:multiLevelType w:val="hybridMultilevel"/>
    <w:tmpl w:val="B1D60FD8"/>
    <w:lvl w:ilvl="0" w:tplc="3B2087F0">
      <w:start w:val="1"/>
      <w:numFmt w:val="taiwaneseCountingThousand"/>
      <w:lvlText w:val="%1."/>
      <w:lvlJc w:val="left"/>
      <w:pPr>
        <w:tabs>
          <w:tab w:val="num" w:pos="450"/>
        </w:tabs>
        <w:ind w:left="450" w:hanging="450"/>
      </w:pPr>
      <w:rPr>
        <w:lang w:val="en-US"/>
      </w:rPr>
    </w:lvl>
    <w:lvl w:ilvl="1" w:tplc="68E48794">
      <w:start w:val="1"/>
      <w:numFmt w:val="ideographLegalTraditional"/>
      <w:lvlText w:val="%2."/>
      <w:lvlJc w:val="left"/>
      <w:pPr>
        <w:tabs>
          <w:tab w:val="num" w:pos="1200"/>
        </w:tabs>
        <w:ind w:left="1200" w:hanging="7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751203F0"/>
    <w:multiLevelType w:val="hybridMultilevel"/>
    <w:tmpl w:val="6702560C"/>
    <w:lvl w:ilvl="0" w:tplc="5B844E64">
      <w:start w:val="1"/>
      <w:numFmt w:val="bullet"/>
      <w:lvlText w:val=""/>
      <w:lvlJc w:val="left"/>
      <w:pPr>
        <w:tabs>
          <w:tab w:val="num" w:pos="720"/>
        </w:tabs>
        <w:ind w:left="720" w:hanging="360"/>
      </w:pPr>
      <w:rPr>
        <w:rFonts w:ascii="Wingdings" w:hAnsi="Wingdings" w:hint="default"/>
      </w:rPr>
    </w:lvl>
    <w:lvl w:ilvl="1" w:tplc="C3982D28" w:tentative="1">
      <w:start w:val="1"/>
      <w:numFmt w:val="bullet"/>
      <w:lvlText w:val=""/>
      <w:lvlJc w:val="left"/>
      <w:pPr>
        <w:tabs>
          <w:tab w:val="num" w:pos="1440"/>
        </w:tabs>
        <w:ind w:left="1440" w:hanging="360"/>
      </w:pPr>
      <w:rPr>
        <w:rFonts w:ascii="Wingdings" w:hAnsi="Wingdings" w:hint="default"/>
      </w:rPr>
    </w:lvl>
    <w:lvl w:ilvl="2" w:tplc="E5FEE72C" w:tentative="1">
      <w:start w:val="1"/>
      <w:numFmt w:val="bullet"/>
      <w:lvlText w:val=""/>
      <w:lvlJc w:val="left"/>
      <w:pPr>
        <w:tabs>
          <w:tab w:val="num" w:pos="2160"/>
        </w:tabs>
        <w:ind w:left="2160" w:hanging="360"/>
      </w:pPr>
      <w:rPr>
        <w:rFonts w:ascii="Wingdings" w:hAnsi="Wingdings" w:hint="default"/>
      </w:rPr>
    </w:lvl>
    <w:lvl w:ilvl="3" w:tplc="1FF4179E" w:tentative="1">
      <w:start w:val="1"/>
      <w:numFmt w:val="bullet"/>
      <w:lvlText w:val=""/>
      <w:lvlJc w:val="left"/>
      <w:pPr>
        <w:tabs>
          <w:tab w:val="num" w:pos="2880"/>
        </w:tabs>
        <w:ind w:left="2880" w:hanging="360"/>
      </w:pPr>
      <w:rPr>
        <w:rFonts w:ascii="Wingdings" w:hAnsi="Wingdings" w:hint="default"/>
      </w:rPr>
    </w:lvl>
    <w:lvl w:ilvl="4" w:tplc="47C23CC4" w:tentative="1">
      <w:start w:val="1"/>
      <w:numFmt w:val="bullet"/>
      <w:lvlText w:val=""/>
      <w:lvlJc w:val="left"/>
      <w:pPr>
        <w:tabs>
          <w:tab w:val="num" w:pos="3600"/>
        </w:tabs>
        <w:ind w:left="3600" w:hanging="360"/>
      </w:pPr>
      <w:rPr>
        <w:rFonts w:ascii="Wingdings" w:hAnsi="Wingdings" w:hint="default"/>
      </w:rPr>
    </w:lvl>
    <w:lvl w:ilvl="5" w:tplc="8830F906" w:tentative="1">
      <w:start w:val="1"/>
      <w:numFmt w:val="bullet"/>
      <w:lvlText w:val=""/>
      <w:lvlJc w:val="left"/>
      <w:pPr>
        <w:tabs>
          <w:tab w:val="num" w:pos="4320"/>
        </w:tabs>
        <w:ind w:left="4320" w:hanging="360"/>
      </w:pPr>
      <w:rPr>
        <w:rFonts w:ascii="Wingdings" w:hAnsi="Wingdings" w:hint="default"/>
      </w:rPr>
    </w:lvl>
    <w:lvl w:ilvl="6" w:tplc="F328E52E" w:tentative="1">
      <w:start w:val="1"/>
      <w:numFmt w:val="bullet"/>
      <w:lvlText w:val=""/>
      <w:lvlJc w:val="left"/>
      <w:pPr>
        <w:tabs>
          <w:tab w:val="num" w:pos="5040"/>
        </w:tabs>
        <w:ind w:left="5040" w:hanging="360"/>
      </w:pPr>
      <w:rPr>
        <w:rFonts w:ascii="Wingdings" w:hAnsi="Wingdings" w:hint="default"/>
      </w:rPr>
    </w:lvl>
    <w:lvl w:ilvl="7" w:tplc="C6262F3C" w:tentative="1">
      <w:start w:val="1"/>
      <w:numFmt w:val="bullet"/>
      <w:lvlText w:val=""/>
      <w:lvlJc w:val="left"/>
      <w:pPr>
        <w:tabs>
          <w:tab w:val="num" w:pos="5760"/>
        </w:tabs>
        <w:ind w:left="5760" w:hanging="360"/>
      </w:pPr>
      <w:rPr>
        <w:rFonts w:ascii="Wingdings" w:hAnsi="Wingdings" w:hint="default"/>
      </w:rPr>
    </w:lvl>
    <w:lvl w:ilvl="8" w:tplc="598A6C18"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4"/>
  </w:num>
  <w:num w:numId="8">
    <w:abstractNumId w:val="4"/>
  </w:num>
  <w:num w:numId="9">
    <w:abstractNumId w:val="9"/>
  </w:num>
  <w:num w:numId="10">
    <w:abstractNumId w:val="5"/>
  </w:num>
  <w:num w:numId="11">
    <w:abstractNumId w:val="3"/>
  </w:num>
  <w:num w:numId="12">
    <w:abstractNumId w:val="0"/>
  </w:num>
  <w:num w:numId="13">
    <w:abstractNumId w:val="8"/>
  </w:num>
  <w:num w:numId="14">
    <w:abstractNumId w:val="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F18"/>
    <w:rsid w:val="00012C79"/>
    <w:rsid w:val="00031827"/>
    <w:rsid w:val="00051D50"/>
    <w:rsid w:val="000E1212"/>
    <w:rsid w:val="001A5D35"/>
    <w:rsid w:val="001F56BB"/>
    <w:rsid w:val="00207CE1"/>
    <w:rsid w:val="00210698"/>
    <w:rsid w:val="00291863"/>
    <w:rsid w:val="00363190"/>
    <w:rsid w:val="00377455"/>
    <w:rsid w:val="003A1DF0"/>
    <w:rsid w:val="003D1486"/>
    <w:rsid w:val="003E1F18"/>
    <w:rsid w:val="004021A8"/>
    <w:rsid w:val="00413CEB"/>
    <w:rsid w:val="00420420"/>
    <w:rsid w:val="0048049E"/>
    <w:rsid w:val="00536038"/>
    <w:rsid w:val="005D14BF"/>
    <w:rsid w:val="005E424D"/>
    <w:rsid w:val="005F251C"/>
    <w:rsid w:val="005F4D4C"/>
    <w:rsid w:val="00602283"/>
    <w:rsid w:val="00654413"/>
    <w:rsid w:val="006C1024"/>
    <w:rsid w:val="006C4895"/>
    <w:rsid w:val="006C60B2"/>
    <w:rsid w:val="006E6C54"/>
    <w:rsid w:val="00705209"/>
    <w:rsid w:val="00721182"/>
    <w:rsid w:val="00725D3F"/>
    <w:rsid w:val="00743332"/>
    <w:rsid w:val="0075659A"/>
    <w:rsid w:val="00767AE9"/>
    <w:rsid w:val="007F61F0"/>
    <w:rsid w:val="0088443E"/>
    <w:rsid w:val="00936BB2"/>
    <w:rsid w:val="009E65F7"/>
    <w:rsid w:val="00A17979"/>
    <w:rsid w:val="00A23C97"/>
    <w:rsid w:val="00A248E4"/>
    <w:rsid w:val="00A8521C"/>
    <w:rsid w:val="00A94C6F"/>
    <w:rsid w:val="00AA46DB"/>
    <w:rsid w:val="00AE0F67"/>
    <w:rsid w:val="00B05F16"/>
    <w:rsid w:val="00B14DE6"/>
    <w:rsid w:val="00B65091"/>
    <w:rsid w:val="00B93CDE"/>
    <w:rsid w:val="00CA0DD9"/>
    <w:rsid w:val="00CA5857"/>
    <w:rsid w:val="00CD2DC7"/>
    <w:rsid w:val="00CF44E8"/>
    <w:rsid w:val="00D279E8"/>
    <w:rsid w:val="00D517DD"/>
    <w:rsid w:val="00D544E7"/>
    <w:rsid w:val="00E12582"/>
    <w:rsid w:val="00E46FA1"/>
    <w:rsid w:val="00E5318F"/>
    <w:rsid w:val="00E66EDC"/>
    <w:rsid w:val="00EA5EF2"/>
    <w:rsid w:val="00F12464"/>
    <w:rsid w:val="00F53DAB"/>
    <w:rsid w:val="00F76CF9"/>
    <w:rsid w:val="00F952BE"/>
    <w:rsid w:val="00FE33A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13CEB"/>
    <w:pPr>
      <w:widowControl w:val="0"/>
    </w:pPr>
    <w:rPr>
      <w:kern w:val="2"/>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rsid w:val="00CA5857"/>
    <w:rPr>
      <w:color w:val="0000FF"/>
      <w:u w:val="single"/>
    </w:rPr>
  </w:style>
  <w:style w:type="paragraph" w:customStyle="1" w:styleId="2-">
    <w:name w:val="標題2-內文"/>
    <w:rsid w:val="00CA5857"/>
    <w:pPr>
      <w:numPr>
        <w:numId w:val="1"/>
      </w:numPr>
    </w:pPr>
    <w:rPr>
      <w:rFonts w:ascii="標楷體" w:eastAsia="標楷體" w:hAnsi="標楷體"/>
      <w:sz w:val="24"/>
    </w:rPr>
  </w:style>
  <w:style w:type="character" w:customStyle="1" w:styleId="apple-converted-space">
    <w:name w:val="apple-converted-space"/>
    <w:basedOn w:val="a0"/>
    <w:rsid w:val="00031827"/>
  </w:style>
  <w:style w:type="character" w:customStyle="1" w:styleId="msonormal0">
    <w:name w:val="msonormal"/>
    <w:basedOn w:val="a0"/>
    <w:rsid w:val="00031827"/>
  </w:style>
  <w:style w:type="paragraph" w:styleId="a4">
    <w:name w:val="header"/>
    <w:basedOn w:val="a"/>
    <w:rsid w:val="00725D3F"/>
    <w:pPr>
      <w:tabs>
        <w:tab w:val="center" w:pos="4153"/>
        <w:tab w:val="right" w:pos="8306"/>
      </w:tabs>
      <w:snapToGrid w:val="0"/>
    </w:pPr>
    <w:rPr>
      <w:sz w:val="20"/>
      <w:szCs w:val="20"/>
    </w:rPr>
  </w:style>
  <w:style w:type="paragraph" w:styleId="a5">
    <w:name w:val="footer"/>
    <w:basedOn w:val="a"/>
    <w:link w:val="a6"/>
    <w:uiPriority w:val="99"/>
    <w:rsid w:val="00725D3F"/>
    <w:pPr>
      <w:tabs>
        <w:tab w:val="center" w:pos="4153"/>
        <w:tab w:val="right" w:pos="8306"/>
      </w:tabs>
      <w:snapToGrid w:val="0"/>
    </w:pPr>
    <w:rPr>
      <w:sz w:val="20"/>
      <w:szCs w:val="20"/>
    </w:rPr>
  </w:style>
  <w:style w:type="character" w:styleId="a7">
    <w:name w:val="page number"/>
    <w:basedOn w:val="a0"/>
    <w:rsid w:val="00AA46DB"/>
  </w:style>
  <w:style w:type="paragraph" w:styleId="Web">
    <w:name w:val="Normal (Web)"/>
    <w:basedOn w:val="a"/>
    <w:rsid w:val="00051D50"/>
    <w:pPr>
      <w:widowControl/>
      <w:spacing w:before="100" w:beforeAutospacing="1" w:after="100" w:afterAutospacing="1"/>
    </w:pPr>
    <w:rPr>
      <w:rFonts w:ascii="新細明體" w:hAnsi="新細明體" w:cs="新細明體"/>
      <w:kern w:val="0"/>
    </w:rPr>
  </w:style>
  <w:style w:type="paragraph" w:styleId="a8">
    <w:name w:val="Note Heading"/>
    <w:basedOn w:val="a"/>
    <w:next w:val="a"/>
    <w:rsid w:val="00413CEB"/>
    <w:pPr>
      <w:jc w:val="center"/>
    </w:pPr>
    <w:rPr>
      <w:sz w:val="56"/>
      <w:szCs w:val="56"/>
    </w:rPr>
  </w:style>
  <w:style w:type="character" w:customStyle="1" w:styleId="a6">
    <w:name w:val="頁尾 字元"/>
    <w:link w:val="a5"/>
    <w:uiPriority w:val="99"/>
    <w:rsid w:val="00B93CDE"/>
    <w:rPr>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13CEB"/>
    <w:pPr>
      <w:widowControl w:val="0"/>
    </w:pPr>
    <w:rPr>
      <w:kern w:val="2"/>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rsid w:val="00CA5857"/>
    <w:rPr>
      <w:color w:val="0000FF"/>
      <w:u w:val="single"/>
    </w:rPr>
  </w:style>
  <w:style w:type="paragraph" w:customStyle="1" w:styleId="2-">
    <w:name w:val="標題2-內文"/>
    <w:rsid w:val="00CA5857"/>
    <w:pPr>
      <w:numPr>
        <w:numId w:val="1"/>
      </w:numPr>
    </w:pPr>
    <w:rPr>
      <w:rFonts w:ascii="標楷體" w:eastAsia="標楷體" w:hAnsi="標楷體"/>
      <w:sz w:val="24"/>
    </w:rPr>
  </w:style>
  <w:style w:type="character" w:customStyle="1" w:styleId="apple-converted-space">
    <w:name w:val="apple-converted-space"/>
    <w:basedOn w:val="a0"/>
    <w:rsid w:val="00031827"/>
  </w:style>
  <w:style w:type="character" w:customStyle="1" w:styleId="msonormal0">
    <w:name w:val="msonormal"/>
    <w:basedOn w:val="a0"/>
    <w:rsid w:val="00031827"/>
  </w:style>
  <w:style w:type="paragraph" w:styleId="a4">
    <w:name w:val="header"/>
    <w:basedOn w:val="a"/>
    <w:rsid w:val="00725D3F"/>
    <w:pPr>
      <w:tabs>
        <w:tab w:val="center" w:pos="4153"/>
        <w:tab w:val="right" w:pos="8306"/>
      </w:tabs>
      <w:snapToGrid w:val="0"/>
    </w:pPr>
    <w:rPr>
      <w:sz w:val="20"/>
      <w:szCs w:val="20"/>
    </w:rPr>
  </w:style>
  <w:style w:type="paragraph" w:styleId="a5">
    <w:name w:val="footer"/>
    <w:basedOn w:val="a"/>
    <w:link w:val="a6"/>
    <w:uiPriority w:val="99"/>
    <w:rsid w:val="00725D3F"/>
    <w:pPr>
      <w:tabs>
        <w:tab w:val="center" w:pos="4153"/>
        <w:tab w:val="right" w:pos="8306"/>
      </w:tabs>
      <w:snapToGrid w:val="0"/>
    </w:pPr>
    <w:rPr>
      <w:sz w:val="20"/>
      <w:szCs w:val="20"/>
    </w:rPr>
  </w:style>
  <w:style w:type="character" w:styleId="a7">
    <w:name w:val="page number"/>
    <w:basedOn w:val="a0"/>
    <w:rsid w:val="00AA46DB"/>
  </w:style>
  <w:style w:type="paragraph" w:styleId="Web">
    <w:name w:val="Normal (Web)"/>
    <w:basedOn w:val="a"/>
    <w:rsid w:val="00051D50"/>
    <w:pPr>
      <w:widowControl/>
      <w:spacing w:before="100" w:beforeAutospacing="1" w:after="100" w:afterAutospacing="1"/>
    </w:pPr>
    <w:rPr>
      <w:rFonts w:ascii="新細明體" w:hAnsi="新細明體" w:cs="新細明體"/>
      <w:kern w:val="0"/>
    </w:rPr>
  </w:style>
  <w:style w:type="paragraph" w:styleId="a8">
    <w:name w:val="Note Heading"/>
    <w:basedOn w:val="a"/>
    <w:next w:val="a"/>
    <w:rsid w:val="00413CEB"/>
    <w:pPr>
      <w:jc w:val="center"/>
    </w:pPr>
    <w:rPr>
      <w:sz w:val="56"/>
      <w:szCs w:val="56"/>
    </w:rPr>
  </w:style>
  <w:style w:type="character" w:customStyle="1" w:styleId="a6">
    <w:name w:val="頁尾 字元"/>
    <w:link w:val="a5"/>
    <w:uiPriority w:val="99"/>
    <w:rsid w:val="00B93CDE"/>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378416">
      <w:bodyDiv w:val="1"/>
      <w:marLeft w:val="0"/>
      <w:marRight w:val="0"/>
      <w:marTop w:val="0"/>
      <w:marBottom w:val="0"/>
      <w:divBdr>
        <w:top w:val="none" w:sz="0" w:space="0" w:color="auto"/>
        <w:left w:val="none" w:sz="0" w:space="0" w:color="auto"/>
        <w:bottom w:val="none" w:sz="0" w:space="0" w:color="auto"/>
        <w:right w:val="none" w:sz="0" w:space="0" w:color="auto"/>
      </w:divBdr>
    </w:div>
    <w:div w:id="624773447">
      <w:bodyDiv w:val="1"/>
      <w:marLeft w:val="0"/>
      <w:marRight w:val="0"/>
      <w:marTop w:val="0"/>
      <w:marBottom w:val="0"/>
      <w:divBdr>
        <w:top w:val="none" w:sz="0" w:space="0" w:color="auto"/>
        <w:left w:val="none" w:sz="0" w:space="0" w:color="auto"/>
        <w:bottom w:val="none" w:sz="0" w:space="0" w:color="auto"/>
        <w:right w:val="none" w:sz="0" w:space="0" w:color="auto"/>
      </w:divBdr>
      <w:divsChild>
        <w:div w:id="128010828">
          <w:marLeft w:val="547"/>
          <w:marRight w:val="0"/>
          <w:marTop w:val="134"/>
          <w:marBottom w:val="0"/>
          <w:divBdr>
            <w:top w:val="none" w:sz="0" w:space="0" w:color="auto"/>
            <w:left w:val="none" w:sz="0" w:space="0" w:color="auto"/>
            <w:bottom w:val="none" w:sz="0" w:space="0" w:color="auto"/>
            <w:right w:val="none" w:sz="0" w:space="0" w:color="auto"/>
          </w:divBdr>
        </w:div>
        <w:div w:id="1767072986">
          <w:marLeft w:val="547"/>
          <w:marRight w:val="0"/>
          <w:marTop w:val="96"/>
          <w:marBottom w:val="0"/>
          <w:divBdr>
            <w:top w:val="none" w:sz="0" w:space="0" w:color="auto"/>
            <w:left w:val="none" w:sz="0" w:space="0" w:color="auto"/>
            <w:bottom w:val="none" w:sz="0" w:space="0" w:color="auto"/>
            <w:right w:val="none" w:sz="0" w:space="0" w:color="auto"/>
          </w:divBdr>
        </w:div>
      </w:divsChild>
    </w:div>
    <w:div w:id="662317745">
      <w:bodyDiv w:val="1"/>
      <w:marLeft w:val="0"/>
      <w:marRight w:val="0"/>
      <w:marTop w:val="0"/>
      <w:marBottom w:val="0"/>
      <w:divBdr>
        <w:top w:val="none" w:sz="0" w:space="0" w:color="auto"/>
        <w:left w:val="none" w:sz="0" w:space="0" w:color="auto"/>
        <w:bottom w:val="none" w:sz="0" w:space="0" w:color="auto"/>
        <w:right w:val="none" w:sz="0" w:space="0" w:color="auto"/>
      </w:divBdr>
    </w:div>
    <w:div w:id="821190549">
      <w:bodyDiv w:val="1"/>
      <w:marLeft w:val="0"/>
      <w:marRight w:val="0"/>
      <w:marTop w:val="0"/>
      <w:marBottom w:val="0"/>
      <w:divBdr>
        <w:top w:val="none" w:sz="0" w:space="0" w:color="auto"/>
        <w:left w:val="none" w:sz="0" w:space="0" w:color="auto"/>
        <w:bottom w:val="none" w:sz="0" w:space="0" w:color="auto"/>
        <w:right w:val="none" w:sz="0" w:space="0" w:color="auto"/>
      </w:divBdr>
    </w:div>
    <w:div w:id="823081768">
      <w:bodyDiv w:val="1"/>
      <w:marLeft w:val="0"/>
      <w:marRight w:val="0"/>
      <w:marTop w:val="0"/>
      <w:marBottom w:val="0"/>
      <w:divBdr>
        <w:top w:val="none" w:sz="0" w:space="0" w:color="auto"/>
        <w:left w:val="none" w:sz="0" w:space="0" w:color="auto"/>
        <w:bottom w:val="none" w:sz="0" w:space="0" w:color="auto"/>
        <w:right w:val="none" w:sz="0" w:space="0" w:color="auto"/>
      </w:divBdr>
      <w:divsChild>
        <w:div w:id="270206501">
          <w:marLeft w:val="547"/>
          <w:marRight w:val="0"/>
          <w:marTop w:val="154"/>
          <w:marBottom w:val="0"/>
          <w:divBdr>
            <w:top w:val="none" w:sz="0" w:space="0" w:color="auto"/>
            <w:left w:val="none" w:sz="0" w:space="0" w:color="auto"/>
            <w:bottom w:val="none" w:sz="0" w:space="0" w:color="auto"/>
            <w:right w:val="none" w:sz="0" w:space="0" w:color="auto"/>
          </w:divBdr>
        </w:div>
      </w:divsChild>
    </w:div>
    <w:div w:id="848258536">
      <w:bodyDiv w:val="1"/>
      <w:marLeft w:val="0"/>
      <w:marRight w:val="0"/>
      <w:marTop w:val="0"/>
      <w:marBottom w:val="0"/>
      <w:divBdr>
        <w:top w:val="none" w:sz="0" w:space="0" w:color="auto"/>
        <w:left w:val="none" w:sz="0" w:space="0" w:color="auto"/>
        <w:bottom w:val="none" w:sz="0" w:space="0" w:color="auto"/>
        <w:right w:val="none" w:sz="0" w:space="0" w:color="auto"/>
      </w:divBdr>
    </w:div>
    <w:div w:id="1201091589">
      <w:bodyDiv w:val="1"/>
      <w:marLeft w:val="0"/>
      <w:marRight w:val="0"/>
      <w:marTop w:val="0"/>
      <w:marBottom w:val="0"/>
      <w:divBdr>
        <w:top w:val="none" w:sz="0" w:space="0" w:color="auto"/>
        <w:left w:val="none" w:sz="0" w:space="0" w:color="auto"/>
        <w:bottom w:val="none" w:sz="0" w:space="0" w:color="auto"/>
        <w:right w:val="none" w:sz="0" w:space="0" w:color="auto"/>
      </w:divBdr>
      <w:divsChild>
        <w:div w:id="18355330">
          <w:marLeft w:val="547"/>
          <w:marRight w:val="0"/>
          <w:marTop w:val="134"/>
          <w:marBottom w:val="0"/>
          <w:divBdr>
            <w:top w:val="none" w:sz="0" w:space="0" w:color="auto"/>
            <w:left w:val="none" w:sz="0" w:space="0" w:color="auto"/>
            <w:bottom w:val="none" w:sz="0" w:space="0" w:color="auto"/>
            <w:right w:val="none" w:sz="0" w:space="0" w:color="auto"/>
          </w:divBdr>
        </w:div>
        <w:div w:id="1218082799">
          <w:marLeft w:val="547"/>
          <w:marRight w:val="0"/>
          <w:marTop w:val="134"/>
          <w:marBottom w:val="0"/>
          <w:divBdr>
            <w:top w:val="none" w:sz="0" w:space="0" w:color="auto"/>
            <w:left w:val="none" w:sz="0" w:space="0" w:color="auto"/>
            <w:bottom w:val="none" w:sz="0" w:space="0" w:color="auto"/>
            <w:right w:val="none" w:sz="0" w:space="0" w:color="auto"/>
          </w:divBdr>
        </w:div>
        <w:div w:id="1585724640">
          <w:marLeft w:val="547"/>
          <w:marRight w:val="0"/>
          <w:marTop w:val="134"/>
          <w:marBottom w:val="0"/>
          <w:divBdr>
            <w:top w:val="none" w:sz="0" w:space="0" w:color="auto"/>
            <w:left w:val="none" w:sz="0" w:space="0" w:color="auto"/>
            <w:bottom w:val="none" w:sz="0" w:space="0" w:color="auto"/>
            <w:right w:val="none" w:sz="0" w:space="0" w:color="auto"/>
          </w:divBdr>
        </w:div>
        <w:div w:id="1666591638">
          <w:marLeft w:val="547"/>
          <w:marRight w:val="0"/>
          <w:marTop w:val="154"/>
          <w:marBottom w:val="0"/>
          <w:divBdr>
            <w:top w:val="none" w:sz="0" w:space="0" w:color="auto"/>
            <w:left w:val="none" w:sz="0" w:space="0" w:color="auto"/>
            <w:bottom w:val="none" w:sz="0" w:space="0" w:color="auto"/>
            <w:right w:val="none" w:sz="0" w:space="0" w:color="auto"/>
          </w:divBdr>
        </w:div>
        <w:div w:id="2140292837">
          <w:marLeft w:val="547"/>
          <w:marRight w:val="0"/>
          <w:marTop w:val="134"/>
          <w:marBottom w:val="0"/>
          <w:divBdr>
            <w:top w:val="none" w:sz="0" w:space="0" w:color="auto"/>
            <w:left w:val="none" w:sz="0" w:space="0" w:color="auto"/>
            <w:bottom w:val="none" w:sz="0" w:space="0" w:color="auto"/>
            <w:right w:val="none" w:sz="0" w:space="0" w:color="auto"/>
          </w:divBdr>
        </w:div>
      </w:divsChild>
    </w:div>
    <w:div w:id="1293635997">
      <w:bodyDiv w:val="1"/>
      <w:marLeft w:val="0"/>
      <w:marRight w:val="0"/>
      <w:marTop w:val="0"/>
      <w:marBottom w:val="0"/>
      <w:divBdr>
        <w:top w:val="none" w:sz="0" w:space="0" w:color="auto"/>
        <w:left w:val="none" w:sz="0" w:space="0" w:color="auto"/>
        <w:bottom w:val="none" w:sz="0" w:space="0" w:color="auto"/>
        <w:right w:val="none" w:sz="0" w:space="0" w:color="auto"/>
      </w:divBdr>
      <w:divsChild>
        <w:div w:id="1808083970">
          <w:marLeft w:val="547"/>
          <w:marRight w:val="0"/>
          <w:marTop w:val="154"/>
          <w:marBottom w:val="0"/>
          <w:divBdr>
            <w:top w:val="none" w:sz="0" w:space="0" w:color="auto"/>
            <w:left w:val="none" w:sz="0" w:space="0" w:color="auto"/>
            <w:bottom w:val="none" w:sz="0" w:space="0" w:color="auto"/>
            <w:right w:val="none" w:sz="0" w:space="0" w:color="auto"/>
          </w:divBdr>
        </w:div>
      </w:divsChild>
    </w:div>
    <w:div w:id="1608542131">
      <w:bodyDiv w:val="1"/>
      <w:marLeft w:val="0"/>
      <w:marRight w:val="0"/>
      <w:marTop w:val="0"/>
      <w:marBottom w:val="0"/>
      <w:divBdr>
        <w:top w:val="none" w:sz="0" w:space="0" w:color="auto"/>
        <w:left w:val="none" w:sz="0" w:space="0" w:color="auto"/>
        <w:bottom w:val="none" w:sz="0" w:space="0" w:color="auto"/>
        <w:right w:val="none" w:sz="0" w:space="0" w:color="auto"/>
      </w:divBdr>
      <w:divsChild>
        <w:div w:id="279381161">
          <w:marLeft w:val="547"/>
          <w:marRight w:val="0"/>
          <w:marTop w:val="154"/>
          <w:marBottom w:val="0"/>
          <w:divBdr>
            <w:top w:val="none" w:sz="0" w:space="0" w:color="auto"/>
            <w:left w:val="none" w:sz="0" w:space="0" w:color="auto"/>
            <w:bottom w:val="none" w:sz="0" w:space="0" w:color="auto"/>
            <w:right w:val="none" w:sz="0" w:space="0" w:color="auto"/>
          </w:divBdr>
        </w:div>
      </w:divsChild>
    </w:div>
    <w:div w:id="1769151365">
      <w:bodyDiv w:val="1"/>
      <w:marLeft w:val="0"/>
      <w:marRight w:val="0"/>
      <w:marTop w:val="0"/>
      <w:marBottom w:val="0"/>
      <w:divBdr>
        <w:top w:val="none" w:sz="0" w:space="0" w:color="auto"/>
        <w:left w:val="none" w:sz="0" w:space="0" w:color="auto"/>
        <w:bottom w:val="none" w:sz="0" w:space="0" w:color="auto"/>
        <w:right w:val="none" w:sz="0" w:space="0" w:color="auto"/>
      </w:divBdr>
      <w:divsChild>
        <w:div w:id="309016759">
          <w:marLeft w:val="547"/>
          <w:marRight w:val="0"/>
          <w:marTop w:val="115"/>
          <w:marBottom w:val="0"/>
          <w:divBdr>
            <w:top w:val="none" w:sz="0" w:space="0" w:color="auto"/>
            <w:left w:val="none" w:sz="0" w:space="0" w:color="auto"/>
            <w:bottom w:val="none" w:sz="0" w:space="0" w:color="auto"/>
            <w:right w:val="none" w:sz="0" w:space="0" w:color="auto"/>
          </w:divBdr>
        </w:div>
        <w:div w:id="350840744">
          <w:marLeft w:val="547"/>
          <w:marRight w:val="0"/>
          <w:marTop w:val="134"/>
          <w:marBottom w:val="0"/>
          <w:divBdr>
            <w:top w:val="none" w:sz="0" w:space="0" w:color="auto"/>
            <w:left w:val="none" w:sz="0" w:space="0" w:color="auto"/>
            <w:bottom w:val="none" w:sz="0" w:space="0" w:color="auto"/>
            <w:right w:val="none" w:sz="0" w:space="0" w:color="auto"/>
          </w:divBdr>
        </w:div>
        <w:div w:id="1188715494">
          <w:marLeft w:val="547"/>
          <w:marRight w:val="0"/>
          <w:marTop w:val="134"/>
          <w:marBottom w:val="0"/>
          <w:divBdr>
            <w:top w:val="none" w:sz="0" w:space="0" w:color="auto"/>
            <w:left w:val="none" w:sz="0" w:space="0" w:color="auto"/>
            <w:bottom w:val="none" w:sz="0" w:space="0" w:color="auto"/>
            <w:right w:val="none" w:sz="0" w:space="0" w:color="auto"/>
          </w:divBdr>
        </w:div>
        <w:div w:id="1197041121">
          <w:marLeft w:val="547"/>
          <w:marRight w:val="0"/>
          <w:marTop w:val="115"/>
          <w:marBottom w:val="0"/>
          <w:divBdr>
            <w:top w:val="none" w:sz="0" w:space="0" w:color="auto"/>
            <w:left w:val="none" w:sz="0" w:space="0" w:color="auto"/>
            <w:bottom w:val="none" w:sz="0" w:space="0" w:color="auto"/>
            <w:right w:val="none" w:sz="0" w:space="0" w:color="auto"/>
          </w:divBdr>
        </w:div>
        <w:div w:id="1264267546">
          <w:marLeft w:val="547"/>
          <w:marRight w:val="0"/>
          <w:marTop w:val="134"/>
          <w:marBottom w:val="0"/>
          <w:divBdr>
            <w:top w:val="none" w:sz="0" w:space="0" w:color="auto"/>
            <w:left w:val="none" w:sz="0" w:space="0" w:color="auto"/>
            <w:bottom w:val="none" w:sz="0" w:space="0" w:color="auto"/>
            <w:right w:val="none" w:sz="0" w:space="0" w:color="auto"/>
          </w:divBdr>
        </w:div>
        <w:div w:id="1897348898">
          <w:marLeft w:val="547"/>
          <w:marRight w:val="0"/>
          <w:marTop w:val="115"/>
          <w:marBottom w:val="0"/>
          <w:divBdr>
            <w:top w:val="none" w:sz="0" w:space="0" w:color="auto"/>
            <w:left w:val="none" w:sz="0" w:space="0" w:color="auto"/>
            <w:bottom w:val="none" w:sz="0" w:space="0" w:color="auto"/>
            <w:right w:val="none" w:sz="0" w:space="0" w:color="auto"/>
          </w:divBdr>
        </w:div>
        <w:div w:id="2045010230">
          <w:marLeft w:val="547"/>
          <w:marRight w:val="0"/>
          <w:marTop w:val="134"/>
          <w:marBottom w:val="0"/>
          <w:divBdr>
            <w:top w:val="none" w:sz="0" w:space="0" w:color="auto"/>
            <w:left w:val="none" w:sz="0" w:space="0" w:color="auto"/>
            <w:bottom w:val="none" w:sz="0" w:space="0" w:color="auto"/>
            <w:right w:val="none" w:sz="0" w:space="0" w:color="auto"/>
          </w:divBdr>
        </w:div>
      </w:divsChild>
    </w:div>
    <w:div w:id="1897624691">
      <w:bodyDiv w:val="1"/>
      <w:marLeft w:val="0"/>
      <w:marRight w:val="0"/>
      <w:marTop w:val="0"/>
      <w:marBottom w:val="0"/>
      <w:divBdr>
        <w:top w:val="none" w:sz="0" w:space="0" w:color="auto"/>
        <w:left w:val="none" w:sz="0" w:space="0" w:color="auto"/>
        <w:bottom w:val="none" w:sz="0" w:space="0" w:color="auto"/>
        <w:right w:val="none" w:sz="0" w:space="0" w:color="auto"/>
      </w:divBdr>
      <w:divsChild>
        <w:div w:id="803962659">
          <w:marLeft w:val="547"/>
          <w:marRight w:val="0"/>
          <w:marTop w:val="154"/>
          <w:marBottom w:val="0"/>
          <w:divBdr>
            <w:top w:val="none" w:sz="0" w:space="0" w:color="auto"/>
            <w:left w:val="none" w:sz="0" w:space="0" w:color="auto"/>
            <w:bottom w:val="none" w:sz="0" w:space="0" w:color="auto"/>
            <w:right w:val="none" w:sz="0" w:space="0" w:color="auto"/>
          </w:divBdr>
        </w:div>
        <w:div w:id="955989106">
          <w:marLeft w:val="547"/>
          <w:marRight w:val="0"/>
          <w:marTop w:val="154"/>
          <w:marBottom w:val="0"/>
          <w:divBdr>
            <w:top w:val="none" w:sz="0" w:space="0" w:color="auto"/>
            <w:left w:val="none" w:sz="0" w:space="0" w:color="auto"/>
            <w:bottom w:val="none" w:sz="0" w:space="0" w:color="auto"/>
            <w:right w:val="none" w:sz="0" w:space="0" w:color="auto"/>
          </w:divBdr>
        </w:div>
        <w:div w:id="1538080790">
          <w:marLeft w:val="547"/>
          <w:marRight w:val="0"/>
          <w:marTop w:val="134"/>
          <w:marBottom w:val="0"/>
          <w:divBdr>
            <w:top w:val="none" w:sz="0" w:space="0" w:color="auto"/>
            <w:left w:val="none" w:sz="0" w:space="0" w:color="auto"/>
            <w:bottom w:val="none" w:sz="0" w:space="0" w:color="auto"/>
            <w:right w:val="none" w:sz="0" w:space="0" w:color="auto"/>
          </w:divBdr>
        </w:div>
      </w:divsChild>
    </w:div>
    <w:div w:id="1968660742">
      <w:bodyDiv w:val="1"/>
      <w:marLeft w:val="0"/>
      <w:marRight w:val="0"/>
      <w:marTop w:val="0"/>
      <w:marBottom w:val="0"/>
      <w:divBdr>
        <w:top w:val="none" w:sz="0" w:space="0" w:color="auto"/>
        <w:left w:val="none" w:sz="0" w:space="0" w:color="auto"/>
        <w:bottom w:val="none" w:sz="0" w:space="0" w:color="auto"/>
        <w:right w:val="none" w:sz="0" w:space="0" w:color="auto"/>
      </w:divBdr>
      <w:divsChild>
        <w:div w:id="2071489453">
          <w:marLeft w:val="547"/>
          <w:marRight w:val="0"/>
          <w:marTop w:val="154"/>
          <w:marBottom w:val="0"/>
          <w:divBdr>
            <w:top w:val="none" w:sz="0" w:space="0" w:color="auto"/>
            <w:left w:val="none" w:sz="0" w:space="0" w:color="auto"/>
            <w:bottom w:val="none" w:sz="0" w:space="0" w:color="auto"/>
            <w:right w:val="none" w:sz="0" w:space="0" w:color="auto"/>
          </w:divBdr>
        </w:div>
      </w:divsChild>
    </w:div>
    <w:div w:id="2016806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1143</Words>
  <Characters>6521</Characters>
  <Application>Microsoft Office Word</Application>
  <DocSecurity>0</DocSecurity>
  <Lines>54</Lines>
  <Paragraphs>15</Paragraphs>
  <ScaleCrop>false</ScaleCrop>
  <Company>HOME</Company>
  <LinksUpToDate>false</LinksUpToDate>
  <CharactersWithSpaces>7649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高雄市高英高級工商職業學校</dc:title>
  <dc:creator>媒體櫃</dc:creator>
  <cp:lastModifiedBy>boy</cp:lastModifiedBy>
  <cp:revision>2</cp:revision>
  <dcterms:created xsi:type="dcterms:W3CDTF">2014-08-05T03:16:00Z</dcterms:created>
  <dcterms:modified xsi:type="dcterms:W3CDTF">2014-08-05T03:16:00Z</dcterms:modified>
</cp:coreProperties>
</file>